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BB" w:rsidRDefault="008E06BB">
      <w:pPr>
        <w:pStyle w:val="a3"/>
        <w:ind w:left="0"/>
      </w:pPr>
    </w:p>
    <w:p w:rsidR="008E06BB" w:rsidRDefault="008E06BB">
      <w:pPr>
        <w:pStyle w:val="a3"/>
        <w:ind w:left="0"/>
      </w:pPr>
    </w:p>
    <w:p w:rsidR="00CE66CC" w:rsidRDefault="00CE66CC" w:rsidP="00CE66CC">
      <w:pPr>
        <w:ind w:left="567"/>
        <w:jc w:val="center"/>
        <w:rPr>
          <w:sz w:val="24"/>
          <w:szCs w:val="24"/>
        </w:rPr>
      </w:pPr>
      <w:r>
        <w:rPr>
          <w:sz w:val="24"/>
          <w:szCs w:val="24"/>
        </w:rPr>
        <w:t>МИНИСТЕРСТВО НАУКИ И ВЫСШЕГО ОБРАЗОВАНИЯ РОССИЙСКОЙ ФЕДЕРАЦИИ</w:t>
      </w:r>
    </w:p>
    <w:p w:rsidR="00CE66CC" w:rsidRDefault="00CE66CC" w:rsidP="00CE66CC">
      <w:pPr>
        <w:ind w:left="567"/>
        <w:jc w:val="center"/>
        <w:rPr>
          <w:sz w:val="24"/>
          <w:szCs w:val="24"/>
        </w:rPr>
      </w:pPr>
      <w:r>
        <w:rPr>
          <w:sz w:val="24"/>
          <w:szCs w:val="24"/>
        </w:rPr>
        <w:t>Федеральное государственное бюджетное образовательное учреждение</w:t>
      </w:r>
    </w:p>
    <w:p w:rsidR="00CE66CC" w:rsidRDefault="00CE66CC" w:rsidP="00CE66CC">
      <w:pPr>
        <w:ind w:left="567"/>
        <w:jc w:val="center"/>
        <w:rPr>
          <w:sz w:val="24"/>
          <w:szCs w:val="24"/>
        </w:rPr>
      </w:pPr>
      <w:r>
        <w:rPr>
          <w:sz w:val="24"/>
          <w:szCs w:val="24"/>
        </w:rPr>
        <w:t>высшего образования</w:t>
      </w:r>
    </w:p>
    <w:p w:rsidR="00CE66CC" w:rsidRDefault="00CE66CC" w:rsidP="00CE66CC">
      <w:pPr>
        <w:ind w:left="567"/>
        <w:jc w:val="center"/>
        <w:rPr>
          <w:sz w:val="24"/>
          <w:szCs w:val="24"/>
        </w:rPr>
      </w:pPr>
      <w:r>
        <w:rPr>
          <w:sz w:val="24"/>
          <w:szCs w:val="24"/>
        </w:rPr>
        <w:t>«Чеченский государственный университет имени Ахмата Абдулхамидовича Кадырова»</w:t>
      </w:r>
    </w:p>
    <w:p w:rsidR="008E06BB" w:rsidRDefault="008E06BB" w:rsidP="00CE66CC">
      <w:pPr>
        <w:pStyle w:val="a3"/>
        <w:ind w:left="0"/>
        <w:jc w:val="center"/>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spacing w:before="2"/>
        <w:ind w:left="0"/>
      </w:pPr>
    </w:p>
    <w:p w:rsidR="008E06BB" w:rsidRPr="00CE66CC" w:rsidRDefault="0071499E">
      <w:pPr>
        <w:pStyle w:val="a3"/>
        <w:ind w:left="3953"/>
        <w:rPr>
          <w:color w:val="000000" w:themeColor="text1"/>
        </w:rPr>
      </w:pPr>
      <w:r w:rsidRPr="00CE66CC">
        <w:rPr>
          <w:color w:val="000000" w:themeColor="text1"/>
        </w:rPr>
        <w:t>МЕТОДИЧЕСКОЕ</w:t>
      </w:r>
      <w:r w:rsidRPr="00CE66CC">
        <w:rPr>
          <w:color w:val="000000" w:themeColor="text1"/>
          <w:spacing w:val="6"/>
        </w:rPr>
        <w:t xml:space="preserve"> </w:t>
      </w:r>
      <w:r w:rsidRPr="00CE66CC">
        <w:rPr>
          <w:color w:val="000000" w:themeColor="text1"/>
          <w:spacing w:val="-2"/>
        </w:rPr>
        <w:t>РУКОВОДСТВО</w:t>
      </w:r>
    </w:p>
    <w:p w:rsidR="008E06BB" w:rsidRPr="00CE66CC" w:rsidRDefault="0071499E">
      <w:pPr>
        <w:pStyle w:val="a3"/>
        <w:spacing w:before="62" w:line="285" w:lineRule="auto"/>
        <w:ind w:left="1538" w:right="310"/>
        <w:jc w:val="center"/>
        <w:rPr>
          <w:color w:val="000000" w:themeColor="text1"/>
        </w:rPr>
      </w:pPr>
      <w:r w:rsidRPr="00CE66CC">
        <w:rPr>
          <w:color w:val="000000" w:themeColor="text1"/>
        </w:rPr>
        <w:t>по</w:t>
      </w:r>
      <w:r w:rsidRPr="00CE66CC">
        <w:rPr>
          <w:color w:val="000000" w:themeColor="text1"/>
          <w:spacing w:val="-6"/>
        </w:rPr>
        <w:t xml:space="preserve"> </w:t>
      </w:r>
      <w:r w:rsidRPr="00CE66CC">
        <w:rPr>
          <w:color w:val="000000" w:themeColor="text1"/>
        </w:rPr>
        <w:t>организации</w:t>
      </w:r>
      <w:r w:rsidRPr="00CE66CC">
        <w:rPr>
          <w:color w:val="000000" w:themeColor="text1"/>
          <w:spacing w:val="-5"/>
        </w:rPr>
        <w:t xml:space="preserve"> </w:t>
      </w:r>
      <w:r w:rsidRPr="00CE66CC">
        <w:rPr>
          <w:color w:val="000000" w:themeColor="text1"/>
        </w:rPr>
        <w:t>учебного</w:t>
      </w:r>
      <w:r w:rsidRPr="00CE66CC">
        <w:rPr>
          <w:color w:val="000000" w:themeColor="text1"/>
          <w:spacing w:val="-5"/>
        </w:rPr>
        <w:t xml:space="preserve"> </w:t>
      </w:r>
      <w:r w:rsidRPr="00CE66CC">
        <w:rPr>
          <w:color w:val="000000" w:themeColor="text1"/>
        </w:rPr>
        <w:t>процесса</w:t>
      </w:r>
      <w:r w:rsidRPr="00CE66CC">
        <w:rPr>
          <w:color w:val="000000" w:themeColor="text1"/>
          <w:spacing w:val="-6"/>
        </w:rPr>
        <w:t xml:space="preserve"> </w:t>
      </w:r>
      <w:r w:rsidRPr="00CE66CC">
        <w:rPr>
          <w:color w:val="000000" w:themeColor="text1"/>
        </w:rPr>
        <w:t>по</w:t>
      </w:r>
      <w:r w:rsidRPr="00CE66CC">
        <w:rPr>
          <w:color w:val="000000" w:themeColor="text1"/>
          <w:spacing w:val="-6"/>
        </w:rPr>
        <w:t xml:space="preserve"> </w:t>
      </w:r>
      <w:r w:rsidRPr="00CE66CC">
        <w:rPr>
          <w:color w:val="000000" w:themeColor="text1"/>
        </w:rPr>
        <w:t>специальности</w:t>
      </w:r>
      <w:r w:rsidRPr="00CE66CC">
        <w:rPr>
          <w:color w:val="000000" w:themeColor="text1"/>
          <w:spacing w:val="-6"/>
        </w:rPr>
        <w:t xml:space="preserve"> </w:t>
      </w:r>
      <w:r w:rsidRPr="00CE66CC">
        <w:rPr>
          <w:color w:val="000000" w:themeColor="text1"/>
        </w:rPr>
        <w:t>31.08.20</w:t>
      </w:r>
      <w:r w:rsidRPr="00CE66CC">
        <w:rPr>
          <w:color w:val="000000" w:themeColor="text1"/>
          <w:spacing w:val="-6"/>
        </w:rPr>
        <w:t xml:space="preserve"> </w:t>
      </w:r>
      <w:r w:rsidRPr="00CE66CC">
        <w:rPr>
          <w:color w:val="000000" w:themeColor="text1"/>
        </w:rPr>
        <w:t>-Психиатрия для подготовки ординаторов</w:t>
      </w:r>
    </w:p>
    <w:p w:rsidR="008E06BB" w:rsidRPr="00CE66CC" w:rsidRDefault="008E06BB">
      <w:pPr>
        <w:pStyle w:val="a3"/>
        <w:ind w:left="0"/>
        <w:rPr>
          <w:color w:val="000000" w:themeColor="text1"/>
        </w:rPr>
      </w:pPr>
    </w:p>
    <w:p w:rsidR="008E06BB" w:rsidRPr="00CE66CC" w:rsidRDefault="008E06BB">
      <w:pPr>
        <w:pStyle w:val="a3"/>
        <w:ind w:left="0"/>
        <w:rPr>
          <w:color w:val="000000" w:themeColor="text1"/>
        </w:rPr>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p>
    <w:p w:rsidR="00CE66CC" w:rsidRDefault="00CE66CC">
      <w:pPr>
        <w:pStyle w:val="a3"/>
        <w:ind w:left="0"/>
      </w:pPr>
      <w:bookmarkStart w:id="0" w:name="_GoBack"/>
      <w:bookmarkEnd w:id="0"/>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ind w:left="0"/>
      </w:pPr>
    </w:p>
    <w:p w:rsidR="008E06BB" w:rsidRDefault="008E06BB">
      <w:pPr>
        <w:pStyle w:val="a3"/>
        <w:spacing w:before="93"/>
        <w:ind w:left="0"/>
      </w:pPr>
    </w:p>
    <w:p w:rsidR="008E06BB" w:rsidRPr="00CE66CC" w:rsidRDefault="0071499E">
      <w:pPr>
        <w:pStyle w:val="a3"/>
        <w:ind w:left="1542" w:right="310"/>
        <w:jc w:val="center"/>
        <w:rPr>
          <w:color w:val="000000" w:themeColor="text1"/>
        </w:rPr>
      </w:pPr>
      <w:r w:rsidRPr="00CE66CC">
        <w:rPr>
          <w:color w:val="000000" w:themeColor="text1"/>
        </w:rPr>
        <w:t>Грозный,</w:t>
      </w:r>
      <w:r w:rsidRPr="00CE66CC">
        <w:rPr>
          <w:color w:val="000000" w:themeColor="text1"/>
          <w:spacing w:val="-1"/>
        </w:rPr>
        <w:t xml:space="preserve"> </w:t>
      </w:r>
      <w:r w:rsidR="00CE66CC">
        <w:rPr>
          <w:color w:val="000000" w:themeColor="text1"/>
          <w:spacing w:val="-4"/>
        </w:rPr>
        <w:t>2026</w:t>
      </w:r>
    </w:p>
    <w:p w:rsidR="008E06BB" w:rsidRDefault="008E06BB">
      <w:pPr>
        <w:pStyle w:val="a3"/>
        <w:jc w:val="center"/>
        <w:sectPr w:rsidR="008E06BB">
          <w:type w:val="continuous"/>
          <w:pgSz w:w="11910" w:h="16840"/>
          <w:pgMar w:top="500" w:right="425" w:bottom="280" w:left="283" w:header="720" w:footer="720" w:gutter="0"/>
          <w:cols w:space="720"/>
        </w:sectPr>
      </w:pPr>
    </w:p>
    <w:p w:rsidR="008E06BB" w:rsidRDefault="0071499E">
      <w:pPr>
        <w:pStyle w:val="1"/>
        <w:spacing w:before="77"/>
        <w:ind w:left="1005"/>
      </w:pPr>
      <w:bookmarkStart w:id="1" w:name="Содержание"/>
      <w:bookmarkEnd w:id="1"/>
      <w:r>
        <w:rPr>
          <w:spacing w:val="-2"/>
        </w:rPr>
        <w:lastRenderedPageBreak/>
        <w:t>Содержание</w:t>
      </w: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4"/>
        <w:gridCol w:w="710"/>
      </w:tblGrid>
      <w:tr w:rsidR="008E06BB">
        <w:trPr>
          <w:trHeight w:val="322"/>
        </w:trPr>
        <w:tc>
          <w:tcPr>
            <w:tcW w:w="8884" w:type="dxa"/>
          </w:tcPr>
          <w:p w:rsidR="008E06BB" w:rsidRDefault="0071499E">
            <w:pPr>
              <w:pStyle w:val="TableParagraph"/>
              <w:spacing w:line="301" w:lineRule="exact"/>
              <w:ind w:left="20"/>
              <w:rPr>
                <w:b/>
                <w:sz w:val="28"/>
              </w:rPr>
            </w:pPr>
            <w:r>
              <w:rPr>
                <w:b/>
                <w:sz w:val="28"/>
              </w:rPr>
              <w:t>1.</w:t>
            </w:r>
            <w:r>
              <w:rPr>
                <w:b/>
                <w:spacing w:val="-2"/>
                <w:sz w:val="28"/>
              </w:rPr>
              <w:t xml:space="preserve"> </w:t>
            </w:r>
            <w:r>
              <w:rPr>
                <w:b/>
                <w:sz w:val="28"/>
              </w:rPr>
              <w:t>Общие</w:t>
            </w:r>
            <w:r>
              <w:rPr>
                <w:b/>
                <w:spacing w:val="-1"/>
                <w:sz w:val="28"/>
              </w:rPr>
              <w:t xml:space="preserve"> </w:t>
            </w:r>
            <w:r>
              <w:rPr>
                <w:b/>
                <w:spacing w:val="-2"/>
                <w:sz w:val="28"/>
              </w:rPr>
              <w:t>положения</w:t>
            </w:r>
          </w:p>
        </w:tc>
        <w:tc>
          <w:tcPr>
            <w:tcW w:w="710" w:type="dxa"/>
          </w:tcPr>
          <w:p w:rsidR="008E06BB" w:rsidRDefault="0071499E">
            <w:pPr>
              <w:pStyle w:val="TableParagraph"/>
              <w:spacing w:line="301" w:lineRule="exact"/>
              <w:ind w:left="284"/>
              <w:rPr>
                <w:sz w:val="28"/>
              </w:rPr>
            </w:pPr>
            <w:r>
              <w:rPr>
                <w:spacing w:val="-10"/>
                <w:sz w:val="28"/>
              </w:rPr>
              <w:t>3</w:t>
            </w:r>
          </w:p>
        </w:tc>
      </w:tr>
      <w:tr w:rsidR="008E06BB">
        <w:trPr>
          <w:trHeight w:val="320"/>
        </w:trPr>
        <w:tc>
          <w:tcPr>
            <w:tcW w:w="8884" w:type="dxa"/>
          </w:tcPr>
          <w:p w:rsidR="008E06BB" w:rsidRDefault="0071499E">
            <w:pPr>
              <w:pStyle w:val="TableParagraph"/>
              <w:spacing w:line="300" w:lineRule="exact"/>
              <w:ind w:left="20"/>
              <w:rPr>
                <w:sz w:val="28"/>
              </w:rPr>
            </w:pPr>
            <w:r>
              <w:rPr>
                <w:sz w:val="28"/>
              </w:rPr>
              <w:t>1.1.</w:t>
            </w:r>
            <w:r>
              <w:rPr>
                <w:spacing w:val="2"/>
                <w:sz w:val="28"/>
              </w:rPr>
              <w:t xml:space="preserve"> </w:t>
            </w:r>
            <w:r>
              <w:rPr>
                <w:spacing w:val="-2"/>
                <w:sz w:val="28"/>
              </w:rPr>
              <w:t>Введение</w:t>
            </w:r>
          </w:p>
        </w:tc>
        <w:tc>
          <w:tcPr>
            <w:tcW w:w="710" w:type="dxa"/>
          </w:tcPr>
          <w:p w:rsidR="008E06BB" w:rsidRDefault="0071499E">
            <w:pPr>
              <w:pStyle w:val="TableParagraph"/>
              <w:spacing w:line="300" w:lineRule="exact"/>
              <w:ind w:left="284"/>
              <w:rPr>
                <w:sz w:val="28"/>
              </w:rPr>
            </w:pPr>
            <w:r>
              <w:rPr>
                <w:spacing w:val="-10"/>
                <w:sz w:val="28"/>
              </w:rPr>
              <w:t>3</w:t>
            </w:r>
          </w:p>
        </w:tc>
      </w:tr>
      <w:tr w:rsidR="008E06BB">
        <w:trPr>
          <w:trHeight w:val="325"/>
        </w:trPr>
        <w:tc>
          <w:tcPr>
            <w:tcW w:w="8884" w:type="dxa"/>
          </w:tcPr>
          <w:p w:rsidR="008E06BB" w:rsidRDefault="0071499E">
            <w:pPr>
              <w:pStyle w:val="TableParagraph"/>
              <w:spacing w:line="305" w:lineRule="exact"/>
              <w:ind w:left="20"/>
              <w:rPr>
                <w:sz w:val="28"/>
              </w:rPr>
            </w:pPr>
            <w:r>
              <w:rPr>
                <w:sz w:val="28"/>
              </w:rPr>
              <w:t>1.2.</w:t>
            </w:r>
            <w:r>
              <w:rPr>
                <w:spacing w:val="-4"/>
                <w:sz w:val="28"/>
              </w:rPr>
              <w:t xml:space="preserve"> </w:t>
            </w:r>
            <w:r>
              <w:rPr>
                <w:sz w:val="28"/>
              </w:rPr>
              <w:t>Нормативные</w:t>
            </w:r>
            <w:r>
              <w:rPr>
                <w:spacing w:val="-3"/>
                <w:sz w:val="28"/>
              </w:rPr>
              <w:t xml:space="preserve"> </w:t>
            </w:r>
            <w:r>
              <w:rPr>
                <w:sz w:val="28"/>
              </w:rPr>
              <w:t>документы,</w:t>
            </w:r>
            <w:r>
              <w:rPr>
                <w:spacing w:val="-4"/>
                <w:sz w:val="28"/>
              </w:rPr>
              <w:t xml:space="preserve"> </w:t>
            </w:r>
            <w:r>
              <w:rPr>
                <w:sz w:val="28"/>
              </w:rPr>
              <w:t>являющиеся</w:t>
            </w:r>
            <w:r>
              <w:rPr>
                <w:spacing w:val="-2"/>
                <w:sz w:val="28"/>
              </w:rPr>
              <w:t xml:space="preserve"> </w:t>
            </w:r>
            <w:r>
              <w:rPr>
                <w:sz w:val="28"/>
              </w:rPr>
              <w:t>основой</w:t>
            </w:r>
            <w:r>
              <w:rPr>
                <w:spacing w:val="-3"/>
                <w:sz w:val="28"/>
              </w:rPr>
              <w:t xml:space="preserve"> </w:t>
            </w:r>
            <w:r>
              <w:rPr>
                <w:sz w:val="28"/>
              </w:rPr>
              <w:t>для</w:t>
            </w:r>
            <w:r>
              <w:rPr>
                <w:spacing w:val="-4"/>
                <w:sz w:val="28"/>
              </w:rPr>
              <w:t xml:space="preserve"> </w:t>
            </w:r>
            <w:r>
              <w:rPr>
                <w:spacing w:val="-5"/>
                <w:sz w:val="28"/>
              </w:rPr>
              <w:t>ПО</w:t>
            </w:r>
          </w:p>
        </w:tc>
        <w:tc>
          <w:tcPr>
            <w:tcW w:w="710" w:type="dxa"/>
          </w:tcPr>
          <w:p w:rsidR="008E06BB" w:rsidRDefault="0071499E">
            <w:pPr>
              <w:pStyle w:val="TableParagraph"/>
              <w:spacing w:line="305" w:lineRule="exact"/>
              <w:ind w:left="284"/>
              <w:rPr>
                <w:sz w:val="28"/>
              </w:rPr>
            </w:pPr>
            <w:r>
              <w:rPr>
                <w:spacing w:val="-10"/>
                <w:sz w:val="28"/>
              </w:rPr>
              <w:t>4</w:t>
            </w:r>
          </w:p>
        </w:tc>
      </w:tr>
      <w:tr w:rsidR="008E06BB">
        <w:trPr>
          <w:trHeight w:val="322"/>
        </w:trPr>
        <w:tc>
          <w:tcPr>
            <w:tcW w:w="8884" w:type="dxa"/>
          </w:tcPr>
          <w:p w:rsidR="008E06BB" w:rsidRDefault="0071499E">
            <w:pPr>
              <w:pStyle w:val="TableParagraph"/>
              <w:spacing w:line="301" w:lineRule="exact"/>
              <w:ind w:left="20"/>
              <w:rPr>
                <w:sz w:val="28"/>
              </w:rPr>
            </w:pPr>
            <w:r>
              <w:rPr>
                <w:spacing w:val="-2"/>
                <w:sz w:val="28"/>
              </w:rPr>
              <w:t>1.3.</w:t>
            </w:r>
            <w:r>
              <w:rPr>
                <w:spacing w:val="-3"/>
                <w:sz w:val="28"/>
              </w:rPr>
              <w:t xml:space="preserve"> </w:t>
            </w:r>
            <w:r>
              <w:rPr>
                <w:spacing w:val="-2"/>
                <w:sz w:val="28"/>
              </w:rPr>
              <w:t>Общая</w:t>
            </w:r>
            <w:r>
              <w:rPr>
                <w:spacing w:val="-1"/>
                <w:sz w:val="28"/>
              </w:rPr>
              <w:t xml:space="preserve"> </w:t>
            </w:r>
            <w:r>
              <w:rPr>
                <w:spacing w:val="-2"/>
                <w:sz w:val="28"/>
              </w:rPr>
              <w:t>характеристика</w:t>
            </w:r>
            <w:r>
              <w:rPr>
                <w:sz w:val="28"/>
              </w:rPr>
              <w:t xml:space="preserve"> </w:t>
            </w:r>
            <w:r>
              <w:rPr>
                <w:spacing w:val="-2"/>
                <w:sz w:val="28"/>
              </w:rPr>
              <w:t>специальности 31.08.20.</w:t>
            </w:r>
            <w:r>
              <w:rPr>
                <w:sz w:val="28"/>
              </w:rPr>
              <w:t xml:space="preserve"> </w:t>
            </w:r>
            <w:r>
              <w:rPr>
                <w:spacing w:val="-2"/>
                <w:sz w:val="28"/>
              </w:rPr>
              <w:t>«Психиатрия»</w:t>
            </w:r>
          </w:p>
        </w:tc>
        <w:tc>
          <w:tcPr>
            <w:tcW w:w="710" w:type="dxa"/>
          </w:tcPr>
          <w:p w:rsidR="008E06BB" w:rsidRDefault="0071499E">
            <w:pPr>
              <w:pStyle w:val="TableParagraph"/>
              <w:spacing w:line="301" w:lineRule="exact"/>
              <w:ind w:left="284"/>
              <w:rPr>
                <w:sz w:val="28"/>
              </w:rPr>
            </w:pPr>
            <w:r>
              <w:rPr>
                <w:spacing w:val="-10"/>
                <w:sz w:val="28"/>
              </w:rPr>
              <w:t>5</w:t>
            </w:r>
          </w:p>
        </w:tc>
      </w:tr>
      <w:tr w:rsidR="008E06BB">
        <w:trPr>
          <w:trHeight w:val="644"/>
        </w:trPr>
        <w:tc>
          <w:tcPr>
            <w:tcW w:w="8884" w:type="dxa"/>
          </w:tcPr>
          <w:p w:rsidR="008E06BB" w:rsidRDefault="0071499E">
            <w:pPr>
              <w:pStyle w:val="TableParagraph"/>
              <w:tabs>
                <w:tab w:val="left" w:pos="696"/>
                <w:tab w:val="left" w:pos="2867"/>
                <w:tab w:val="left" w:pos="5373"/>
                <w:tab w:val="left" w:pos="7231"/>
              </w:tabs>
              <w:spacing w:line="317" w:lineRule="exact"/>
              <w:ind w:left="20"/>
              <w:rPr>
                <w:sz w:val="28"/>
              </w:rPr>
            </w:pPr>
            <w:r>
              <w:rPr>
                <w:spacing w:val="-4"/>
                <w:sz w:val="28"/>
              </w:rPr>
              <w:t>1.4.</w:t>
            </w:r>
            <w:r>
              <w:rPr>
                <w:sz w:val="28"/>
              </w:rPr>
              <w:tab/>
            </w:r>
            <w:r>
              <w:rPr>
                <w:spacing w:val="-2"/>
                <w:sz w:val="28"/>
              </w:rPr>
              <w:t>Характеристика</w:t>
            </w:r>
            <w:r>
              <w:rPr>
                <w:sz w:val="28"/>
              </w:rPr>
              <w:tab/>
            </w:r>
            <w:r>
              <w:rPr>
                <w:spacing w:val="-2"/>
                <w:sz w:val="28"/>
              </w:rPr>
              <w:t>профессиональной</w:t>
            </w:r>
            <w:r>
              <w:rPr>
                <w:sz w:val="28"/>
              </w:rPr>
              <w:tab/>
            </w:r>
            <w:r>
              <w:rPr>
                <w:spacing w:val="-2"/>
                <w:sz w:val="28"/>
              </w:rPr>
              <w:t>деятельности</w:t>
            </w:r>
            <w:r>
              <w:rPr>
                <w:sz w:val="28"/>
              </w:rPr>
              <w:tab/>
            </w:r>
            <w:r>
              <w:rPr>
                <w:spacing w:val="-2"/>
                <w:sz w:val="28"/>
              </w:rPr>
              <w:t>выпускников,</w:t>
            </w:r>
          </w:p>
          <w:p w:rsidR="008E06BB" w:rsidRDefault="0071499E">
            <w:pPr>
              <w:pStyle w:val="TableParagraph"/>
              <w:spacing w:line="307" w:lineRule="exact"/>
              <w:ind w:left="20"/>
              <w:rPr>
                <w:sz w:val="28"/>
              </w:rPr>
            </w:pPr>
            <w:r>
              <w:rPr>
                <w:sz w:val="28"/>
              </w:rPr>
              <w:t>освоивших</w:t>
            </w:r>
            <w:r>
              <w:rPr>
                <w:spacing w:val="-8"/>
                <w:sz w:val="28"/>
              </w:rPr>
              <w:t xml:space="preserve"> </w:t>
            </w:r>
            <w:r>
              <w:rPr>
                <w:spacing w:val="-5"/>
                <w:sz w:val="28"/>
              </w:rPr>
              <w:t>ПО</w:t>
            </w:r>
          </w:p>
        </w:tc>
        <w:tc>
          <w:tcPr>
            <w:tcW w:w="710" w:type="dxa"/>
          </w:tcPr>
          <w:p w:rsidR="008E06BB" w:rsidRDefault="0071499E">
            <w:pPr>
              <w:pStyle w:val="TableParagraph"/>
              <w:spacing w:before="135"/>
              <w:ind w:left="284"/>
              <w:rPr>
                <w:sz w:val="28"/>
              </w:rPr>
            </w:pPr>
            <w:r>
              <w:rPr>
                <w:spacing w:val="-10"/>
                <w:sz w:val="28"/>
              </w:rPr>
              <w:t>6</w:t>
            </w:r>
          </w:p>
        </w:tc>
      </w:tr>
      <w:tr w:rsidR="008E06BB">
        <w:trPr>
          <w:trHeight w:val="320"/>
        </w:trPr>
        <w:tc>
          <w:tcPr>
            <w:tcW w:w="8884" w:type="dxa"/>
          </w:tcPr>
          <w:p w:rsidR="008E06BB" w:rsidRDefault="0071499E">
            <w:pPr>
              <w:pStyle w:val="TableParagraph"/>
              <w:spacing w:line="300" w:lineRule="exact"/>
              <w:ind w:left="20"/>
              <w:rPr>
                <w:b/>
                <w:sz w:val="28"/>
              </w:rPr>
            </w:pPr>
            <w:r>
              <w:rPr>
                <w:b/>
                <w:sz w:val="28"/>
              </w:rPr>
              <w:t>2.</w:t>
            </w:r>
            <w:r>
              <w:rPr>
                <w:b/>
                <w:spacing w:val="-17"/>
                <w:sz w:val="28"/>
              </w:rPr>
              <w:t xml:space="preserve"> </w:t>
            </w:r>
            <w:r>
              <w:rPr>
                <w:b/>
                <w:sz w:val="28"/>
              </w:rPr>
              <w:t>Планируемые</w:t>
            </w:r>
            <w:r>
              <w:rPr>
                <w:b/>
                <w:spacing w:val="-11"/>
                <w:sz w:val="28"/>
              </w:rPr>
              <w:t xml:space="preserve"> </w:t>
            </w:r>
            <w:r>
              <w:rPr>
                <w:b/>
                <w:sz w:val="28"/>
              </w:rPr>
              <w:t>результаты</w:t>
            </w:r>
            <w:r>
              <w:rPr>
                <w:b/>
                <w:spacing w:val="-14"/>
                <w:sz w:val="28"/>
              </w:rPr>
              <w:t xml:space="preserve"> </w:t>
            </w:r>
            <w:r>
              <w:rPr>
                <w:b/>
                <w:sz w:val="28"/>
              </w:rPr>
              <w:t>освоения</w:t>
            </w:r>
            <w:r>
              <w:rPr>
                <w:b/>
                <w:spacing w:val="-15"/>
                <w:sz w:val="28"/>
              </w:rPr>
              <w:t xml:space="preserve"> </w:t>
            </w:r>
            <w:r>
              <w:rPr>
                <w:b/>
                <w:sz w:val="28"/>
              </w:rPr>
              <w:t>ПО</w:t>
            </w:r>
            <w:r>
              <w:rPr>
                <w:b/>
                <w:spacing w:val="-13"/>
                <w:sz w:val="28"/>
              </w:rPr>
              <w:t xml:space="preserve"> </w:t>
            </w:r>
            <w:r>
              <w:rPr>
                <w:b/>
                <w:spacing w:val="-2"/>
                <w:sz w:val="28"/>
              </w:rPr>
              <w:t>(компетенции)</w:t>
            </w:r>
          </w:p>
        </w:tc>
        <w:tc>
          <w:tcPr>
            <w:tcW w:w="710" w:type="dxa"/>
          </w:tcPr>
          <w:p w:rsidR="008E06BB" w:rsidRDefault="0071499E">
            <w:pPr>
              <w:pStyle w:val="TableParagraph"/>
              <w:spacing w:line="300" w:lineRule="exact"/>
              <w:ind w:left="284"/>
              <w:rPr>
                <w:sz w:val="28"/>
              </w:rPr>
            </w:pPr>
            <w:r>
              <w:rPr>
                <w:spacing w:val="-10"/>
                <w:sz w:val="28"/>
              </w:rPr>
              <w:t>7</w:t>
            </w:r>
          </w:p>
        </w:tc>
      </w:tr>
      <w:tr w:rsidR="008E06BB">
        <w:trPr>
          <w:trHeight w:val="320"/>
        </w:trPr>
        <w:tc>
          <w:tcPr>
            <w:tcW w:w="8884" w:type="dxa"/>
          </w:tcPr>
          <w:p w:rsidR="008E06BB" w:rsidRDefault="0071499E">
            <w:pPr>
              <w:pStyle w:val="TableParagraph"/>
              <w:spacing w:line="300" w:lineRule="exact"/>
              <w:ind w:left="20"/>
              <w:rPr>
                <w:sz w:val="28"/>
              </w:rPr>
            </w:pPr>
            <w:r>
              <w:rPr>
                <w:sz w:val="28"/>
              </w:rPr>
              <w:t>2.1</w:t>
            </w:r>
            <w:r>
              <w:rPr>
                <w:spacing w:val="-18"/>
                <w:sz w:val="28"/>
              </w:rPr>
              <w:t xml:space="preserve"> </w:t>
            </w:r>
            <w:r>
              <w:rPr>
                <w:sz w:val="28"/>
              </w:rPr>
              <w:t>Федеральный</w:t>
            </w:r>
            <w:r>
              <w:rPr>
                <w:spacing w:val="-17"/>
                <w:sz w:val="28"/>
              </w:rPr>
              <w:t xml:space="preserve"> </w:t>
            </w:r>
            <w:r>
              <w:rPr>
                <w:spacing w:val="-2"/>
                <w:sz w:val="28"/>
              </w:rPr>
              <w:t>компонент</w:t>
            </w:r>
          </w:p>
        </w:tc>
        <w:tc>
          <w:tcPr>
            <w:tcW w:w="710" w:type="dxa"/>
          </w:tcPr>
          <w:p w:rsidR="008E06BB" w:rsidRDefault="0071499E">
            <w:pPr>
              <w:pStyle w:val="TableParagraph"/>
              <w:spacing w:line="300" w:lineRule="exact"/>
              <w:ind w:left="284"/>
              <w:rPr>
                <w:sz w:val="28"/>
              </w:rPr>
            </w:pPr>
            <w:r>
              <w:rPr>
                <w:spacing w:val="-10"/>
                <w:sz w:val="28"/>
              </w:rPr>
              <w:t>7</w:t>
            </w:r>
          </w:p>
        </w:tc>
      </w:tr>
      <w:tr w:rsidR="008E06BB">
        <w:trPr>
          <w:trHeight w:val="647"/>
        </w:trPr>
        <w:tc>
          <w:tcPr>
            <w:tcW w:w="8884" w:type="dxa"/>
          </w:tcPr>
          <w:p w:rsidR="008E06BB" w:rsidRDefault="0071499E">
            <w:pPr>
              <w:pStyle w:val="TableParagraph"/>
              <w:spacing w:line="232" w:lineRule="auto"/>
              <w:ind w:left="20"/>
              <w:rPr>
                <w:sz w:val="28"/>
              </w:rPr>
            </w:pPr>
            <w:r>
              <w:rPr>
                <w:sz w:val="28"/>
              </w:rPr>
              <w:t>2.2</w:t>
            </w:r>
            <w:r>
              <w:rPr>
                <w:spacing w:val="-6"/>
                <w:sz w:val="28"/>
              </w:rPr>
              <w:t xml:space="preserve"> </w:t>
            </w:r>
            <w:r>
              <w:rPr>
                <w:sz w:val="28"/>
              </w:rPr>
              <w:t>Уровень</w:t>
            </w:r>
            <w:r>
              <w:rPr>
                <w:spacing w:val="-7"/>
                <w:sz w:val="28"/>
              </w:rPr>
              <w:t xml:space="preserve"> </w:t>
            </w:r>
            <w:r>
              <w:rPr>
                <w:sz w:val="28"/>
              </w:rPr>
              <w:t>формирования</w:t>
            </w:r>
            <w:r>
              <w:rPr>
                <w:spacing w:val="-6"/>
                <w:sz w:val="28"/>
              </w:rPr>
              <w:t xml:space="preserve"> </w:t>
            </w:r>
            <w:r>
              <w:rPr>
                <w:sz w:val="28"/>
              </w:rPr>
              <w:t>компетенции</w:t>
            </w:r>
            <w:r>
              <w:rPr>
                <w:spacing w:val="-7"/>
                <w:sz w:val="28"/>
              </w:rPr>
              <w:t xml:space="preserve"> </w:t>
            </w:r>
            <w:r>
              <w:rPr>
                <w:sz w:val="28"/>
              </w:rPr>
              <w:t>в</w:t>
            </w:r>
            <w:r>
              <w:rPr>
                <w:spacing w:val="-7"/>
                <w:sz w:val="28"/>
              </w:rPr>
              <w:t xml:space="preserve"> </w:t>
            </w:r>
            <w:r>
              <w:rPr>
                <w:sz w:val="28"/>
              </w:rPr>
              <w:t>соответствии</w:t>
            </w:r>
            <w:r>
              <w:rPr>
                <w:spacing w:val="-7"/>
                <w:sz w:val="28"/>
              </w:rPr>
              <w:t xml:space="preserve"> </w:t>
            </w:r>
            <w:r>
              <w:rPr>
                <w:sz w:val="28"/>
              </w:rPr>
              <w:t>с</w:t>
            </w:r>
            <w:r>
              <w:rPr>
                <w:spacing w:val="-7"/>
                <w:sz w:val="28"/>
              </w:rPr>
              <w:t xml:space="preserve"> </w:t>
            </w:r>
            <w:r>
              <w:rPr>
                <w:sz w:val="28"/>
              </w:rPr>
              <w:t>рабочими программами дисциплин (Приложение 1)</w:t>
            </w:r>
          </w:p>
        </w:tc>
        <w:tc>
          <w:tcPr>
            <w:tcW w:w="710" w:type="dxa"/>
          </w:tcPr>
          <w:p w:rsidR="008E06BB" w:rsidRDefault="0071499E">
            <w:pPr>
              <w:pStyle w:val="TableParagraph"/>
              <w:spacing w:line="309" w:lineRule="exact"/>
              <w:ind w:left="284"/>
              <w:rPr>
                <w:sz w:val="28"/>
              </w:rPr>
            </w:pPr>
            <w:r>
              <w:rPr>
                <w:spacing w:val="-5"/>
                <w:sz w:val="28"/>
              </w:rPr>
              <w:t>15</w:t>
            </w:r>
          </w:p>
        </w:tc>
      </w:tr>
      <w:tr w:rsidR="008E06BB">
        <w:trPr>
          <w:trHeight w:val="642"/>
        </w:trPr>
        <w:tc>
          <w:tcPr>
            <w:tcW w:w="8884" w:type="dxa"/>
          </w:tcPr>
          <w:p w:rsidR="008E06BB" w:rsidRDefault="0071499E">
            <w:pPr>
              <w:pStyle w:val="TableParagraph"/>
              <w:tabs>
                <w:tab w:val="left" w:pos="485"/>
                <w:tab w:val="left" w:pos="2280"/>
                <w:tab w:val="left" w:pos="5046"/>
                <w:tab w:val="left" w:pos="6780"/>
                <w:tab w:val="left" w:pos="7198"/>
              </w:tabs>
              <w:spacing w:before="1" w:line="230" w:lineRule="auto"/>
              <w:ind w:left="20" w:right="38"/>
              <w:rPr>
                <w:b/>
                <w:sz w:val="28"/>
              </w:rPr>
            </w:pPr>
            <w:r>
              <w:rPr>
                <w:b/>
                <w:spacing w:val="-6"/>
                <w:sz w:val="28"/>
              </w:rPr>
              <w:t>3.</w:t>
            </w:r>
            <w:r>
              <w:rPr>
                <w:b/>
                <w:sz w:val="28"/>
              </w:rPr>
              <w:tab/>
            </w:r>
            <w:r>
              <w:rPr>
                <w:b/>
                <w:spacing w:val="-2"/>
                <w:sz w:val="28"/>
              </w:rPr>
              <w:t>Документы,</w:t>
            </w:r>
            <w:r>
              <w:rPr>
                <w:b/>
                <w:sz w:val="28"/>
              </w:rPr>
              <w:tab/>
            </w:r>
            <w:r>
              <w:rPr>
                <w:b/>
                <w:spacing w:val="-2"/>
                <w:sz w:val="28"/>
              </w:rPr>
              <w:t>регламентирующие</w:t>
            </w:r>
            <w:r>
              <w:rPr>
                <w:b/>
                <w:sz w:val="28"/>
              </w:rPr>
              <w:tab/>
            </w:r>
            <w:r>
              <w:rPr>
                <w:b/>
                <w:spacing w:val="-2"/>
                <w:sz w:val="28"/>
              </w:rPr>
              <w:t>содержание</w:t>
            </w:r>
            <w:r>
              <w:rPr>
                <w:b/>
                <w:sz w:val="28"/>
              </w:rPr>
              <w:tab/>
            </w:r>
            <w:r>
              <w:rPr>
                <w:b/>
                <w:spacing w:val="-10"/>
                <w:sz w:val="28"/>
              </w:rPr>
              <w:t>и</w:t>
            </w:r>
            <w:r>
              <w:rPr>
                <w:b/>
                <w:sz w:val="28"/>
              </w:rPr>
              <w:tab/>
            </w:r>
            <w:r>
              <w:rPr>
                <w:b/>
                <w:spacing w:val="-6"/>
                <w:sz w:val="28"/>
              </w:rPr>
              <w:t xml:space="preserve">организацию </w:t>
            </w:r>
            <w:r>
              <w:rPr>
                <w:b/>
                <w:sz w:val="28"/>
              </w:rPr>
              <w:t>образовательного процесса при реализации ПО специальности</w:t>
            </w:r>
          </w:p>
        </w:tc>
        <w:tc>
          <w:tcPr>
            <w:tcW w:w="710" w:type="dxa"/>
          </w:tcPr>
          <w:p w:rsidR="008E06BB" w:rsidRDefault="0071499E">
            <w:pPr>
              <w:pStyle w:val="TableParagraph"/>
              <w:spacing w:line="308" w:lineRule="exact"/>
              <w:ind w:left="284"/>
              <w:rPr>
                <w:sz w:val="28"/>
              </w:rPr>
            </w:pPr>
            <w:r>
              <w:rPr>
                <w:spacing w:val="-5"/>
                <w:sz w:val="28"/>
              </w:rPr>
              <w:t>15</w:t>
            </w:r>
          </w:p>
        </w:tc>
      </w:tr>
      <w:tr w:rsidR="008E06BB">
        <w:trPr>
          <w:trHeight w:val="322"/>
        </w:trPr>
        <w:tc>
          <w:tcPr>
            <w:tcW w:w="8884" w:type="dxa"/>
          </w:tcPr>
          <w:p w:rsidR="008E06BB" w:rsidRDefault="0071499E">
            <w:pPr>
              <w:pStyle w:val="TableParagraph"/>
              <w:spacing w:line="301" w:lineRule="exact"/>
              <w:ind w:left="20"/>
              <w:rPr>
                <w:sz w:val="28"/>
              </w:rPr>
            </w:pPr>
            <w:r>
              <w:rPr>
                <w:sz w:val="28"/>
              </w:rPr>
              <w:t>3.1.</w:t>
            </w:r>
            <w:r>
              <w:rPr>
                <w:spacing w:val="-5"/>
                <w:sz w:val="28"/>
              </w:rPr>
              <w:t xml:space="preserve"> </w:t>
            </w:r>
            <w:r>
              <w:rPr>
                <w:sz w:val="28"/>
              </w:rPr>
              <w:t>Учебный</w:t>
            </w:r>
            <w:r>
              <w:rPr>
                <w:spacing w:val="-4"/>
                <w:sz w:val="28"/>
              </w:rPr>
              <w:t xml:space="preserve"> </w:t>
            </w:r>
            <w:r>
              <w:rPr>
                <w:sz w:val="28"/>
              </w:rPr>
              <w:t>план</w:t>
            </w:r>
            <w:r>
              <w:rPr>
                <w:spacing w:val="-5"/>
                <w:sz w:val="28"/>
              </w:rPr>
              <w:t xml:space="preserve"> </w:t>
            </w:r>
            <w:r>
              <w:rPr>
                <w:sz w:val="28"/>
              </w:rPr>
              <w:t>(Приложение</w:t>
            </w:r>
            <w:r>
              <w:rPr>
                <w:spacing w:val="-2"/>
                <w:sz w:val="28"/>
              </w:rPr>
              <w:t xml:space="preserve"> </w:t>
            </w:r>
            <w:r>
              <w:rPr>
                <w:spacing w:val="-5"/>
                <w:sz w:val="28"/>
              </w:rPr>
              <w:t>2)</w:t>
            </w:r>
          </w:p>
        </w:tc>
        <w:tc>
          <w:tcPr>
            <w:tcW w:w="710" w:type="dxa"/>
          </w:tcPr>
          <w:p w:rsidR="008E06BB" w:rsidRDefault="0071499E">
            <w:pPr>
              <w:pStyle w:val="TableParagraph"/>
              <w:spacing w:line="301" w:lineRule="exact"/>
              <w:ind w:left="284"/>
              <w:rPr>
                <w:sz w:val="28"/>
              </w:rPr>
            </w:pPr>
            <w:r>
              <w:rPr>
                <w:spacing w:val="-5"/>
                <w:sz w:val="28"/>
              </w:rPr>
              <w:t>16</w:t>
            </w:r>
          </w:p>
        </w:tc>
      </w:tr>
      <w:tr w:rsidR="008E06BB">
        <w:trPr>
          <w:trHeight w:val="319"/>
        </w:trPr>
        <w:tc>
          <w:tcPr>
            <w:tcW w:w="8884" w:type="dxa"/>
          </w:tcPr>
          <w:p w:rsidR="008E06BB" w:rsidRDefault="0071499E">
            <w:pPr>
              <w:pStyle w:val="TableParagraph"/>
              <w:spacing w:line="300" w:lineRule="exact"/>
              <w:ind w:left="20"/>
              <w:rPr>
                <w:sz w:val="28"/>
              </w:rPr>
            </w:pPr>
            <w:r>
              <w:rPr>
                <w:sz w:val="28"/>
              </w:rPr>
              <w:t>3.2.</w:t>
            </w:r>
            <w:r>
              <w:rPr>
                <w:spacing w:val="-18"/>
                <w:sz w:val="28"/>
              </w:rPr>
              <w:t xml:space="preserve"> </w:t>
            </w:r>
            <w:r>
              <w:rPr>
                <w:sz w:val="28"/>
              </w:rPr>
              <w:t>Календарный</w:t>
            </w:r>
            <w:r>
              <w:rPr>
                <w:spacing w:val="-17"/>
                <w:sz w:val="28"/>
              </w:rPr>
              <w:t xml:space="preserve"> </w:t>
            </w:r>
            <w:r>
              <w:rPr>
                <w:sz w:val="28"/>
              </w:rPr>
              <w:t>учебный</w:t>
            </w:r>
            <w:r>
              <w:rPr>
                <w:spacing w:val="-18"/>
                <w:sz w:val="28"/>
              </w:rPr>
              <w:t xml:space="preserve"> </w:t>
            </w:r>
            <w:r>
              <w:rPr>
                <w:sz w:val="28"/>
              </w:rPr>
              <w:t>график</w:t>
            </w:r>
            <w:r>
              <w:rPr>
                <w:spacing w:val="-17"/>
                <w:sz w:val="28"/>
              </w:rPr>
              <w:t xml:space="preserve"> </w:t>
            </w:r>
            <w:r>
              <w:rPr>
                <w:sz w:val="28"/>
              </w:rPr>
              <w:t>(Приложение</w:t>
            </w:r>
            <w:r>
              <w:rPr>
                <w:spacing w:val="-17"/>
                <w:sz w:val="28"/>
              </w:rPr>
              <w:t xml:space="preserve"> </w:t>
            </w:r>
            <w:r>
              <w:rPr>
                <w:spacing w:val="-5"/>
                <w:sz w:val="28"/>
              </w:rPr>
              <w:t>3)</w:t>
            </w:r>
          </w:p>
        </w:tc>
        <w:tc>
          <w:tcPr>
            <w:tcW w:w="710" w:type="dxa"/>
          </w:tcPr>
          <w:p w:rsidR="008E06BB" w:rsidRDefault="0071499E">
            <w:pPr>
              <w:pStyle w:val="TableParagraph"/>
              <w:spacing w:line="300" w:lineRule="exact"/>
              <w:ind w:left="284"/>
              <w:rPr>
                <w:sz w:val="28"/>
              </w:rPr>
            </w:pPr>
            <w:r>
              <w:rPr>
                <w:spacing w:val="-5"/>
                <w:sz w:val="28"/>
              </w:rPr>
              <w:t>16</w:t>
            </w:r>
          </w:p>
        </w:tc>
      </w:tr>
      <w:tr w:rsidR="008E06BB">
        <w:trPr>
          <w:trHeight w:val="322"/>
        </w:trPr>
        <w:tc>
          <w:tcPr>
            <w:tcW w:w="8884" w:type="dxa"/>
          </w:tcPr>
          <w:p w:rsidR="008E06BB" w:rsidRDefault="0071499E">
            <w:pPr>
              <w:pStyle w:val="TableParagraph"/>
              <w:spacing w:line="301" w:lineRule="exact"/>
              <w:ind w:left="20"/>
              <w:rPr>
                <w:sz w:val="28"/>
              </w:rPr>
            </w:pPr>
            <w:r>
              <w:rPr>
                <w:sz w:val="28"/>
              </w:rPr>
              <w:t>3.3.</w:t>
            </w:r>
            <w:r>
              <w:rPr>
                <w:spacing w:val="-17"/>
                <w:sz w:val="28"/>
              </w:rPr>
              <w:t xml:space="preserve"> </w:t>
            </w:r>
            <w:r>
              <w:rPr>
                <w:sz w:val="28"/>
              </w:rPr>
              <w:t>Аннотации</w:t>
            </w:r>
            <w:r>
              <w:rPr>
                <w:spacing w:val="-17"/>
                <w:sz w:val="28"/>
              </w:rPr>
              <w:t xml:space="preserve"> </w:t>
            </w:r>
            <w:r>
              <w:rPr>
                <w:sz w:val="28"/>
              </w:rPr>
              <w:t>рабочих</w:t>
            </w:r>
            <w:r>
              <w:rPr>
                <w:spacing w:val="-17"/>
                <w:sz w:val="28"/>
              </w:rPr>
              <w:t xml:space="preserve"> </w:t>
            </w:r>
            <w:r>
              <w:rPr>
                <w:sz w:val="28"/>
              </w:rPr>
              <w:t>программ</w:t>
            </w:r>
            <w:r>
              <w:rPr>
                <w:spacing w:val="-17"/>
                <w:sz w:val="28"/>
              </w:rPr>
              <w:t xml:space="preserve"> </w:t>
            </w:r>
            <w:r>
              <w:rPr>
                <w:sz w:val="28"/>
              </w:rPr>
              <w:t>дисциплин</w:t>
            </w:r>
            <w:r>
              <w:rPr>
                <w:spacing w:val="-17"/>
                <w:sz w:val="28"/>
              </w:rPr>
              <w:t xml:space="preserve"> </w:t>
            </w:r>
            <w:r>
              <w:rPr>
                <w:sz w:val="28"/>
              </w:rPr>
              <w:t>(Приложение</w:t>
            </w:r>
            <w:r>
              <w:rPr>
                <w:spacing w:val="-17"/>
                <w:sz w:val="28"/>
              </w:rPr>
              <w:t xml:space="preserve"> </w:t>
            </w:r>
            <w:r>
              <w:rPr>
                <w:spacing w:val="-5"/>
                <w:sz w:val="28"/>
              </w:rPr>
              <w:t>4)</w:t>
            </w:r>
          </w:p>
        </w:tc>
        <w:tc>
          <w:tcPr>
            <w:tcW w:w="710" w:type="dxa"/>
          </w:tcPr>
          <w:p w:rsidR="008E06BB" w:rsidRDefault="0071499E">
            <w:pPr>
              <w:pStyle w:val="TableParagraph"/>
              <w:spacing w:line="301" w:lineRule="exact"/>
              <w:ind w:left="284"/>
              <w:rPr>
                <w:sz w:val="28"/>
              </w:rPr>
            </w:pPr>
            <w:r>
              <w:rPr>
                <w:spacing w:val="-5"/>
                <w:sz w:val="28"/>
              </w:rPr>
              <w:t>16</w:t>
            </w:r>
          </w:p>
        </w:tc>
      </w:tr>
      <w:tr w:rsidR="008E06BB">
        <w:trPr>
          <w:trHeight w:val="320"/>
        </w:trPr>
        <w:tc>
          <w:tcPr>
            <w:tcW w:w="8884" w:type="dxa"/>
          </w:tcPr>
          <w:p w:rsidR="008E06BB" w:rsidRDefault="0071499E">
            <w:pPr>
              <w:pStyle w:val="TableParagraph"/>
              <w:spacing w:line="300" w:lineRule="exact"/>
              <w:ind w:left="20"/>
              <w:rPr>
                <w:sz w:val="28"/>
              </w:rPr>
            </w:pPr>
            <w:r>
              <w:rPr>
                <w:sz w:val="28"/>
              </w:rPr>
              <w:t>3.4.</w:t>
            </w:r>
            <w:r>
              <w:rPr>
                <w:spacing w:val="-18"/>
                <w:sz w:val="28"/>
              </w:rPr>
              <w:t xml:space="preserve"> </w:t>
            </w:r>
            <w:r>
              <w:rPr>
                <w:sz w:val="28"/>
              </w:rPr>
              <w:t>Программы</w:t>
            </w:r>
            <w:r>
              <w:rPr>
                <w:spacing w:val="-17"/>
                <w:sz w:val="28"/>
              </w:rPr>
              <w:t xml:space="preserve"> </w:t>
            </w:r>
            <w:r>
              <w:rPr>
                <w:sz w:val="28"/>
              </w:rPr>
              <w:t>практики</w:t>
            </w:r>
            <w:r>
              <w:rPr>
                <w:spacing w:val="-18"/>
                <w:sz w:val="28"/>
              </w:rPr>
              <w:t xml:space="preserve"> </w:t>
            </w:r>
            <w:r>
              <w:rPr>
                <w:sz w:val="28"/>
              </w:rPr>
              <w:t>(Приложение</w:t>
            </w:r>
            <w:r>
              <w:rPr>
                <w:spacing w:val="-17"/>
                <w:sz w:val="28"/>
              </w:rPr>
              <w:t xml:space="preserve"> </w:t>
            </w:r>
            <w:r>
              <w:rPr>
                <w:spacing w:val="-5"/>
                <w:sz w:val="28"/>
              </w:rPr>
              <w:t>5)</w:t>
            </w:r>
          </w:p>
        </w:tc>
        <w:tc>
          <w:tcPr>
            <w:tcW w:w="710" w:type="dxa"/>
          </w:tcPr>
          <w:p w:rsidR="008E06BB" w:rsidRDefault="0071499E">
            <w:pPr>
              <w:pStyle w:val="TableParagraph"/>
              <w:spacing w:line="300" w:lineRule="exact"/>
              <w:ind w:left="284"/>
              <w:rPr>
                <w:sz w:val="28"/>
              </w:rPr>
            </w:pPr>
            <w:r>
              <w:rPr>
                <w:spacing w:val="-5"/>
                <w:sz w:val="28"/>
              </w:rPr>
              <w:t>16</w:t>
            </w:r>
          </w:p>
        </w:tc>
      </w:tr>
      <w:tr w:rsidR="008E06BB">
        <w:trPr>
          <w:trHeight w:val="647"/>
        </w:trPr>
        <w:tc>
          <w:tcPr>
            <w:tcW w:w="8884" w:type="dxa"/>
          </w:tcPr>
          <w:p w:rsidR="008E06BB" w:rsidRDefault="0071499E">
            <w:pPr>
              <w:pStyle w:val="TableParagraph"/>
              <w:tabs>
                <w:tab w:val="left" w:pos="436"/>
                <w:tab w:val="left" w:pos="1733"/>
                <w:tab w:val="left" w:pos="3414"/>
                <w:tab w:val="left" w:pos="4057"/>
                <w:tab w:val="left" w:pos="5728"/>
                <w:tab w:val="left" w:pos="7529"/>
              </w:tabs>
              <w:spacing w:line="318" w:lineRule="exact"/>
              <w:ind w:left="20"/>
              <w:rPr>
                <w:b/>
                <w:sz w:val="28"/>
              </w:rPr>
            </w:pPr>
            <w:r>
              <w:rPr>
                <w:b/>
                <w:spacing w:val="-5"/>
                <w:sz w:val="28"/>
              </w:rPr>
              <w:t>4.</w:t>
            </w:r>
            <w:r>
              <w:rPr>
                <w:b/>
                <w:sz w:val="28"/>
              </w:rPr>
              <w:tab/>
            </w:r>
            <w:r>
              <w:rPr>
                <w:b/>
                <w:spacing w:val="-2"/>
                <w:sz w:val="28"/>
              </w:rPr>
              <w:t>Условия</w:t>
            </w:r>
            <w:r>
              <w:rPr>
                <w:b/>
                <w:sz w:val="28"/>
              </w:rPr>
              <w:tab/>
            </w:r>
            <w:r>
              <w:rPr>
                <w:b/>
                <w:spacing w:val="-2"/>
                <w:sz w:val="28"/>
              </w:rPr>
              <w:t>реализации</w:t>
            </w:r>
            <w:r>
              <w:rPr>
                <w:b/>
                <w:sz w:val="28"/>
              </w:rPr>
              <w:tab/>
            </w:r>
            <w:r>
              <w:rPr>
                <w:b/>
                <w:spacing w:val="-5"/>
                <w:sz w:val="28"/>
              </w:rPr>
              <w:t>ПО</w:t>
            </w:r>
            <w:r>
              <w:rPr>
                <w:b/>
                <w:sz w:val="28"/>
              </w:rPr>
              <w:tab/>
            </w:r>
            <w:r>
              <w:rPr>
                <w:b/>
                <w:spacing w:val="-2"/>
                <w:sz w:val="28"/>
              </w:rPr>
              <w:t>подготовки</w:t>
            </w:r>
            <w:r>
              <w:rPr>
                <w:b/>
                <w:sz w:val="28"/>
              </w:rPr>
              <w:tab/>
            </w:r>
            <w:r>
              <w:rPr>
                <w:b/>
                <w:spacing w:val="-2"/>
                <w:sz w:val="28"/>
              </w:rPr>
              <w:t>специалиста</w:t>
            </w:r>
            <w:r>
              <w:rPr>
                <w:b/>
                <w:sz w:val="28"/>
              </w:rPr>
              <w:tab/>
            </w:r>
            <w:r>
              <w:rPr>
                <w:b/>
                <w:spacing w:val="-2"/>
                <w:sz w:val="28"/>
              </w:rPr>
              <w:t>(ресурсное</w:t>
            </w:r>
          </w:p>
          <w:p w:rsidR="008E06BB" w:rsidRDefault="0071499E">
            <w:pPr>
              <w:pStyle w:val="TableParagraph"/>
              <w:spacing w:line="310" w:lineRule="exact"/>
              <w:ind w:left="20"/>
              <w:rPr>
                <w:b/>
                <w:sz w:val="28"/>
              </w:rPr>
            </w:pPr>
            <w:r>
              <w:rPr>
                <w:b/>
                <w:sz w:val="28"/>
              </w:rPr>
              <w:t>обеспечение</w:t>
            </w:r>
            <w:r>
              <w:rPr>
                <w:b/>
                <w:spacing w:val="-9"/>
                <w:sz w:val="28"/>
              </w:rPr>
              <w:t xml:space="preserve"> </w:t>
            </w:r>
            <w:r>
              <w:rPr>
                <w:b/>
                <w:spacing w:val="-5"/>
                <w:sz w:val="28"/>
              </w:rPr>
              <w:t>ОП)</w:t>
            </w:r>
          </w:p>
        </w:tc>
        <w:tc>
          <w:tcPr>
            <w:tcW w:w="710" w:type="dxa"/>
          </w:tcPr>
          <w:p w:rsidR="008E06BB" w:rsidRDefault="0071499E">
            <w:pPr>
              <w:pStyle w:val="TableParagraph"/>
              <w:spacing w:before="137"/>
              <w:ind w:left="284"/>
              <w:rPr>
                <w:sz w:val="28"/>
              </w:rPr>
            </w:pPr>
            <w:r>
              <w:rPr>
                <w:spacing w:val="-5"/>
                <w:sz w:val="28"/>
              </w:rPr>
              <w:t>16</w:t>
            </w:r>
          </w:p>
        </w:tc>
      </w:tr>
      <w:tr w:rsidR="008E06BB">
        <w:trPr>
          <w:trHeight w:val="322"/>
        </w:trPr>
        <w:tc>
          <w:tcPr>
            <w:tcW w:w="8884" w:type="dxa"/>
          </w:tcPr>
          <w:p w:rsidR="008E06BB" w:rsidRDefault="0071499E">
            <w:pPr>
              <w:pStyle w:val="TableParagraph"/>
              <w:spacing w:line="301" w:lineRule="exact"/>
              <w:ind w:left="20"/>
              <w:rPr>
                <w:sz w:val="28"/>
              </w:rPr>
            </w:pPr>
            <w:r>
              <w:rPr>
                <w:sz w:val="28"/>
              </w:rPr>
              <w:t>4.1.</w:t>
            </w:r>
            <w:r>
              <w:rPr>
                <w:spacing w:val="-5"/>
                <w:sz w:val="28"/>
              </w:rPr>
              <w:t xml:space="preserve"> </w:t>
            </w:r>
            <w:r>
              <w:rPr>
                <w:sz w:val="28"/>
              </w:rPr>
              <w:t>Кадровое</w:t>
            </w:r>
            <w:r>
              <w:rPr>
                <w:spacing w:val="-4"/>
                <w:sz w:val="28"/>
              </w:rPr>
              <w:t xml:space="preserve"> </w:t>
            </w:r>
            <w:r>
              <w:rPr>
                <w:sz w:val="28"/>
              </w:rPr>
              <w:t>обеспечение</w:t>
            </w:r>
            <w:r>
              <w:rPr>
                <w:spacing w:val="-2"/>
                <w:sz w:val="28"/>
              </w:rPr>
              <w:t xml:space="preserve"> </w:t>
            </w:r>
            <w:r>
              <w:rPr>
                <w:spacing w:val="-5"/>
                <w:sz w:val="28"/>
              </w:rPr>
              <w:t>ПО</w:t>
            </w:r>
          </w:p>
        </w:tc>
        <w:tc>
          <w:tcPr>
            <w:tcW w:w="710" w:type="dxa"/>
          </w:tcPr>
          <w:p w:rsidR="008E06BB" w:rsidRDefault="0071499E">
            <w:pPr>
              <w:pStyle w:val="TableParagraph"/>
              <w:spacing w:line="301" w:lineRule="exact"/>
              <w:ind w:left="284"/>
              <w:rPr>
                <w:sz w:val="28"/>
              </w:rPr>
            </w:pPr>
            <w:r>
              <w:rPr>
                <w:spacing w:val="-5"/>
                <w:sz w:val="28"/>
              </w:rPr>
              <w:t>16</w:t>
            </w:r>
          </w:p>
        </w:tc>
      </w:tr>
      <w:tr w:rsidR="008E06BB">
        <w:trPr>
          <w:trHeight w:val="320"/>
        </w:trPr>
        <w:tc>
          <w:tcPr>
            <w:tcW w:w="8884" w:type="dxa"/>
          </w:tcPr>
          <w:p w:rsidR="008E06BB" w:rsidRDefault="0071499E">
            <w:pPr>
              <w:pStyle w:val="TableParagraph"/>
              <w:spacing w:line="300" w:lineRule="exact"/>
              <w:ind w:left="20"/>
              <w:rPr>
                <w:sz w:val="28"/>
              </w:rPr>
            </w:pPr>
            <w:r>
              <w:rPr>
                <w:spacing w:val="-2"/>
                <w:sz w:val="28"/>
              </w:rPr>
              <w:t>4.2.</w:t>
            </w:r>
            <w:r>
              <w:rPr>
                <w:spacing w:val="-5"/>
                <w:sz w:val="28"/>
              </w:rPr>
              <w:t xml:space="preserve"> </w:t>
            </w:r>
            <w:r>
              <w:rPr>
                <w:spacing w:val="-2"/>
                <w:sz w:val="28"/>
              </w:rPr>
              <w:t>Информационно-библиотечное</w:t>
            </w:r>
            <w:r>
              <w:rPr>
                <w:spacing w:val="-3"/>
                <w:sz w:val="28"/>
              </w:rPr>
              <w:t xml:space="preserve"> </w:t>
            </w:r>
            <w:r>
              <w:rPr>
                <w:spacing w:val="-2"/>
                <w:sz w:val="28"/>
              </w:rPr>
              <w:t>и методическое обеспечение</w:t>
            </w:r>
          </w:p>
        </w:tc>
        <w:tc>
          <w:tcPr>
            <w:tcW w:w="710" w:type="dxa"/>
          </w:tcPr>
          <w:p w:rsidR="008E06BB" w:rsidRDefault="0071499E">
            <w:pPr>
              <w:pStyle w:val="TableParagraph"/>
              <w:spacing w:line="300" w:lineRule="exact"/>
              <w:ind w:left="284"/>
              <w:rPr>
                <w:sz w:val="28"/>
              </w:rPr>
            </w:pPr>
            <w:r>
              <w:rPr>
                <w:spacing w:val="-5"/>
                <w:sz w:val="28"/>
              </w:rPr>
              <w:t>22</w:t>
            </w:r>
          </w:p>
        </w:tc>
      </w:tr>
      <w:tr w:rsidR="008E06BB">
        <w:trPr>
          <w:trHeight w:val="316"/>
        </w:trPr>
        <w:tc>
          <w:tcPr>
            <w:tcW w:w="8884" w:type="dxa"/>
          </w:tcPr>
          <w:p w:rsidR="008E06BB" w:rsidRDefault="0071499E">
            <w:pPr>
              <w:pStyle w:val="TableParagraph"/>
              <w:spacing w:line="296" w:lineRule="exact"/>
              <w:ind w:left="20"/>
              <w:rPr>
                <w:sz w:val="28"/>
              </w:rPr>
            </w:pPr>
            <w:r>
              <w:rPr>
                <w:spacing w:val="-2"/>
                <w:sz w:val="28"/>
              </w:rPr>
              <w:t>4.3.</w:t>
            </w:r>
            <w:r>
              <w:rPr>
                <w:spacing w:val="-7"/>
                <w:sz w:val="28"/>
              </w:rPr>
              <w:t xml:space="preserve"> </w:t>
            </w:r>
            <w:r>
              <w:rPr>
                <w:spacing w:val="-2"/>
                <w:sz w:val="28"/>
              </w:rPr>
              <w:t>Материально-техническое</w:t>
            </w:r>
            <w:r>
              <w:rPr>
                <w:spacing w:val="-4"/>
                <w:sz w:val="28"/>
              </w:rPr>
              <w:t xml:space="preserve"> </w:t>
            </w:r>
            <w:r>
              <w:rPr>
                <w:spacing w:val="-2"/>
                <w:sz w:val="28"/>
              </w:rPr>
              <w:t>обеспечение реализации</w:t>
            </w:r>
            <w:r>
              <w:rPr>
                <w:spacing w:val="-3"/>
                <w:sz w:val="28"/>
              </w:rPr>
              <w:t xml:space="preserve"> </w:t>
            </w:r>
            <w:r>
              <w:rPr>
                <w:spacing w:val="-5"/>
                <w:sz w:val="28"/>
              </w:rPr>
              <w:t>ПО</w:t>
            </w:r>
          </w:p>
        </w:tc>
        <w:tc>
          <w:tcPr>
            <w:tcW w:w="710" w:type="dxa"/>
          </w:tcPr>
          <w:p w:rsidR="008E06BB" w:rsidRDefault="0071499E">
            <w:pPr>
              <w:pStyle w:val="TableParagraph"/>
              <w:spacing w:line="296" w:lineRule="exact"/>
              <w:ind w:left="284"/>
              <w:rPr>
                <w:sz w:val="28"/>
              </w:rPr>
            </w:pPr>
            <w:r>
              <w:rPr>
                <w:spacing w:val="-5"/>
                <w:sz w:val="28"/>
              </w:rPr>
              <w:t>22</w:t>
            </w:r>
          </w:p>
        </w:tc>
      </w:tr>
      <w:tr w:rsidR="008E06BB">
        <w:trPr>
          <w:trHeight w:val="643"/>
        </w:trPr>
        <w:tc>
          <w:tcPr>
            <w:tcW w:w="8884" w:type="dxa"/>
          </w:tcPr>
          <w:p w:rsidR="008E06BB" w:rsidRDefault="0071499E">
            <w:pPr>
              <w:pStyle w:val="TableParagraph"/>
              <w:spacing w:line="230" w:lineRule="auto"/>
              <w:ind w:left="20"/>
              <w:rPr>
                <w:b/>
                <w:sz w:val="28"/>
              </w:rPr>
            </w:pPr>
            <w:r>
              <w:rPr>
                <w:b/>
                <w:sz w:val="28"/>
              </w:rPr>
              <w:t>5.</w:t>
            </w:r>
            <w:r>
              <w:rPr>
                <w:b/>
                <w:spacing w:val="-8"/>
                <w:sz w:val="28"/>
              </w:rPr>
              <w:t xml:space="preserve"> </w:t>
            </w:r>
            <w:r>
              <w:rPr>
                <w:b/>
                <w:sz w:val="28"/>
              </w:rPr>
              <w:t>Нормативно-методическое обеспечение</w:t>
            </w:r>
            <w:r>
              <w:rPr>
                <w:b/>
                <w:spacing w:val="-9"/>
                <w:sz w:val="28"/>
              </w:rPr>
              <w:t xml:space="preserve"> </w:t>
            </w:r>
            <w:r>
              <w:rPr>
                <w:b/>
                <w:sz w:val="28"/>
              </w:rPr>
              <w:t>системы</w:t>
            </w:r>
            <w:r>
              <w:rPr>
                <w:b/>
                <w:spacing w:val="-8"/>
                <w:sz w:val="28"/>
              </w:rPr>
              <w:t xml:space="preserve"> </w:t>
            </w:r>
            <w:r>
              <w:rPr>
                <w:b/>
                <w:sz w:val="28"/>
              </w:rPr>
              <w:t>оценки</w:t>
            </w:r>
            <w:r>
              <w:rPr>
                <w:b/>
                <w:spacing w:val="-9"/>
                <w:sz w:val="28"/>
              </w:rPr>
              <w:t xml:space="preserve"> </w:t>
            </w:r>
            <w:r>
              <w:rPr>
                <w:b/>
                <w:sz w:val="28"/>
              </w:rPr>
              <w:t>качества</w:t>
            </w:r>
            <w:r>
              <w:rPr>
                <w:b/>
                <w:sz w:val="28"/>
              </w:rPr>
              <w:t xml:space="preserve"> освоения обучающимися ПО</w:t>
            </w:r>
          </w:p>
        </w:tc>
        <w:tc>
          <w:tcPr>
            <w:tcW w:w="710" w:type="dxa"/>
          </w:tcPr>
          <w:p w:rsidR="008E06BB" w:rsidRDefault="0071499E">
            <w:pPr>
              <w:pStyle w:val="TableParagraph"/>
              <w:spacing w:line="305" w:lineRule="exact"/>
              <w:ind w:left="284"/>
              <w:rPr>
                <w:sz w:val="28"/>
              </w:rPr>
            </w:pPr>
            <w:r>
              <w:rPr>
                <w:spacing w:val="-5"/>
                <w:sz w:val="28"/>
              </w:rPr>
              <w:t>25</w:t>
            </w:r>
          </w:p>
        </w:tc>
      </w:tr>
      <w:tr w:rsidR="008E06BB">
        <w:trPr>
          <w:trHeight w:val="320"/>
        </w:trPr>
        <w:tc>
          <w:tcPr>
            <w:tcW w:w="8884" w:type="dxa"/>
          </w:tcPr>
          <w:p w:rsidR="008E06BB" w:rsidRDefault="0071499E">
            <w:pPr>
              <w:pStyle w:val="TableParagraph"/>
              <w:spacing w:line="300" w:lineRule="exact"/>
              <w:ind w:left="20"/>
              <w:rPr>
                <w:sz w:val="28"/>
              </w:rPr>
            </w:pPr>
            <w:r>
              <w:rPr>
                <w:sz w:val="28"/>
              </w:rPr>
              <w:t>5.1.</w:t>
            </w:r>
            <w:r>
              <w:rPr>
                <w:spacing w:val="-3"/>
                <w:sz w:val="28"/>
              </w:rPr>
              <w:t xml:space="preserve"> </w:t>
            </w:r>
            <w:r>
              <w:rPr>
                <w:sz w:val="28"/>
              </w:rPr>
              <w:t>Фонды</w:t>
            </w:r>
            <w:r>
              <w:rPr>
                <w:spacing w:val="-3"/>
                <w:sz w:val="28"/>
              </w:rPr>
              <w:t xml:space="preserve"> </w:t>
            </w:r>
            <w:r>
              <w:rPr>
                <w:sz w:val="28"/>
              </w:rPr>
              <w:t>оценочных</w:t>
            </w:r>
            <w:r>
              <w:rPr>
                <w:spacing w:val="-2"/>
                <w:sz w:val="28"/>
              </w:rPr>
              <w:t xml:space="preserve"> средств</w:t>
            </w:r>
          </w:p>
        </w:tc>
        <w:tc>
          <w:tcPr>
            <w:tcW w:w="710" w:type="dxa"/>
          </w:tcPr>
          <w:p w:rsidR="008E06BB" w:rsidRDefault="0071499E">
            <w:pPr>
              <w:pStyle w:val="TableParagraph"/>
              <w:spacing w:line="300" w:lineRule="exact"/>
              <w:ind w:left="284"/>
              <w:rPr>
                <w:sz w:val="28"/>
              </w:rPr>
            </w:pPr>
            <w:r>
              <w:rPr>
                <w:spacing w:val="-5"/>
                <w:sz w:val="28"/>
              </w:rPr>
              <w:t>25</w:t>
            </w:r>
          </w:p>
        </w:tc>
      </w:tr>
      <w:tr w:rsidR="008E06BB">
        <w:trPr>
          <w:trHeight w:val="322"/>
        </w:trPr>
        <w:tc>
          <w:tcPr>
            <w:tcW w:w="8884" w:type="dxa"/>
          </w:tcPr>
          <w:p w:rsidR="008E06BB" w:rsidRDefault="0071499E">
            <w:pPr>
              <w:pStyle w:val="TableParagraph"/>
              <w:spacing w:line="301" w:lineRule="exact"/>
              <w:ind w:left="20"/>
              <w:rPr>
                <w:sz w:val="28"/>
              </w:rPr>
            </w:pPr>
            <w:r>
              <w:rPr>
                <w:spacing w:val="-2"/>
                <w:sz w:val="28"/>
              </w:rPr>
              <w:t>5.2.</w:t>
            </w:r>
            <w:r>
              <w:rPr>
                <w:spacing w:val="-6"/>
                <w:sz w:val="28"/>
              </w:rPr>
              <w:t xml:space="preserve"> </w:t>
            </w:r>
            <w:r>
              <w:rPr>
                <w:spacing w:val="-2"/>
                <w:sz w:val="28"/>
              </w:rPr>
              <w:t>Итоговая</w:t>
            </w:r>
            <w:r>
              <w:rPr>
                <w:spacing w:val="-3"/>
                <w:sz w:val="28"/>
              </w:rPr>
              <w:t xml:space="preserve"> </w:t>
            </w:r>
            <w:r>
              <w:rPr>
                <w:spacing w:val="-2"/>
                <w:sz w:val="28"/>
              </w:rPr>
              <w:t>государственная</w:t>
            </w:r>
            <w:r>
              <w:rPr>
                <w:spacing w:val="-3"/>
                <w:sz w:val="28"/>
              </w:rPr>
              <w:t xml:space="preserve"> </w:t>
            </w:r>
            <w:r>
              <w:rPr>
                <w:spacing w:val="-2"/>
                <w:sz w:val="28"/>
              </w:rPr>
              <w:t>аттестация</w:t>
            </w:r>
            <w:r>
              <w:rPr>
                <w:spacing w:val="-3"/>
                <w:sz w:val="28"/>
              </w:rPr>
              <w:t xml:space="preserve"> </w:t>
            </w:r>
            <w:r>
              <w:rPr>
                <w:spacing w:val="-2"/>
                <w:sz w:val="28"/>
              </w:rPr>
              <w:t>выпускников</w:t>
            </w:r>
          </w:p>
        </w:tc>
        <w:tc>
          <w:tcPr>
            <w:tcW w:w="710" w:type="dxa"/>
          </w:tcPr>
          <w:p w:rsidR="008E06BB" w:rsidRDefault="0071499E">
            <w:pPr>
              <w:pStyle w:val="TableParagraph"/>
              <w:spacing w:line="301" w:lineRule="exact"/>
              <w:ind w:left="284"/>
              <w:rPr>
                <w:sz w:val="28"/>
              </w:rPr>
            </w:pPr>
            <w:r>
              <w:rPr>
                <w:spacing w:val="-5"/>
                <w:sz w:val="28"/>
              </w:rPr>
              <w:t>26</w:t>
            </w:r>
          </w:p>
        </w:tc>
      </w:tr>
      <w:tr w:rsidR="008E06BB">
        <w:trPr>
          <w:trHeight w:val="641"/>
        </w:trPr>
        <w:tc>
          <w:tcPr>
            <w:tcW w:w="8884" w:type="dxa"/>
          </w:tcPr>
          <w:p w:rsidR="008E06BB" w:rsidRDefault="0071499E">
            <w:pPr>
              <w:pStyle w:val="TableParagraph"/>
              <w:tabs>
                <w:tab w:val="left" w:pos="485"/>
                <w:tab w:val="left" w:pos="1647"/>
                <w:tab w:val="left" w:pos="5287"/>
                <w:tab w:val="left" w:pos="6958"/>
                <w:tab w:val="left" w:pos="7380"/>
              </w:tabs>
              <w:spacing w:before="4" w:line="228" w:lineRule="auto"/>
              <w:ind w:left="20" w:right="31"/>
              <w:rPr>
                <w:b/>
                <w:sz w:val="28"/>
              </w:rPr>
            </w:pPr>
            <w:r>
              <w:rPr>
                <w:b/>
                <w:spacing w:val="-6"/>
                <w:sz w:val="28"/>
              </w:rPr>
              <w:t>6.</w:t>
            </w:r>
            <w:r>
              <w:rPr>
                <w:b/>
                <w:sz w:val="28"/>
              </w:rPr>
              <w:tab/>
            </w:r>
            <w:r>
              <w:rPr>
                <w:b/>
                <w:spacing w:val="-2"/>
                <w:sz w:val="28"/>
              </w:rPr>
              <w:t>Другие</w:t>
            </w:r>
            <w:r>
              <w:rPr>
                <w:b/>
                <w:sz w:val="28"/>
              </w:rPr>
              <w:tab/>
            </w:r>
            <w:r>
              <w:rPr>
                <w:b/>
                <w:spacing w:val="-2"/>
                <w:sz w:val="28"/>
              </w:rPr>
              <w:t>нормативно-методические</w:t>
            </w:r>
            <w:r>
              <w:rPr>
                <w:b/>
                <w:sz w:val="28"/>
              </w:rPr>
              <w:tab/>
            </w:r>
            <w:r>
              <w:rPr>
                <w:b/>
                <w:spacing w:val="-2"/>
                <w:sz w:val="28"/>
              </w:rPr>
              <w:t>документы</w:t>
            </w:r>
            <w:r>
              <w:rPr>
                <w:b/>
                <w:sz w:val="28"/>
              </w:rPr>
              <w:tab/>
            </w:r>
            <w:r>
              <w:rPr>
                <w:b/>
                <w:spacing w:val="-10"/>
                <w:sz w:val="28"/>
              </w:rPr>
              <w:t>и</w:t>
            </w:r>
            <w:r>
              <w:rPr>
                <w:b/>
                <w:sz w:val="28"/>
              </w:rPr>
              <w:tab/>
            </w:r>
            <w:r>
              <w:rPr>
                <w:b/>
                <w:spacing w:val="-6"/>
                <w:sz w:val="28"/>
              </w:rPr>
              <w:t xml:space="preserve">материалы, </w:t>
            </w:r>
            <w:r>
              <w:rPr>
                <w:b/>
                <w:sz w:val="28"/>
              </w:rPr>
              <w:t>обеспечивающие качество подготовки обучающихся</w:t>
            </w:r>
          </w:p>
        </w:tc>
        <w:tc>
          <w:tcPr>
            <w:tcW w:w="710" w:type="dxa"/>
          </w:tcPr>
          <w:p w:rsidR="008E06BB" w:rsidRDefault="0071499E">
            <w:pPr>
              <w:pStyle w:val="TableParagraph"/>
              <w:spacing w:line="308" w:lineRule="exact"/>
              <w:ind w:left="284"/>
              <w:rPr>
                <w:sz w:val="28"/>
              </w:rPr>
            </w:pPr>
            <w:r>
              <w:rPr>
                <w:spacing w:val="-5"/>
                <w:sz w:val="28"/>
              </w:rPr>
              <w:t>27</w:t>
            </w:r>
          </w:p>
        </w:tc>
      </w:tr>
      <w:tr w:rsidR="008E06BB">
        <w:trPr>
          <w:trHeight w:val="330"/>
        </w:trPr>
        <w:tc>
          <w:tcPr>
            <w:tcW w:w="8884" w:type="dxa"/>
          </w:tcPr>
          <w:p w:rsidR="008E06BB" w:rsidRDefault="0071499E">
            <w:pPr>
              <w:pStyle w:val="TableParagraph"/>
              <w:spacing w:line="308" w:lineRule="exact"/>
              <w:ind w:left="20"/>
              <w:rPr>
                <w:b/>
                <w:sz w:val="28"/>
              </w:rPr>
            </w:pPr>
            <w:r>
              <w:rPr>
                <w:b/>
                <w:sz w:val="28"/>
              </w:rPr>
              <w:t>7.</w:t>
            </w:r>
            <w:r>
              <w:rPr>
                <w:b/>
                <w:spacing w:val="-18"/>
                <w:sz w:val="28"/>
              </w:rPr>
              <w:t xml:space="preserve"> </w:t>
            </w:r>
            <w:r>
              <w:rPr>
                <w:b/>
                <w:sz w:val="28"/>
              </w:rPr>
              <w:t>Список</w:t>
            </w:r>
            <w:r>
              <w:rPr>
                <w:b/>
                <w:spacing w:val="-15"/>
                <w:sz w:val="28"/>
              </w:rPr>
              <w:t xml:space="preserve"> </w:t>
            </w:r>
            <w:r>
              <w:rPr>
                <w:b/>
                <w:sz w:val="28"/>
              </w:rPr>
              <w:t>разработчиков</w:t>
            </w:r>
            <w:r>
              <w:rPr>
                <w:b/>
                <w:spacing w:val="-17"/>
                <w:sz w:val="28"/>
              </w:rPr>
              <w:t xml:space="preserve"> </w:t>
            </w:r>
            <w:r>
              <w:rPr>
                <w:b/>
                <w:spacing w:val="-5"/>
                <w:sz w:val="28"/>
              </w:rPr>
              <w:t>ПО</w:t>
            </w:r>
          </w:p>
        </w:tc>
        <w:tc>
          <w:tcPr>
            <w:tcW w:w="710" w:type="dxa"/>
          </w:tcPr>
          <w:p w:rsidR="008E06BB" w:rsidRDefault="0071499E">
            <w:pPr>
              <w:pStyle w:val="TableParagraph"/>
              <w:spacing w:line="308" w:lineRule="exact"/>
              <w:ind w:left="284"/>
              <w:rPr>
                <w:sz w:val="28"/>
              </w:rPr>
            </w:pPr>
            <w:r>
              <w:rPr>
                <w:spacing w:val="-5"/>
                <w:sz w:val="28"/>
              </w:rPr>
              <w:t>27</w:t>
            </w:r>
          </w:p>
        </w:tc>
      </w:tr>
    </w:tbl>
    <w:p w:rsidR="008E06BB" w:rsidRDefault="008E06BB">
      <w:pPr>
        <w:pStyle w:val="TableParagraph"/>
        <w:spacing w:line="308" w:lineRule="exact"/>
        <w:rPr>
          <w:sz w:val="28"/>
        </w:rPr>
        <w:sectPr w:rsidR="008E06BB">
          <w:footerReference w:type="default" r:id="rId7"/>
          <w:pgSz w:w="11910" w:h="16840"/>
          <w:pgMar w:top="1600" w:right="425" w:bottom="1080" w:left="283" w:header="0" w:footer="882" w:gutter="0"/>
          <w:pgNumType w:start="2"/>
          <w:cols w:space="720"/>
        </w:sectPr>
      </w:pPr>
    </w:p>
    <w:p w:rsidR="008E06BB" w:rsidRDefault="0071499E">
      <w:pPr>
        <w:spacing w:before="60"/>
        <w:ind w:left="428"/>
        <w:jc w:val="center"/>
        <w:rPr>
          <w:b/>
          <w:sz w:val="28"/>
        </w:rPr>
      </w:pPr>
      <w:r>
        <w:rPr>
          <w:b/>
          <w:sz w:val="28"/>
        </w:rPr>
        <w:lastRenderedPageBreak/>
        <w:t>Общие</w:t>
      </w:r>
      <w:r>
        <w:rPr>
          <w:b/>
          <w:spacing w:val="-11"/>
          <w:sz w:val="28"/>
        </w:rPr>
        <w:t xml:space="preserve"> </w:t>
      </w:r>
      <w:r>
        <w:rPr>
          <w:b/>
          <w:spacing w:val="-2"/>
          <w:sz w:val="28"/>
        </w:rPr>
        <w:t>положения</w:t>
      </w:r>
    </w:p>
    <w:p w:rsidR="008E06BB" w:rsidRDefault="0071499E">
      <w:pPr>
        <w:pStyle w:val="a3"/>
        <w:spacing w:before="230"/>
        <w:ind w:left="5251"/>
      </w:pPr>
      <w:r>
        <w:rPr>
          <w:spacing w:val="-2"/>
        </w:rPr>
        <w:t>Введение</w:t>
      </w:r>
    </w:p>
    <w:p w:rsidR="008E06BB" w:rsidRDefault="0071499E">
      <w:pPr>
        <w:pStyle w:val="a3"/>
        <w:spacing w:before="63" w:line="242" w:lineRule="auto"/>
        <w:ind w:right="508" w:firstLine="739"/>
      </w:pPr>
      <w:r>
        <w:t>Образовательная программа высшего образования - уровень подготовки кадров</w:t>
      </w:r>
      <w:r>
        <w:rPr>
          <w:spacing w:val="-8"/>
        </w:rPr>
        <w:t xml:space="preserve"> </w:t>
      </w:r>
      <w:r>
        <w:t>высшей</w:t>
      </w:r>
      <w:r>
        <w:rPr>
          <w:spacing w:val="-5"/>
        </w:rPr>
        <w:t xml:space="preserve"> </w:t>
      </w:r>
      <w:r>
        <w:t>квалификации</w:t>
      </w:r>
      <w:r>
        <w:rPr>
          <w:spacing w:val="-3"/>
        </w:rPr>
        <w:t xml:space="preserve"> </w:t>
      </w:r>
      <w:r>
        <w:t>-</w:t>
      </w:r>
      <w:r>
        <w:rPr>
          <w:spacing w:val="-6"/>
        </w:rPr>
        <w:t xml:space="preserve"> </w:t>
      </w:r>
      <w:r>
        <w:t>программа</w:t>
      </w:r>
      <w:r>
        <w:rPr>
          <w:spacing w:val="-4"/>
        </w:rPr>
        <w:t xml:space="preserve"> </w:t>
      </w:r>
      <w:r>
        <w:t>ординатуры</w:t>
      </w:r>
      <w:r>
        <w:rPr>
          <w:spacing w:val="-5"/>
        </w:rPr>
        <w:t xml:space="preserve"> </w:t>
      </w:r>
      <w:r>
        <w:t>(далее</w:t>
      </w:r>
      <w:r>
        <w:rPr>
          <w:spacing w:val="-4"/>
        </w:rPr>
        <w:t xml:space="preserve"> </w:t>
      </w:r>
      <w:r>
        <w:t>ПО)</w:t>
      </w:r>
      <w:r>
        <w:rPr>
          <w:spacing w:val="-5"/>
        </w:rPr>
        <w:t xml:space="preserve"> </w:t>
      </w:r>
      <w:r>
        <w:rPr>
          <w:spacing w:val="-2"/>
        </w:rPr>
        <w:t>специальности</w:t>
      </w:r>
    </w:p>
    <w:p w:rsidR="008E06BB" w:rsidRDefault="0071499E">
      <w:pPr>
        <w:pStyle w:val="a3"/>
        <w:tabs>
          <w:tab w:val="left" w:pos="9052"/>
        </w:tabs>
        <w:ind w:right="508"/>
      </w:pPr>
      <w:r>
        <w:t>31.08.20 - Психиатрия, реализуемая в ГБОУ</w:t>
      </w:r>
      <w:r>
        <w:rPr>
          <w:spacing w:val="38"/>
        </w:rPr>
        <w:t xml:space="preserve"> </w:t>
      </w:r>
      <w:r>
        <w:t>ВПО</w:t>
      </w:r>
      <w:r>
        <w:rPr>
          <w:spacing w:val="38"/>
        </w:rPr>
        <w:t xml:space="preserve"> </w:t>
      </w:r>
      <w:r>
        <w:t>«Чеченский государственный университет» (далее ЧГУ) разработана вузом на основании</w:t>
      </w:r>
      <w:r>
        <w:tab/>
      </w:r>
      <w:r>
        <w:rPr>
          <w:spacing w:val="-2"/>
        </w:rPr>
        <w:t xml:space="preserve">федерального </w:t>
      </w:r>
      <w:r>
        <w:t>государственного</w:t>
      </w:r>
      <w:r>
        <w:rPr>
          <w:spacing w:val="-6"/>
        </w:rPr>
        <w:t xml:space="preserve"> </w:t>
      </w:r>
      <w:r>
        <w:t>образовательного</w:t>
      </w:r>
      <w:r>
        <w:rPr>
          <w:spacing w:val="-6"/>
        </w:rPr>
        <w:t xml:space="preserve"> </w:t>
      </w:r>
      <w:r>
        <w:t>стандарта</w:t>
      </w:r>
      <w:r>
        <w:rPr>
          <w:spacing w:val="-7"/>
        </w:rPr>
        <w:t xml:space="preserve"> </w:t>
      </w:r>
      <w:r>
        <w:t>высшего</w:t>
      </w:r>
      <w:r>
        <w:rPr>
          <w:spacing w:val="-7"/>
        </w:rPr>
        <w:t xml:space="preserve"> </w:t>
      </w:r>
      <w:r>
        <w:t>образования</w:t>
      </w:r>
      <w:r>
        <w:rPr>
          <w:spacing w:val="-6"/>
        </w:rPr>
        <w:t xml:space="preserve"> </w:t>
      </w:r>
      <w:r>
        <w:t>(далее</w:t>
      </w:r>
      <w:r>
        <w:rPr>
          <w:spacing w:val="-6"/>
        </w:rPr>
        <w:t xml:space="preserve"> </w:t>
      </w:r>
      <w:r>
        <w:t>ФГОС</w:t>
      </w:r>
      <w:r>
        <w:t xml:space="preserve"> ВО) по специальности 31.08.20</w:t>
      </w:r>
      <w:r>
        <w:rPr>
          <w:spacing w:val="40"/>
        </w:rPr>
        <w:t xml:space="preserve"> </w:t>
      </w:r>
      <w:r>
        <w:t>Психиатрия</w:t>
      </w:r>
      <w:r>
        <w:rPr>
          <w:spacing w:val="40"/>
        </w:rPr>
        <w:t xml:space="preserve"> </w:t>
      </w:r>
      <w:r>
        <w:t>(уровень подготовки кадров высшей квалификации) и представляет собой комплекс документов, разработанных и утвержденных вузом с учетом требований законодательства и работодателей.</w:t>
      </w:r>
    </w:p>
    <w:p w:rsidR="008E06BB" w:rsidRDefault="0071499E">
      <w:pPr>
        <w:pStyle w:val="a3"/>
        <w:ind w:right="376" w:firstLine="585"/>
        <w:jc w:val="both"/>
      </w:pPr>
      <w:r>
        <w:t>По специальности 31.08.20 - «Психиа</w:t>
      </w:r>
      <w:r>
        <w:t>трия» формирует компетенции выпускника в соответствии требованиям ФГОС ВО, обязательных при реализации основных профессиональных образовательных программ высшего образования -программ подготовки кадров высшей квалификации в ординатуре и обеспечивающих реше</w:t>
      </w:r>
      <w:r>
        <w:t>ние профессиональных задач в процессе осуществления всех видов профессиональной деятельности.</w:t>
      </w:r>
    </w:p>
    <w:p w:rsidR="008E06BB" w:rsidRDefault="008E06BB">
      <w:pPr>
        <w:pStyle w:val="a3"/>
        <w:jc w:val="both"/>
        <w:sectPr w:rsidR="008E06BB">
          <w:pgSz w:w="11910" w:h="16840"/>
          <w:pgMar w:top="1300" w:right="425" w:bottom="1080" w:left="283" w:header="0" w:footer="882" w:gutter="0"/>
          <w:cols w:space="720"/>
        </w:sectPr>
      </w:pPr>
    </w:p>
    <w:p w:rsidR="008E06BB" w:rsidRDefault="0071499E">
      <w:pPr>
        <w:pStyle w:val="1"/>
        <w:numPr>
          <w:ilvl w:val="1"/>
          <w:numId w:val="7"/>
        </w:numPr>
        <w:tabs>
          <w:tab w:val="left" w:pos="2534"/>
        </w:tabs>
        <w:spacing w:before="70"/>
        <w:ind w:left="2534"/>
        <w:jc w:val="left"/>
      </w:pPr>
      <w:bookmarkStart w:id="2" w:name="1.1._Нормативные_документы,_являющиеся_о"/>
      <w:bookmarkEnd w:id="2"/>
      <w:r>
        <w:rPr>
          <w:spacing w:val="-2"/>
        </w:rPr>
        <w:lastRenderedPageBreak/>
        <w:t>Нормативные</w:t>
      </w:r>
      <w:r>
        <w:rPr>
          <w:spacing w:val="-3"/>
        </w:rPr>
        <w:t xml:space="preserve"> </w:t>
      </w:r>
      <w:r>
        <w:rPr>
          <w:spacing w:val="-2"/>
        </w:rPr>
        <w:t>документы,</w:t>
      </w:r>
      <w:r>
        <w:rPr>
          <w:spacing w:val="-1"/>
        </w:rPr>
        <w:t xml:space="preserve"> </w:t>
      </w:r>
      <w:r>
        <w:rPr>
          <w:spacing w:val="-2"/>
        </w:rPr>
        <w:t>являющиеся</w:t>
      </w:r>
      <w:r>
        <w:rPr>
          <w:spacing w:val="-3"/>
        </w:rPr>
        <w:t xml:space="preserve"> </w:t>
      </w:r>
      <w:r>
        <w:rPr>
          <w:spacing w:val="-2"/>
        </w:rPr>
        <w:t>основой</w:t>
      </w:r>
      <w:r>
        <w:rPr>
          <w:spacing w:val="-1"/>
        </w:rPr>
        <w:t xml:space="preserve"> </w:t>
      </w:r>
      <w:r>
        <w:rPr>
          <w:spacing w:val="-2"/>
        </w:rPr>
        <w:t>для</w:t>
      </w:r>
      <w:r>
        <w:rPr>
          <w:spacing w:val="-1"/>
        </w:rPr>
        <w:t xml:space="preserve"> </w:t>
      </w:r>
      <w:r>
        <w:rPr>
          <w:spacing w:val="-5"/>
        </w:rPr>
        <w:t>ПО</w:t>
      </w:r>
    </w:p>
    <w:p w:rsidR="008E06BB" w:rsidRDefault="0071499E">
      <w:pPr>
        <w:spacing w:before="303" w:line="261" w:lineRule="auto"/>
        <w:ind w:left="813" w:right="508"/>
      </w:pPr>
      <w:r>
        <w:rPr>
          <w:sz w:val="28"/>
        </w:rPr>
        <w:t>1.</w:t>
      </w:r>
      <w:r>
        <w:rPr>
          <w:spacing w:val="24"/>
          <w:sz w:val="28"/>
        </w:rPr>
        <w:t xml:space="preserve"> </w:t>
      </w:r>
      <w:r>
        <w:rPr>
          <w:sz w:val="28"/>
        </w:rPr>
        <w:t>Федеральный</w:t>
      </w:r>
      <w:r>
        <w:rPr>
          <w:spacing w:val="-4"/>
          <w:sz w:val="28"/>
        </w:rPr>
        <w:t xml:space="preserve"> </w:t>
      </w:r>
      <w:r>
        <w:rPr>
          <w:sz w:val="28"/>
        </w:rPr>
        <w:t>закон</w:t>
      </w:r>
      <w:r>
        <w:rPr>
          <w:spacing w:val="-5"/>
          <w:sz w:val="28"/>
        </w:rPr>
        <w:t xml:space="preserve"> </w:t>
      </w:r>
      <w:r>
        <w:rPr>
          <w:sz w:val="28"/>
        </w:rPr>
        <w:t>от</w:t>
      </w:r>
      <w:r>
        <w:rPr>
          <w:spacing w:val="-5"/>
          <w:sz w:val="28"/>
        </w:rPr>
        <w:t xml:space="preserve"> </w:t>
      </w:r>
      <w:r>
        <w:rPr>
          <w:sz w:val="28"/>
        </w:rPr>
        <w:t>29.12.2012</w:t>
      </w:r>
      <w:r>
        <w:rPr>
          <w:spacing w:val="-4"/>
          <w:sz w:val="28"/>
        </w:rPr>
        <w:t xml:space="preserve"> </w:t>
      </w:r>
      <w:r>
        <w:rPr>
          <w:sz w:val="28"/>
        </w:rPr>
        <w:t>г.</w:t>
      </w:r>
      <w:r>
        <w:rPr>
          <w:spacing w:val="-4"/>
          <w:sz w:val="28"/>
        </w:rPr>
        <w:t xml:space="preserve"> </w:t>
      </w:r>
      <w:r>
        <w:rPr>
          <w:sz w:val="28"/>
        </w:rPr>
        <w:t>№</w:t>
      </w:r>
      <w:r>
        <w:rPr>
          <w:spacing w:val="-5"/>
          <w:sz w:val="28"/>
        </w:rPr>
        <w:t xml:space="preserve"> </w:t>
      </w:r>
      <w:r>
        <w:rPr>
          <w:sz w:val="28"/>
        </w:rPr>
        <w:t>273-ФЗ</w:t>
      </w:r>
      <w:r>
        <w:rPr>
          <w:spacing w:val="-5"/>
          <w:sz w:val="28"/>
        </w:rPr>
        <w:t xml:space="preserve"> </w:t>
      </w:r>
      <w:r>
        <w:rPr>
          <w:sz w:val="28"/>
        </w:rPr>
        <w:t>«Об</w:t>
      </w:r>
      <w:r>
        <w:rPr>
          <w:spacing w:val="-4"/>
          <w:sz w:val="28"/>
        </w:rPr>
        <w:t xml:space="preserve"> </w:t>
      </w:r>
      <w:r>
        <w:rPr>
          <w:sz w:val="28"/>
        </w:rPr>
        <w:t>образовании</w:t>
      </w:r>
      <w:r>
        <w:rPr>
          <w:spacing w:val="-3"/>
          <w:sz w:val="28"/>
        </w:rPr>
        <w:t xml:space="preserve"> </w:t>
      </w:r>
      <w:r>
        <w:rPr>
          <w:sz w:val="28"/>
        </w:rPr>
        <w:t>в</w:t>
      </w:r>
      <w:r>
        <w:rPr>
          <w:spacing w:val="-5"/>
          <w:sz w:val="28"/>
        </w:rPr>
        <w:t xml:space="preserve"> </w:t>
      </w:r>
      <w:r>
        <w:rPr>
          <w:sz w:val="28"/>
        </w:rPr>
        <w:t xml:space="preserve">Российской Федерации» </w:t>
      </w:r>
      <w:r>
        <w:t xml:space="preserve">(в ред. </w:t>
      </w:r>
      <w:r>
        <w:t>Федеральных законов от 07.05.2013 N 99-ФЗ, от 07.06.2013 N 120-ФЗ, от 02.07.2013 N 170-ФЗ, от 23.07.2013 N 203-ФЗ, от 25.11.2013 N 317-ФЗ, от 03.02.2014 N 11-ФЗ, от</w:t>
      </w:r>
    </w:p>
    <w:p w:rsidR="008E06BB" w:rsidRDefault="0071499E">
      <w:pPr>
        <w:spacing w:before="1"/>
        <w:ind w:left="813"/>
      </w:pPr>
      <w:r>
        <w:t>03.02.2014</w:t>
      </w:r>
      <w:r>
        <w:rPr>
          <w:spacing w:val="-1"/>
        </w:rPr>
        <w:t xml:space="preserve"> </w:t>
      </w:r>
      <w:r>
        <w:t>N</w:t>
      </w:r>
      <w:r>
        <w:rPr>
          <w:spacing w:val="1"/>
        </w:rPr>
        <w:t xml:space="preserve"> </w:t>
      </w:r>
      <w:r>
        <w:t>15-ФЗ,</w:t>
      </w:r>
      <w:r>
        <w:rPr>
          <w:spacing w:val="9"/>
        </w:rPr>
        <w:t xml:space="preserve"> </w:t>
      </w:r>
      <w:r>
        <w:t>от</w:t>
      </w:r>
      <w:r>
        <w:rPr>
          <w:spacing w:val="5"/>
        </w:rPr>
        <w:t xml:space="preserve"> </w:t>
      </w:r>
      <w:r>
        <w:t>05.05.2014</w:t>
      </w:r>
      <w:r>
        <w:rPr>
          <w:spacing w:val="8"/>
        </w:rPr>
        <w:t xml:space="preserve"> </w:t>
      </w:r>
      <w:r>
        <w:t>N</w:t>
      </w:r>
      <w:r>
        <w:rPr>
          <w:spacing w:val="-1"/>
        </w:rPr>
        <w:t xml:space="preserve"> </w:t>
      </w:r>
      <w:r>
        <w:t>84-ФЗ,</w:t>
      </w:r>
      <w:r>
        <w:rPr>
          <w:spacing w:val="4"/>
        </w:rPr>
        <w:t xml:space="preserve"> </w:t>
      </w:r>
      <w:r>
        <w:t>от</w:t>
      </w:r>
      <w:r>
        <w:rPr>
          <w:spacing w:val="5"/>
        </w:rPr>
        <w:t xml:space="preserve"> </w:t>
      </w:r>
      <w:r>
        <w:t>27.05.2014</w:t>
      </w:r>
      <w:r>
        <w:rPr>
          <w:spacing w:val="4"/>
        </w:rPr>
        <w:t xml:space="preserve"> </w:t>
      </w:r>
      <w:r>
        <w:t>N</w:t>
      </w:r>
      <w:r>
        <w:rPr>
          <w:spacing w:val="2"/>
        </w:rPr>
        <w:t xml:space="preserve"> </w:t>
      </w:r>
      <w:r>
        <w:t>135-ФЗ,</w:t>
      </w:r>
      <w:r>
        <w:rPr>
          <w:spacing w:val="8"/>
        </w:rPr>
        <w:t xml:space="preserve"> </w:t>
      </w:r>
      <w:r>
        <w:t>от</w:t>
      </w:r>
      <w:r>
        <w:rPr>
          <w:spacing w:val="5"/>
        </w:rPr>
        <w:t xml:space="preserve"> </w:t>
      </w:r>
      <w:r>
        <w:t>04.06.2014</w:t>
      </w:r>
      <w:r>
        <w:rPr>
          <w:spacing w:val="9"/>
        </w:rPr>
        <w:t xml:space="preserve"> </w:t>
      </w:r>
      <w:r>
        <w:t>N</w:t>
      </w:r>
      <w:r>
        <w:rPr>
          <w:spacing w:val="1"/>
        </w:rPr>
        <w:t xml:space="preserve"> </w:t>
      </w:r>
      <w:r>
        <w:t>148-ФЗ,</w:t>
      </w:r>
      <w:r>
        <w:rPr>
          <w:spacing w:val="6"/>
        </w:rPr>
        <w:t xml:space="preserve"> </w:t>
      </w:r>
      <w:r>
        <w:rPr>
          <w:spacing w:val="-5"/>
        </w:rPr>
        <w:t>от</w:t>
      </w:r>
    </w:p>
    <w:p w:rsidR="008E06BB" w:rsidRDefault="0071499E">
      <w:pPr>
        <w:spacing w:before="25"/>
        <w:ind w:left="813"/>
      </w:pPr>
      <w:r>
        <w:t>28.06.2014</w:t>
      </w:r>
      <w:r>
        <w:rPr>
          <w:spacing w:val="34"/>
        </w:rPr>
        <w:t xml:space="preserve"> </w:t>
      </w:r>
      <w:r>
        <w:t>N</w:t>
      </w:r>
      <w:r>
        <w:rPr>
          <w:spacing w:val="31"/>
        </w:rPr>
        <w:t xml:space="preserve"> </w:t>
      </w:r>
      <w:r>
        <w:t>182-ФЗ,</w:t>
      </w:r>
      <w:r>
        <w:rPr>
          <w:spacing w:val="43"/>
        </w:rPr>
        <w:t xml:space="preserve"> </w:t>
      </w:r>
      <w:r>
        <w:t>от</w:t>
      </w:r>
      <w:r>
        <w:rPr>
          <w:spacing w:val="41"/>
        </w:rPr>
        <w:t xml:space="preserve"> </w:t>
      </w:r>
      <w:r>
        <w:t>21.07.2014</w:t>
      </w:r>
      <w:r>
        <w:rPr>
          <w:spacing w:val="41"/>
        </w:rPr>
        <w:t xml:space="preserve"> </w:t>
      </w:r>
      <w:r>
        <w:t>N</w:t>
      </w:r>
      <w:r>
        <w:rPr>
          <w:spacing w:val="35"/>
        </w:rPr>
        <w:t xml:space="preserve"> </w:t>
      </w:r>
      <w:r>
        <w:t>216-ФЗ,</w:t>
      </w:r>
      <w:r>
        <w:rPr>
          <w:spacing w:val="39"/>
        </w:rPr>
        <w:t xml:space="preserve"> </w:t>
      </w:r>
      <w:r>
        <w:t>от</w:t>
      </w:r>
      <w:r>
        <w:rPr>
          <w:spacing w:val="39"/>
        </w:rPr>
        <w:t xml:space="preserve"> </w:t>
      </w:r>
      <w:r>
        <w:t>21.07.2014</w:t>
      </w:r>
      <w:r>
        <w:rPr>
          <w:spacing w:val="43"/>
        </w:rPr>
        <w:t xml:space="preserve"> </w:t>
      </w:r>
      <w:r>
        <w:t>N</w:t>
      </w:r>
      <w:r>
        <w:rPr>
          <w:spacing w:val="34"/>
        </w:rPr>
        <w:t xml:space="preserve"> </w:t>
      </w:r>
      <w:r>
        <w:t>256-ФЗ,</w:t>
      </w:r>
      <w:r>
        <w:rPr>
          <w:spacing w:val="43"/>
        </w:rPr>
        <w:t xml:space="preserve"> </w:t>
      </w:r>
      <w:r>
        <w:t>от</w:t>
      </w:r>
      <w:r>
        <w:rPr>
          <w:spacing w:val="39"/>
        </w:rPr>
        <w:t xml:space="preserve"> </w:t>
      </w:r>
      <w:r>
        <w:t>21.07.2014</w:t>
      </w:r>
      <w:r>
        <w:rPr>
          <w:spacing w:val="38"/>
        </w:rPr>
        <w:t xml:space="preserve"> </w:t>
      </w:r>
      <w:r>
        <w:t>N</w:t>
      </w:r>
      <w:r>
        <w:rPr>
          <w:spacing w:val="35"/>
        </w:rPr>
        <w:t xml:space="preserve"> </w:t>
      </w:r>
      <w:r>
        <w:t>262-</w:t>
      </w:r>
      <w:r>
        <w:rPr>
          <w:spacing w:val="30"/>
        </w:rPr>
        <w:t xml:space="preserve"> </w:t>
      </w:r>
      <w:r>
        <w:t>ФЗ,</w:t>
      </w:r>
      <w:r>
        <w:rPr>
          <w:spacing w:val="30"/>
        </w:rPr>
        <w:t xml:space="preserve"> </w:t>
      </w:r>
      <w:r>
        <w:rPr>
          <w:spacing w:val="-5"/>
        </w:rPr>
        <w:t>от</w:t>
      </w:r>
    </w:p>
    <w:p w:rsidR="008E06BB" w:rsidRDefault="0071499E">
      <w:pPr>
        <w:spacing w:before="26"/>
        <w:ind w:left="813"/>
      </w:pPr>
      <w:r>
        <w:t>31.12.2014</w:t>
      </w:r>
      <w:r>
        <w:rPr>
          <w:spacing w:val="-1"/>
        </w:rPr>
        <w:t xml:space="preserve"> </w:t>
      </w:r>
      <w:r>
        <w:t>М489-Ф3,</w:t>
      </w:r>
      <w:r>
        <w:rPr>
          <w:spacing w:val="-1"/>
        </w:rPr>
        <w:t xml:space="preserve"> </w:t>
      </w:r>
      <w:r>
        <w:t>от</w:t>
      </w:r>
      <w:r>
        <w:rPr>
          <w:spacing w:val="-1"/>
        </w:rPr>
        <w:t xml:space="preserve"> </w:t>
      </w:r>
      <w:r>
        <w:t>31.12.2014</w:t>
      </w:r>
      <w:r>
        <w:rPr>
          <w:spacing w:val="-1"/>
        </w:rPr>
        <w:t xml:space="preserve"> </w:t>
      </w:r>
      <w:r>
        <w:t>N</w:t>
      </w:r>
      <w:r>
        <w:rPr>
          <w:spacing w:val="-1"/>
        </w:rPr>
        <w:t xml:space="preserve"> </w:t>
      </w:r>
      <w:r>
        <w:t>500-</w:t>
      </w:r>
      <w:r>
        <w:rPr>
          <w:spacing w:val="-4"/>
        </w:rPr>
        <w:t>ФЗ);</w:t>
      </w:r>
    </w:p>
    <w:p w:rsidR="008E06BB" w:rsidRDefault="008E06BB">
      <w:pPr>
        <w:pStyle w:val="a3"/>
        <w:spacing w:before="23"/>
        <w:ind w:left="0"/>
        <w:rPr>
          <w:sz w:val="22"/>
        </w:rPr>
      </w:pPr>
    </w:p>
    <w:p w:rsidR="008E06BB" w:rsidRDefault="0071499E">
      <w:pPr>
        <w:pStyle w:val="a4"/>
        <w:numPr>
          <w:ilvl w:val="0"/>
          <w:numId w:val="6"/>
        </w:numPr>
        <w:tabs>
          <w:tab w:val="left" w:pos="1143"/>
        </w:tabs>
        <w:jc w:val="both"/>
        <w:rPr>
          <w:sz w:val="28"/>
        </w:rPr>
      </w:pPr>
      <w:r>
        <w:rPr>
          <w:sz w:val="28"/>
        </w:rPr>
        <w:t>Федеральный</w:t>
      </w:r>
      <w:r>
        <w:rPr>
          <w:spacing w:val="9"/>
          <w:sz w:val="28"/>
        </w:rPr>
        <w:t xml:space="preserve"> </w:t>
      </w:r>
      <w:r>
        <w:rPr>
          <w:sz w:val="28"/>
        </w:rPr>
        <w:t>закон</w:t>
      </w:r>
      <w:r>
        <w:rPr>
          <w:spacing w:val="9"/>
          <w:sz w:val="28"/>
        </w:rPr>
        <w:t xml:space="preserve"> </w:t>
      </w:r>
      <w:r>
        <w:rPr>
          <w:sz w:val="28"/>
        </w:rPr>
        <w:t>от</w:t>
      </w:r>
      <w:r>
        <w:rPr>
          <w:spacing w:val="8"/>
          <w:sz w:val="28"/>
        </w:rPr>
        <w:t xml:space="preserve"> </w:t>
      </w:r>
      <w:r>
        <w:rPr>
          <w:sz w:val="28"/>
        </w:rPr>
        <w:t>21.11.2011</w:t>
      </w:r>
      <w:r>
        <w:rPr>
          <w:spacing w:val="10"/>
          <w:sz w:val="28"/>
        </w:rPr>
        <w:t xml:space="preserve"> </w:t>
      </w:r>
      <w:r>
        <w:rPr>
          <w:sz w:val="28"/>
        </w:rPr>
        <w:t>г.</w:t>
      </w:r>
      <w:r>
        <w:rPr>
          <w:spacing w:val="12"/>
          <w:sz w:val="28"/>
        </w:rPr>
        <w:t xml:space="preserve"> </w:t>
      </w:r>
      <w:r>
        <w:rPr>
          <w:sz w:val="28"/>
        </w:rPr>
        <w:t>№</w:t>
      </w:r>
      <w:r>
        <w:rPr>
          <w:spacing w:val="7"/>
          <w:sz w:val="28"/>
        </w:rPr>
        <w:t xml:space="preserve"> </w:t>
      </w:r>
      <w:r>
        <w:rPr>
          <w:sz w:val="28"/>
        </w:rPr>
        <w:t>323-ФЗ</w:t>
      </w:r>
      <w:r>
        <w:rPr>
          <w:spacing w:val="17"/>
          <w:sz w:val="28"/>
        </w:rPr>
        <w:t xml:space="preserve"> </w:t>
      </w:r>
      <w:r>
        <w:rPr>
          <w:sz w:val="28"/>
        </w:rPr>
        <w:t>«Об</w:t>
      </w:r>
      <w:r>
        <w:rPr>
          <w:spacing w:val="17"/>
          <w:sz w:val="28"/>
        </w:rPr>
        <w:t xml:space="preserve"> </w:t>
      </w:r>
      <w:r>
        <w:rPr>
          <w:sz w:val="28"/>
        </w:rPr>
        <w:t>основах охраны</w:t>
      </w:r>
      <w:r>
        <w:rPr>
          <w:spacing w:val="11"/>
          <w:sz w:val="28"/>
        </w:rPr>
        <w:t xml:space="preserve"> </w:t>
      </w:r>
      <w:r>
        <w:rPr>
          <w:sz w:val="28"/>
        </w:rPr>
        <w:t>граждан</w:t>
      </w:r>
      <w:r>
        <w:rPr>
          <w:spacing w:val="12"/>
          <w:sz w:val="28"/>
        </w:rPr>
        <w:t xml:space="preserve"> </w:t>
      </w:r>
      <w:r>
        <w:rPr>
          <w:spacing w:val="-10"/>
          <w:sz w:val="28"/>
        </w:rPr>
        <w:t>в</w:t>
      </w:r>
    </w:p>
    <w:p w:rsidR="008E06BB" w:rsidRDefault="0071499E">
      <w:pPr>
        <w:spacing w:before="4" w:line="261" w:lineRule="auto"/>
        <w:ind w:left="813" w:right="392"/>
        <w:jc w:val="both"/>
      </w:pPr>
      <w:r>
        <w:rPr>
          <w:b/>
          <w:sz w:val="19"/>
        </w:rPr>
        <w:t xml:space="preserve">РОССИЙСКОЙ </w:t>
      </w:r>
      <w:r>
        <w:rPr>
          <w:sz w:val="28"/>
        </w:rPr>
        <w:t xml:space="preserve">Федерации» </w:t>
      </w:r>
      <w:r>
        <w:t>(в ред. Федеральных законов от 21.11.2011 N 323-ФЗ, от 25.06.2012 N 89-ФЗ, от 25.06.2012 N 93-ФЗ, от 02.07.2013 N 167-ФЗ, от 02.07.2013 N 185-ФЗ, от 23.07.2013 N 205-ФЗ, от 27.09.2013 N 253-ФЗ, от 25.11.2013 N 317-ФЗ, от 28.12.2013 N 386-ФЗ, от</w:t>
      </w:r>
    </w:p>
    <w:p w:rsidR="008E06BB" w:rsidRDefault="0071499E">
      <w:pPr>
        <w:spacing w:before="6"/>
        <w:ind w:left="813"/>
        <w:jc w:val="both"/>
      </w:pPr>
      <w:r>
        <w:t>21.07.2014</w:t>
      </w:r>
      <w:r>
        <w:rPr>
          <w:spacing w:val="42"/>
        </w:rPr>
        <w:t xml:space="preserve"> </w:t>
      </w:r>
      <w:r>
        <w:rPr>
          <w:spacing w:val="42"/>
        </w:rPr>
        <w:t xml:space="preserve"> </w:t>
      </w:r>
      <w:r>
        <w:t>N</w:t>
      </w:r>
      <w:r>
        <w:rPr>
          <w:spacing w:val="36"/>
        </w:rPr>
        <w:t xml:space="preserve"> </w:t>
      </w:r>
      <w:r>
        <w:t>205-ФЗ,</w:t>
      </w:r>
      <w:r>
        <w:rPr>
          <w:spacing w:val="41"/>
        </w:rPr>
        <w:t xml:space="preserve"> </w:t>
      </w:r>
      <w:r>
        <w:t>от</w:t>
      </w:r>
      <w:r>
        <w:rPr>
          <w:spacing w:val="41"/>
        </w:rPr>
        <w:t xml:space="preserve"> </w:t>
      </w:r>
      <w:r>
        <w:t>21.07.2014</w:t>
      </w:r>
      <w:r>
        <w:rPr>
          <w:spacing w:val="39"/>
        </w:rPr>
        <w:t xml:space="preserve"> </w:t>
      </w:r>
      <w:r>
        <w:t>N</w:t>
      </w:r>
      <w:r>
        <w:rPr>
          <w:spacing w:val="35"/>
        </w:rPr>
        <w:t xml:space="preserve"> </w:t>
      </w:r>
      <w:r>
        <w:t>243-ФЗ,</w:t>
      </w:r>
      <w:r>
        <w:rPr>
          <w:spacing w:val="38"/>
        </w:rPr>
        <w:t xml:space="preserve"> </w:t>
      </w:r>
      <w:r>
        <w:t>от</w:t>
      </w:r>
      <w:r>
        <w:rPr>
          <w:spacing w:val="41"/>
        </w:rPr>
        <w:t xml:space="preserve"> </w:t>
      </w:r>
      <w:r>
        <w:t>21.07.2014</w:t>
      </w:r>
      <w:r>
        <w:rPr>
          <w:spacing w:val="34"/>
        </w:rPr>
        <w:t xml:space="preserve"> </w:t>
      </w:r>
      <w:r>
        <w:t>N</w:t>
      </w:r>
      <w:r>
        <w:rPr>
          <w:spacing w:val="35"/>
        </w:rPr>
        <w:t xml:space="preserve"> </w:t>
      </w:r>
      <w:r>
        <w:t>246-ФЗ,</w:t>
      </w:r>
      <w:r>
        <w:rPr>
          <w:spacing w:val="38"/>
        </w:rPr>
        <w:t xml:space="preserve"> </w:t>
      </w:r>
      <w:r>
        <w:t>от</w:t>
      </w:r>
      <w:r>
        <w:rPr>
          <w:spacing w:val="41"/>
        </w:rPr>
        <w:t xml:space="preserve"> </w:t>
      </w:r>
      <w:r>
        <w:t>21.07.2014</w:t>
      </w:r>
      <w:r>
        <w:rPr>
          <w:spacing w:val="42"/>
        </w:rPr>
        <w:t xml:space="preserve"> </w:t>
      </w:r>
      <w:r>
        <w:t>N</w:t>
      </w:r>
      <w:r>
        <w:rPr>
          <w:spacing w:val="31"/>
        </w:rPr>
        <w:t xml:space="preserve"> </w:t>
      </w:r>
      <w:r>
        <w:t>256-ФЗ,</w:t>
      </w:r>
      <w:r>
        <w:rPr>
          <w:spacing w:val="35"/>
        </w:rPr>
        <w:t xml:space="preserve"> </w:t>
      </w:r>
      <w:r>
        <w:rPr>
          <w:spacing w:val="-5"/>
        </w:rPr>
        <w:t>от</w:t>
      </w:r>
    </w:p>
    <w:p w:rsidR="008E06BB" w:rsidRDefault="0071499E">
      <w:pPr>
        <w:spacing w:before="10"/>
        <w:ind w:left="813"/>
        <w:jc w:val="both"/>
      </w:pPr>
      <w:r>
        <w:t>22.10.2014</w:t>
      </w:r>
      <w:r>
        <w:rPr>
          <w:spacing w:val="-1"/>
        </w:rPr>
        <w:t xml:space="preserve"> </w:t>
      </w:r>
      <w:r>
        <w:t>N</w:t>
      </w:r>
      <w:r>
        <w:rPr>
          <w:spacing w:val="-1"/>
        </w:rPr>
        <w:t xml:space="preserve"> </w:t>
      </w:r>
      <w:r>
        <w:t>314-ФЗ,</w:t>
      </w:r>
      <w:r>
        <w:rPr>
          <w:spacing w:val="-1"/>
        </w:rPr>
        <w:t xml:space="preserve"> </w:t>
      </w:r>
      <w:r>
        <w:t>от</w:t>
      </w:r>
      <w:r>
        <w:rPr>
          <w:spacing w:val="-2"/>
        </w:rPr>
        <w:t xml:space="preserve"> </w:t>
      </w:r>
      <w:r>
        <w:t>01.12.2014 N</w:t>
      </w:r>
      <w:r>
        <w:rPr>
          <w:spacing w:val="-1"/>
        </w:rPr>
        <w:t xml:space="preserve"> </w:t>
      </w:r>
      <w:r>
        <w:t>418-ФЗ,</w:t>
      </w:r>
      <w:r>
        <w:rPr>
          <w:spacing w:val="-1"/>
        </w:rPr>
        <w:t xml:space="preserve"> </w:t>
      </w:r>
      <w:r>
        <w:t>от</w:t>
      </w:r>
      <w:r>
        <w:rPr>
          <w:spacing w:val="-1"/>
        </w:rPr>
        <w:t xml:space="preserve"> </w:t>
      </w:r>
      <w:r>
        <w:t>31.12.2014 N</w:t>
      </w:r>
      <w:r>
        <w:rPr>
          <w:spacing w:val="-1"/>
        </w:rPr>
        <w:t xml:space="preserve"> </w:t>
      </w:r>
      <w:r>
        <w:t>532-</w:t>
      </w:r>
      <w:r>
        <w:rPr>
          <w:spacing w:val="-4"/>
        </w:rPr>
        <w:t>ФЗ).</w:t>
      </w:r>
    </w:p>
    <w:p w:rsidR="008E06BB" w:rsidRDefault="008E06BB">
      <w:pPr>
        <w:pStyle w:val="a3"/>
        <w:spacing w:before="38"/>
        <w:ind w:left="0"/>
        <w:rPr>
          <w:sz w:val="22"/>
        </w:rPr>
      </w:pPr>
    </w:p>
    <w:p w:rsidR="008E06BB" w:rsidRDefault="0071499E">
      <w:pPr>
        <w:pStyle w:val="a4"/>
        <w:numPr>
          <w:ilvl w:val="0"/>
          <w:numId w:val="6"/>
        </w:numPr>
        <w:tabs>
          <w:tab w:val="left" w:pos="1143"/>
        </w:tabs>
        <w:spacing w:before="1"/>
        <w:ind w:left="813" w:right="384" w:firstLine="0"/>
        <w:jc w:val="both"/>
        <w:rPr>
          <w:sz w:val="28"/>
        </w:rPr>
      </w:pPr>
      <w:r>
        <w:rPr>
          <w:sz w:val="28"/>
        </w:rPr>
        <w:t>Приказа Министерства образования и науки Российской Федерации от 25</w:t>
      </w:r>
      <w:r>
        <w:rPr>
          <w:sz w:val="28"/>
        </w:rPr>
        <w:t xml:space="preserve"> августа 2014 г. №1062 «Об утверждении федерального государственного образовательного стандарта высшего образования по специальности 31.08.20 Психиатрия» (уровень подготовки кадров высшей квалификации).</w:t>
      </w:r>
    </w:p>
    <w:p w:rsidR="008E06BB" w:rsidRDefault="0071499E">
      <w:pPr>
        <w:pStyle w:val="a4"/>
        <w:numPr>
          <w:ilvl w:val="0"/>
          <w:numId w:val="6"/>
        </w:numPr>
        <w:tabs>
          <w:tab w:val="left" w:pos="1138"/>
        </w:tabs>
        <w:spacing w:before="321"/>
        <w:ind w:left="813" w:right="387" w:firstLine="0"/>
        <w:jc w:val="both"/>
        <w:rPr>
          <w:sz w:val="28"/>
        </w:rPr>
      </w:pPr>
      <w:r>
        <w:rPr>
          <w:sz w:val="28"/>
        </w:rPr>
        <w:t>Приказ Минздравсоцразвития России от 23.07.2010 № 541</w:t>
      </w:r>
      <w:r>
        <w:rPr>
          <w:sz w:val="28"/>
        </w:rPr>
        <w:t>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8E06BB" w:rsidRDefault="008E06BB">
      <w:pPr>
        <w:pStyle w:val="a3"/>
        <w:spacing w:before="3"/>
        <w:ind w:left="0"/>
      </w:pPr>
    </w:p>
    <w:p w:rsidR="008E06BB" w:rsidRDefault="0071499E">
      <w:pPr>
        <w:pStyle w:val="a4"/>
        <w:numPr>
          <w:ilvl w:val="0"/>
          <w:numId w:val="6"/>
        </w:numPr>
        <w:tabs>
          <w:tab w:val="left" w:pos="1152"/>
        </w:tabs>
        <w:ind w:left="813" w:right="392" w:firstLine="0"/>
        <w:jc w:val="both"/>
        <w:rPr>
          <w:sz w:val="28"/>
        </w:rPr>
      </w:pPr>
      <w:r>
        <w:rPr>
          <w:sz w:val="28"/>
        </w:rPr>
        <w:t xml:space="preserve">Приказ Министерства здравоохранения и социального развития РФ от 23.04.2009 № 210 н «Об номенклатуре специальностей специалистов с высшим и послевузовским медицинским образованием в сфере здравоохранения Российской </w:t>
      </w:r>
      <w:r>
        <w:rPr>
          <w:spacing w:val="-2"/>
          <w:sz w:val="28"/>
        </w:rPr>
        <w:t>Федерации»;</w:t>
      </w:r>
    </w:p>
    <w:p w:rsidR="008E06BB" w:rsidRDefault="0071499E">
      <w:pPr>
        <w:pStyle w:val="a4"/>
        <w:numPr>
          <w:ilvl w:val="0"/>
          <w:numId w:val="6"/>
        </w:numPr>
        <w:tabs>
          <w:tab w:val="left" w:pos="1148"/>
        </w:tabs>
        <w:spacing w:before="311" w:line="242" w:lineRule="auto"/>
        <w:ind w:left="813" w:right="389" w:firstLine="0"/>
        <w:jc w:val="both"/>
        <w:rPr>
          <w:sz w:val="28"/>
        </w:rPr>
      </w:pPr>
      <w:r>
        <w:rPr>
          <w:sz w:val="28"/>
        </w:rPr>
        <w:t>Приказ Минздравсоцразвития Ро</w:t>
      </w:r>
      <w:r>
        <w:rPr>
          <w:sz w:val="28"/>
        </w:rPr>
        <w:t>ссии от 07.06.2009 №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w:t>
      </w:r>
    </w:p>
    <w:p w:rsidR="008E06BB" w:rsidRDefault="0071499E">
      <w:pPr>
        <w:pStyle w:val="a4"/>
        <w:numPr>
          <w:ilvl w:val="0"/>
          <w:numId w:val="6"/>
        </w:numPr>
        <w:tabs>
          <w:tab w:val="left" w:pos="1148"/>
        </w:tabs>
        <w:spacing w:before="320"/>
        <w:ind w:left="813" w:right="384" w:firstLine="0"/>
        <w:jc w:val="both"/>
        <w:rPr>
          <w:sz w:val="28"/>
        </w:rPr>
      </w:pPr>
      <w:r>
        <w:rPr>
          <w:sz w:val="28"/>
        </w:rPr>
        <w:t xml:space="preserve">Приказ Министерства образования и науки Российской Федерации от 10 января </w:t>
      </w:r>
      <w:r>
        <w:rPr>
          <w:sz w:val="28"/>
        </w:rPr>
        <w:t>2014 г. №4 «Об установлении соответствия специальностей высшего образования</w:t>
      </w:r>
    </w:p>
    <w:p w:rsidR="008E06BB" w:rsidRDefault="0071499E">
      <w:pPr>
        <w:pStyle w:val="a3"/>
        <w:ind w:left="813" w:right="382"/>
        <w:jc w:val="both"/>
      </w:pPr>
      <w:r>
        <w:t>- подготовки кадров высшей квалификации по программам ординатуры и программам ассистентуры-стажировки, перечень которых утвержден приказом Министерства образования и науки Российск</w:t>
      </w:r>
      <w:r>
        <w:t>ой федерации от 12 сентября 2013 г.</w:t>
      </w:r>
    </w:p>
    <w:p w:rsidR="008E06BB" w:rsidRDefault="0071499E">
      <w:pPr>
        <w:pStyle w:val="a3"/>
        <w:spacing w:before="1"/>
        <w:ind w:left="813" w:right="372"/>
        <w:jc w:val="both"/>
      </w:pPr>
      <w:r>
        <w:t>№1061,</w:t>
      </w:r>
      <w:r>
        <w:rPr>
          <w:spacing w:val="-2"/>
        </w:rPr>
        <w:t xml:space="preserve"> </w:t>
      </w:r>
      <w:r>
        <w:t>специальностям специалистов</w:t>
      </w:r>
      <w:r>
        <w:rPr>
          <w:spacing w:val="-1"/>
        </w:rPr>
        <w:t xml:space="preserve"> </w:t>
      </w:r>
      <w:r>
        <w:t>с</w:t>
      </w:r>
      <w:r>
        <w:rPr>
          <w:spacing w:val="-2"/>
        </w:rPr>
        <w:t xml:space="preserve"> </w:t>
      </w:r>
      <w:r>
        <w:t>высшим и</w:t>
      </w:r>
      <w:r>
        <w:rPr>
          <w:spacing w:val="-2"/>
        </w:rPr>
        <w:t xml:space="preserve"> </w:t>
      </w:r>
      <w:r>
        <w:t>послевузовским медицинским</w:t>
      </w:r>
      <w:r>
        <w:rPr>
          <w:spacing w:val="-2"/>
        </w:rPr>
        <w:t xml:space="preserve"> </w:t>
      </w:r>
      <w:r>
        <w:t>и фармацевтическим образованием в сфере здравоохранения российской федерации, указанным в номенклатуре, утвержденной приказом Министерства здравоох</w:t>
      </w:r>
      <w:r>
        <w:t>ранения и социального развития Российской Федерации от 23</w:t>
      </w:r>
      <w:r>
        <w:rPr>
          <w:spacing w:val="40"/>
        </w:rPr>
        <w:t xml:space="preserve"> </w:t>
      </w:r>
      <w:r>
        <w:t>апреля</w:t>
      </w:r>
      <w:r>
        <w:rPr>
          <w:spacing w:val="40"/>
        </w:rPr>
        <w:t xml:space="preserve"> </w:t>
      </w:r>
      <w:r>
        <w:t>2009 г. №2 Юн, направлениям подготовки (специальностям) послевузовского профессионального образования для обучающихся в форме ассистентуры-</w:t>
      </w:r>
    </w:p>
    <w:p w:rsidR="008E06BB" w:rsidRDefault="008E06BB">
      <w:pPr>
        <w:pStyle w:val="a3"/>
        <w:jc w:val="both"/>
        <w:sectPr w:rsidR="008E06BB">
          <w:pgSz w:w="11910" w:h="16840"/>
          <w:pgMar w:top="1040" w:right="425" w:bottom="1080" w:left="283" w:header="0" w:footer="882" w:gutter="0"/>
          <w:cols w:space="720"/>
        </w:sectPr>
      </w:pPr>
    </w:p>
    <w:p w:rsidR="008E06BB" w:rsidRDefault="0071499E">
      <w:pPr>
        <w:pStyle w:val="a3"/>
        <w:spacing w:before="61"/>
      </w:pPr>
      <w:r>
        <w:lastRenderedPageBreak/>
        <w:t>стажировки,</w:t>
      </w:r>
      <w:r>
        <w:rPr>
          <w:spacing w:val="-6"/>
        </w:rPr>
        <w:t xml:space="preserve"> </w:t>
      </w:r>
      <w:r>
        <w:t>перечень</w:t>
      </w:r>
      <w:r>
        <w:rPr>
          <w:spacing w:val="-5"/>
        </w:rPr>
        <w:t xml:space="preserve"> </w:t>
      </w:r>
      <w:r>
        <w:t>которых</w:t>
      </w:r>
      <w:r>
        <w:rPr>
          <w:spacing w:val="-7"/>
        </w:rPr>
        <w:t xml:space="preserve"> </w:t>
      </w:r>
      <w:r>
        <w:t>утве</w:t>
      </w:r>
      <w:r>
        <w:t>ржден</w:t>
      </w:r>
      <w:r>
        <w:rPr>
          <w:spacing w:val="-6"/>
        </w:rPr>
        <w:t xml:space="preserve"> </w:t>
      </w:r>
      <w:r>
        <w:t>приказом</w:t>
      </w:r>
      <w:r>
        <w:rPr>
          <w:spacing w:val="-5"/>
        </w:rPr>
        <w:t xml:space="preserve"> </w:t>
      </w:r>
      <w:r>
        <w:t>Министерства</w:t>
      </w:r>
      <w:r>
        <w:rPr>
          <w:spacing w:val="-6"/>
        </w:rPr>
        <w:t xml:space="preserve"> </w:t>
      </w:r>
      <w:r>
        <w:t>образования</w:t>
      </w:r>
      <w:r>
        <w:rPr>
          <w:spacing w:val="-5"/>
        </w:rPr>
        <w:t xml:space="preserve"> </w:t>
      </w:r>
      <w:r>
        <w:t>и науки Российской Федерации от 22 февраля 2012 г. №127»;</w:t>
      </w:r>
    </w:p>
    <w:p w:rsidR="008E06BB" w:rsidRDefault="008E06BB">
      <w:pPr>
        <w:pStyle w:val="a3"/>
        <w:spacing w:before="12"/>
        <w:ind w:left="0"/>
      </w:pPr>
    </w:p>
    <w:p w:rsidR="008E06BB" w:rsidRDefault="0071499E">
      <w:pPr>
        <w:pStyle w:val="a4"/>
        <w:numPr>
          <w:ilvl w:val="0"/>
          <w:numId w:val="6"/>
        </w:numPr>
        <w:tabs>
          <w:tab w:val="left" w:pos="1143"/>
        </w:tabs>
        <w:spacing w:before="1"/>
        <w:ind w:left="818" w:right="381" w:firstLine="0"/>
        <w:jc w:val="both"/>
        <w:rPr>
          <w:sz w:val="28"/>
        </w:rPr>
      </w:pPr>
      <w:r>
        <w:rPr>
          <w:sz w:val="28"/>
        </w:rPr>
        <w:t>Приказ</w:t>
      </w:r>
      <w:r>
        <w:rPr>
          <w:spacing w:val="-1"/>
          <w:sz w:val="28"/>
        </w:rPr>
        <w:t xml:space="preserve"> </w:t>
      </w:r>
      <w:r>
        <w:rPr>
          <w:sz w:val="28"/>
        </w:rPr>
        <w:t>Министерства образования</w:t>
      </w:r>
      <w:r>
        <w:rPr>
          <w:spacing w:val="-1"/>
          <w:sz w:val="28"/>
        </w:rPr>
        <w:t xml:space="preserve"> </w:t>
      </w:r>
      <w:r>
        <w:rPr>
          <w:sz w:val="28"/>
        </w:rPr>
        <w:t>и науки Российской Федерации от 19 ноября 2013 г. № 1258 «Об утверждении порядка организации и осуществления</w:t>
      </w:r>
      <w:r>
        <w:rPr>
          <w:sz w:val="28"/>
        </w:rPr>
        <w:t xml:space="preserve"> образовательной деятельности по образовательным программам высшего образования - программам ординатуры»;</w:t>
      </w:r>
    </w:p>
    <w:p w:rsidR="008E06BB" w:rsidRDefault="0071499E">
      <w:pPr>
        <w:pStyle w:val="a4"/>
        <w:numPr>
          <w:ilvl w:val="0"/>
          <w:numId w:val="6"/>
        </w:numPr>
        <w:tabs>
          <w:tab w:val="left" w:pos="1143"/>
        </w:tabs>
        <w:spacing w:before="321"/>
        <w:ind w:left="818" w:right="383" w:firstLine="0"/>
        <w:jc w:val="both"/>
        <w:rPr>
          <w:sz w:val="28"/>
        </w:rPr>
      </w:pPr>
      <w:r>
        <w:rPr>
          <w:sz w:val="28"/>
        </w:rPr>
        <w:t>Приказ Министерства здравоохранения Российской Федерации от 3 сентября 2013</w:t>
      </w:r>
      <w:r>
        <w:rPr>
          <w:spacing w:val="-1"/>
          <w:sz w:val="28"/>
        </w:rPr>
        <w:t xml:space="preserve"> </w:t>
      </w:r>
      <w:r>
        <w:rPr>
          <w:sz w:val="28"/>
        </w:rPr>
        <w:t>г.</w:t>
      </w:r>
      <w:r>
        <w:rPr>
          <w:spacing w:val="-2"/>
          <w:sz w:val="28"/>
        </w:rPr>
        <w:t xml:space="preserve"> </w:t>
      </w:r>
      <w:r>
        <w:rPr>
          <w:sz w:val="28"/>
        </w:rPr>
        <w:t>№</w:t>
      </w:r>
      <w:r>
        <w:rPr>
          <w:spacing w:val="-1"/>
          <w:sz w:val="28"/>
        </w:rPr>
        <w:t xml:space="preserve"> </w:t>
      </w:r>
      <w:r>
        <w:rPr>
          <w:sz w:val="28"/>
        </w:rPr>
        <w:t>620н</w:t>
      </w:r>
      <w:r>
        <w:rPr>
          <w:spacing w:val="-3"/>
          <w:sz w:val="28"/>
        </w:rPr>
        <w:t xml:space="preserve"> </w:t>
      </w:r>
      <w:r>
        <w:rPr>
          <w:sz w:val="28"/>
        </w:rPr>
        <w:t>«Об</w:t>
      </w:r>
      <w:r>
        <w:rPr>
          <w:spacing w:val="-2"/>
          <w:sz w:val="28"/>
        </w:rPr>
        <w:t xml:space="preserve"> </w:t>
      </w:r>
      <w:r>
        <w:rPr>
          <w:sz w:val="28"/>
        </w:rPr>
        <w:t>утверждении порядка</w:t>
      </w:r>
      <w:r>
        <w:rPr>
          <w:spacing w:val="-1"/>
          <w:sz w:val="28"/>
        </w:rPr>
        <w:t xml:space="preserve"> </w:t>
      </w:r>
      <w:r>
        <w:rPr>
          <w:sz w:val="28"/>
        </w:rPr>
        <w:t>организации и</w:t>
      </w:r>
      <w:r>
        <w:rPr>
          <w:spacing w:val="-2"/>
          <w:sz w:val="28"/>
        </w:rPr>
        <w:t xml:space="preserve"> </w:t>
      </w:r>
      <w:r>
        <w:rPr>
          <w:sz w:val="28"/>
        </w:rPr>
        <w:t>проведения практической</w:t>
      </w:r>
      <w:r>
        <w:rPr>
          <w:sz w:val="28"/>
        </w:rPr>
        <w:t xml:space="preserve"> подготовки обучающихся по профессиональным образовательным программам медицинского образования, фармацевтического образования»;</w:t>
      </w:r>
    </w:p>
    <w:p w:rsidR="008E06BB" w:rsidRDefault="008E06BB">
      <w:pPr>
        <w:pStyle w:val="a3"/>
        <w:spacing w:before="2"/>
        <w:ind w:left="0"/>
      </w:pPr>
    </w:p>
    <w:p w:rsidR="008E06BB" w:rsidRDefault="0071499E">
      <w:pPr>
        <w:pStyle w:val="1"/>
        <w:numPr>
          <w:ilvl w:val="1"/>
          <w:numId w:val="7"/>
        </w:numPr>
        <w:tabs>
          <w:tab w:val="left" w:pos="1339"/>
        </w:tabs>
        <w:spacing w:line="319" w:lineRule="exact"/>
        <w:ind w:left="1339" w:hanging="521"/>
        <w:jc w:val="both"/>
      </w:pPr>
      <w:bookmarkStart w:id="3" w:name="1.2._Общая_характеристика_специальности_"/>
      <w:bookmarkEnd w:id="3"/>
      <w:r>
        <w:rPr>
          <w:spacing w:val="-2"/>
        </w:rPr>
        <w:t>Общая</w:t>
      </w:r>
      <w:r>
        <w:rPr>
          <w:spacing w:val="-5"/>
        </w:rPr>
        <w:t xml:space="preserve"> </w:t>
      </w:r>
      <w:r>
        <w:rPr>
          <w:spacing w:val="-2"/>
        </w:rPr>
        <w:t>характеристика специальности</w:t>
      </w:r>
      <w:r>
        <w:rPr>
          <w:spacing w:val="-1"/>
        </w:rPr>
        <w:t xml:space="preserve"> </w:t>
      </w:r>
      <w:r>
        <w:rPr>
          <w:spacing w:val="-2"/>
        </w:rPr>
        <w:t>31.08.20.</w:t>
      </w:r>
      <w:r>
        <w:rPr>
          <w:spacing w:val="-5"/>
        </w:rPr>
        <w:t xml:space="preserve"> </w:t>
      </w:r>
      <w:r>
        <w:rPr>
          <w:spacing w:val="-2"/>
        </w:rPr>
        <w:t>«Психиатрия»</w:t>
      </w:r>
    </w:p>
    <w:p w:rsidR="008E06BB" w:rsidRDefault="0071499E">
      <w:pPr>
        <w:pStyle w:val="a4"/>
        <w:numPr>
          <w:ilvl w:val="2"/>
          <w:numId w:val="7"/>
        </w:numPr>
        <w:tabs>
          <w:tab w:val="left" w:pos="2126"/>
        </w:tabs>
        <w:spacing w:line="319" w:lineRule="exact"/>
        <w:ind w:left="2126" w:hanging="709"/>
        <w:jc w:val="both"/>
        <w:rPr>
          <w:sz w:val="28"/>
        </w:rPr>
      </w:pPr>
      <w:r>
        <w:rPr>
          <w:sz w:val="28"/>
        </w:rPr>
        <w:t>Обучение</w:t>
      </w:r>
      <w:r>
        <w:rPr>
          <w:spacing w:val="-4"/>
          <w:sz w:val="28"/>
        </w:rPr>
        <w:t xml:space="preserve"> </w:t>
      </w:r>
      <w:r>
        <w:rPr>
          <w:sz w:val="28"/>
        </w:rPr>
        <w:t>по</w:t>
      </w:r>
      <w:r>
        <w:rPr>
          <w:spacing w:val="-2"/>
          <w:sz w:val="28"/>
        </w:rPr>
        <w:t xml:space="preserve"> </w:t>
      </w:r>
      <w:r>
        <w:rPr>
          <w:sz w:val="28"/>
        </w:rPr>
        <w:t>ПО</w:t>
      </w:r>
      <w:r>
        <w:rPr>
          <w:spacing w:val="-4"/>
          <w:sz w:val="28"/>
        </w:rPr>
        <w:t xml:space="preserve"> </w:t>
      </w:r>
      <w:r>
        <w:rPr>
          <w:sz w:val="28"/>
        </w:rPr>
        <w:t>в</w:t>
      </w:r>
      <w:r>
        <w:rPr>
          <w:spacing w:val="-3"/>
          <w:sz w:val="28"/>
        </w:rPr>
        <w:t xml:space="preserve"> </w:t>
      </w:r>
      <w:r>
        <w:rPr>
          <w:sz w:val="28"/>
        </w:rPr>
        <w:t>ЧГУ</w:t>
      </w:r>
      <w:r>
        <w:rPr>
          <w:spacing w:val="-2"/>
          <w:sz w:val="28"/>
        </w:rPr>
        <w:t xml:space="preserve"> </w:t>
      </w:r>
      <w:r>
        <w:rPr>
          <w:sz w:val="28"/>
        </w:rPr>
        <w:t>осуществляется</w:t>
      </w:r>
      <w:r>
        <w:rPr>
          <w:spacing w:val="-2"/>
          <w:sz w:val="28"/>
        </w:rPr>
        <w:t xml:space="preserve"> </w:t>
      </w:r>
      <w:r>
        <w:rPr>
          <w:sz w:val="28"/>
        </w:rPr>
        <w:t>в</w:t>
      </w:r>
      <w:r>
        <w:rPr>
          <w:spacing w:val="-4"/>
          <w:sz w:val="28"/>
        </w:rPr>
        <w:t xml:space="preserve"> </w:t>
      </w:r>
      <w:r>
        <w:rPr>
          <w:sz w:val="28"/>
        </w:rPr>
        <w:t>очной</w:t>
      </w:r>
      <w:r>
        <w:rPr>
          <w:spacing w:val="-2"/>
          <w:sz w:val="28"/>
        </w:rPr>
        <w:t xml:space="preserve"> </w:t>
      </w:r>
      <w:r>
        <w:rPr>
          <w:sz w:val="28"/>
        </w:rPr>
        <w:t>форме</w:t>
      </w:r>
      <w:r>
        <w:rPr>
          <w:spacing w:val="-2"/>
          <w:sz w:val="28"/>
        </w:rPr>
        <w:t xml:space="preserve"> обучения.</w:t>
      </w:r>
    </w:p>
    <w:p w:rsidR="008E06BB" w:rsidRDefault="0071499E">
      <w:pPr>
        <w:pStyle w:val="a4"/>
        <w:numPr>
          <w:ilvl w:val="2"/>
          <w:numId w:val="7"/>
        </w:numPr>
        <w:tabs>
          <w:tab w:val="left" w:pos="2117"/>
        </w:tabs>
        <w:spacing w:before="4"/>
        <w:ind w:left="818" w:right="375" w:firstLine="600"/>
        <w:jc w:val="both"/>
        <w:rPr>
          <w:sz w:val="28"/>
        </w:rPr>
      </w:pPr>
      <w:r>
        <w:rPr>
          <w:sz w:val="28"/>
        </w:rPr>
        <w:t>Объем ПО</w:t>
      </w:r>
      <w:r>
        <w:rPr>
          <w:sz w:val="28"/>
        </w:rPr>
        <w:t xml:space="preserve"> составляет 120 зачетных единиц (далее - з.е.), вне зависимости от применяемых образовательных технологий, реализации</w:t>
      </w:r>
      <w:r>
        <w:rPr>
          <w:spacing w:val="40"/>
          <w:sz w:val="28"/>
        </w:rPr>
        <w:t xml:space="preserve"> </w:t>
      </w:r>
      <w:r>
        <w:rPr>
          <w:sz w:val="28"/>
        </w:rPr>
        <w:t>программы ординатуры с использованием сетевой формы, реализации программы ординатуры по индивидуальному учебному плану, в том числе ускоре</w:t>
      </w:r>
      <w:r>
        <w:rPr>
          <w:sz w:val="28"/>
        </w:rPr>
        <w:t xml:space="preserve">нному </w:t>
      </w:r>
      <w:r>
        <w:rPr>
          <w:spacing w:val="-2"/>
          <w:sz w:val="28"/>
        </w:rPr>
        <w:t>обучению.</w:t>
      </w:r>
    </w:p>
    <w:p w:rsidR="008E06BB" w:rsidRDefault="0071499E">
      <w:pPr>
        <w:pStyle w:val="a4"/>
        <w:numPr>
          <w:ilvl w:val="2"/>
          <w:numId w:val="7"/>
        </w:numPr>
        <w:tabs>
          <w:tab w:val="left" w:pos="2126"/>
        </w:tabs>
        <w:spacing w:line="321" w:lineRule="exact"/>
        <w:ind w:left="2126" w:hanging="709"/>
        <w:jc w:val="both"/>
        <w:rPr>
          <w:sz w:val="28"/>
        </w:rPr>
      </w:pPr>
      <w:r>
        <w:rPr>
          <w:sz w:val="28"/>
        </w:rPr>
        <w:t>Срок</w:t>
      </w:r>
      <w:r>
        <w:rPr>
          <w:spacing w:val="-8"/>
          <w:sz w:val="28"/>
        </w:rPr>
        <w:t xml:space="preserve"> </w:t>
      </w:r>
      <w:r>
        <w:rPr>
          <w:sz w:val="28"/>
        </w:rPr>
        <w:t>получения</w:t>
      </w:r>
      <w:r>
        <w:rPr>
          <w:spacing w:val="-4"/>
          <w:sz w:val="28"/>
        </w:rPr>
        <w:t xml:space="preserve"> </w:t>
      </w:r>
      <w:r>
        <w:rPr>
          <w:sz w:val="28"/>
        </w:rPr>
        <w:t>образования</w:t>
      </w:r>
      <w:r>
        <w:rPr>
          <w:spacing w:val="-4"/>
          <w:sz w:val="28"/>
        </w:rPr>
        <w:t xml:space="preserve"> </w:t>
      </w:r>
      <w:r>
        <w:rPr>
          <w:sz w:val="28"/>
        </w:rPr>
        <w:t>по</w:t>
      </w:r>
      <w:r>
        <w:rPr>
          <w:spacing w:val="-6"/>
          <w:sz w:val="28"/>
        </w:rPr>
        <w:t xml:space="preserve"> </w:t>
      </w:r>
      <w:r>
        <w:rPr>
          <w:sz w:val="28"/>
        </w:rPr>
        <w:t>программе</w:t>
      </w:r>
      <w:r>
        <w:rPr>
          <w:spacing w:val="-4"/>
          <w:sz w:val="28"/>
        </w:rPr>
        <w:t xml:space="preserve"> </w:t>
      </w:r>
      <w:r>
        <w:rPr>
          <w:spacing w:val="-2"/>
          <w:sz w:val="28"/>
        </w:rPr>
        <w:t>ординатуры:</w:t>
      </w:r>
    </w:p>
    <w:p w:rsidR="008E06BB" w:rsidRDefault="0071499E">
      <w:pPr>
        <w:pStyle w:val="a3"/>
        <w:spacing w:before="4"/>
        <w:ind w:right="390" w:firstLine="600"/>
        <w:jc w:val="both"/>
      </w:pPr>
      <w:r>
        <w:t>в очной форме, включая каникулы, предоставляемые после прохождения государственной итоговой аттестации, составляет 2 года. Объем программы ординатуры в очной форме обучения, реализуемый за</w:t>
      </w:r>
      <w:r>
        <w:t xml:space="preserve"> один учебный год, составляет 60 з.е.;</w:t>
      </w:r>
    </w:p>
    <w:p w:rsidR="008E06BB" w:rsidRDefault="0071499E">
      <w:pPr>
        <w:pStyle w:val="a4"/>
        <w:numPr>
          <w:ilvl w:val="2"/>
          <w:numId w:val="7"/>
        </w:numPr>
        <w:tabs>
          <w:tab w:val="left" w:pos="2117"/>
        </w:tabs>
        <w:ind w:left="818" w:right="389" w:firstLine="600"/>
        <w:jc w:val="both"/>
        <w:rPr>
          <w:sz w:val="28"/>
        </w:rPr>
      </w:pPr>
      <w:r>
        <w:rPr>
          <w:sz w:val="28"/>
        </w:rPr>
        <w:t>при обучении по индивидуальному учебному плану срок освоения ПО устанавливается не более срока получения образования, установленного для соответствующей формы обучения, при обучении по индивидуальному учебному плану л</w:t>
      </w:r>
      <w:r>
        <w:rPr>
          <w:sz w:val="28"/>
        </w:rPr>
        <w:t>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w:t>
      </w:r>
      <w:r>
        <w:rPr>
          <w:sz w:val="28"/>
        </w:rPr>
        <w:t>бному плану не может составлять более 75 з.е.</w:t>
      </w:r>
    </w:p>
    <w:p w:rsidR="008E06BB" w:rsidRDefault="0071499E">
      <w:pPr>
        <w:pStyle w:val="a4"/>
        <w:numPr>
          <w:ilvl w:val="2"/>
          <w:numId w:val="7"/>
        </w:numPr>
        <w:tabs>
          <w:tab w:val="left" w:pos="2117"/>
        </w:tabs>
        <w:ind w:left="818" w:right="384" w:firstLine="600"/>
        <w:jc w:val="both"/>
        <w:rPr>
          <w:sz w:val="28"/>
        </w:rPr>
      </w:pPr>
      <w:r>
        <w:rPr>
          <w:sz w:val="28"/>
        </w:rPr>
        <w:t>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 осуществляемой в</w:t>
      </w:r>
      <w:r>
        <w:rPr>
          <w:sz w:val="28"/>
        </w:rPr>
        <w:t xml:space="preserve"> соответствии с Порядком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утвержденным приказом Министерства здравоохранения Российской Феде</w:t>
      </w:r>
      <w:r>
        <w:rPr>
          <w:sz w:val="28"/>
        </w:rPr>
        <w:t>рации от 3 сентября 2013 г. N</w:t>
      </w:r>
    </w:p>
    <w:p w:rsidR="008E06BB" w:rsidRDefault="0071499E">
      <w:pPr>
        <w:spacing w:line="214" w:lineRule="exact"/>
        <w:ind w:right="375"/>
        <w:jc w:val="right"/>
        <w:rPr>
          <w:sz w:val="19"/>
        </w:rPr>
      </w:pPr>
      <w:r>
        <w:rPr>
          <w:spacing w:val="-10"/>
          <w:sz w:val="19"/>
        </w:rPr>
        <w:t>5</w:t>
      </w:r>
    </w:p>
    <w:p w:rsidR="008E06BB" w:rsidRDefault="008E06BB">
      <w:pPr>
        <w:spacing w:line="214" w:lineRule="exact"/>
        <w:jc w:val="right"/>
        <w:rPr>
          <w:sz w:val="19"/>
        </w:rPr>
        <w:sectPr w:rsidR="008E06BB">
          <w:footerReference w:type="default" r:id="rId8"/>
          <w:pgSz w:w="11910" w:h="16840"/>
          <w:pgMar w:top="1040" w:right="425" w:bottom="280" w:left="283" w:header="0" w:footer="0" w:gutter="0"/>
          <w:cols w:space="720"/>
        </w:sectPr>
      </w:pPr>
    </w:p>
    <w:p w:rsidR="008E06BB" w:rsidRDefault="0071499E">
      <w:pPr>
        <w:pStyle w:val="a3"/>
        <w:spacing w:before="62"/>
        <w:ind w:left="2340" w:right="369" w:hanging="1300"/>
        <w:jc w:val="right"/>
      </w:pPr>
      <w:r>
        <w:lastRenderedPageBreak/>
        <w:t>620н</w:t>
      </w:r>
      <w:r>
        <w:rPr>
          <w:spacing w:val="-7"/>
        </w:rPr>
        <w:t xml:space="preserve"> </w:t>
      </w:r>
      <w:r>
        <w:t>(зарегистрирован</w:t>
      </w:r>
      <w:r>
        <w:rPr>
          <w:spacing w:val="-6"/>
        </w:rPr>
        <w:t xml:space="preserve"> </w:t>
      </w:r>
      <w:r>
        <w:t>Министерством</w:t>
      </w:r>
      <w:r>
        <w:rPr>
          <w:spacing w:val="-7"/>
        </w:rPr>
        <w:t xml:space="preserve"> </w:t>
      </w:r>
      <w:r>
        <w:t>юстиции</w:t>
      </w:r>
      <w:r>
        <w:rPr>
          <w:spacing w:val="-5"/>
        </w:rPr>
        <w:t xml:space="preserve"> </w:t>
      </w:r>
      <w:r>
        <w:t>Российской</w:t>
      </w:r>
      <w:r>
        <w:rPr>
          <w:spacing w:val="-5"/>
        </w:rPr>
        <w:t xml:space="preserve"> </w:t>
      </w:r>
      <w:r>
        <w:t>Федерации</w:t>
      </w:r>
      <w:r>
        <w:rPr>
          <w:spacing w:val="-6"/>
        </w:rPr>
        <w:t xml:space="preserve"> </w:t>
      </w:r>
      <w:r>
        <w:t>1</w:t>
      </w:r>
      <w:r>
        <w:rPr>
          <w:spacing w:val="-6"/>
        </w:rPr>
        <w:t xml:space="preserve"> </w:t>
      </w:r>
      <w:r>
        <w:t>ноября 2013</w:t>
      </w:r>
      <w:r>
        <w:rPr>
          <w:spacing w:val="-6"/>
        </w:rPr>
        <w:t xml:space="preserve"> </w:t>
      </w:r>
      <w:r>
        <w:t>г.,</w:t>
      </w:r>
      <w:r>
        <w:rPr>
          <w:spacing w:val="-4"/>
        </w:rPr>
        <w:t xml:space="preserve"> </w:t>
      </w:r>
      <w:r>
        <w:t>регистрационный</w:t>
      </w:r>
      <w:r>
        <w:rPr>
          <w:spacing w:val="-3"/>
        </w:rPr>
        <w:t xml:space="preserve"> </w:t>
      </w:r>
      <w:r>
        <w:t>N</w:t>
      </w:r>
      <w:r>
        <w:rPr>
          <w:spacing w:val="-4"/>
        </w:rPr>
        <w:t xml:space="preserve"> </w:t>
      </w:r>
      <w:r>
        <w:t>30304),</w:t>
      </w:r>
      <w:r>
        <w:rPr>
          <w:spacing w:val="-4"/>
        </w:rPr>
        <w:t xml:space="preserve"> </w:t>
      </w:r>
      <w:r>
        <w:t>а</w:t>
      </w:r>
      <w:r>
        <w:rPr>
          <w:spacing w:val="-5"/>
        </w:rPr>
        <w:t xml:space="preserve"> </w:t>
      </w:r>
      <w:r>
        <w:t>также</w:t>
      </w:r>
      <w:r>
        <w:rPr>
          <w:spacing w:val="-4"/>
        </w:rPr>
        <w:t xml:space="preserve"> </w:t>
      </w:r>
      <w:r>
        <w:t>государственной</w:t>
      </w:r>
      <w:r>
        <w:rPr>
          <w:spacing w:val="-2"/>
        </w:rPr>
        <w:t xml:space="preserve"> итоговой</w:t>
      </w:r>
    </w:p>
    <w:p w:rsidR="008E06BB" w:rsidRDefault="0071499E">
      <w:pPr>
        <w:pStyle w:val="a3"/>
        <w:ind w:right="370" w:firstLine="8644"/>
        <w:jc w:val="right"/>
      </w:pPr>
      <w:r>
        <w:rPr>
          <w:spacing w:val="-4"/>
        </w:rPr>
        <w:t xml:space="preserve">аттестации. </w:t>
      </w:r>
      <w:r>
        <w:t>При обучении лиц с ограниченными возможностями здоровья электронное обучение и дистанционные образовательные технологии должны предусматривать</w:t>
      </w:r>
    </w:p>
    <w:p w:rsidR="008E06BB" w:rsidRDefault="0071499E">
      <w:pPr>
        <w:pStyle w:val="a3"/>
        <w:spacing w:before="6"/>
        <w:jc w:val="both"/>
      </w:pPr>
      <w:r>
        <w:t>возможность</w:t>
      </w:r>
      <w:r>
        <w:rPr>
          <w:spacing w:val="-8"/>
        </w:rPr>
        <w:t xml:space="preserve"> </w:t>
      </w:r>
      <w:r>
        <w:t>приема-передачи</w:t>
      </w:r>
      <w:r>
        <w:rPr>
          <w:spacing w:val="-5"/>
        </w:rPr>
        <w:t xml:space="preserve"> </w:t>
      </w:r>
      <w:r>
        <w:t>информации</w:t>
      </w:r>
      <w:r>
        <w:rPr>
          <w:spacing w:val="-5"/>
        </w:rPr>
        <w:t xml:space="preserve"> </w:t>
      </w:r>
      <w:r>
        <w:t>в</w:t>
      </w:r>
      <w:r>
        <w:rPr>
          <w:spacing w:val="-5"/>
        </w:rPr>
        <w:t xml:space="preserve"> </w:t>
      </w:r>
      <w:r>
        <w:t>доступных</w:t>
      </w:r>
      <w:r>
        <w:rPr>
          <w:spacing w:val="-4"/>
        </w:rPr>
        <w:t xml:space="preserve"> </w:t>
      </w:r>
      <w:r>
        <w:t>для</w:t>
      </w:r>
      <w:r>
        <w:rPr>
          <w:spacing w:val="-4"/>
        </w:rPr>
        <w:t xml:space="preserve"> </w:t>
      </w:r>
      <w:r>
        <w:t>них</w:t>
      </w:r>
      <w:r>
        <w:rPr>
          <w:spacing w:val="-4"/>
        </w:rPr>
        <w:t xml:space="preserve"> </w:t>
      </w:r>
      <w:r>
        <w:rPr>
          <w:spacing w:val="-2"/>
        </w:rPr>
        <w:t>формах.</w:t>
      </w:r>
    </w:p>
    <w:p w:rsidR="008E06BB" w:rsidRDefault="0071499E">
      <w:pPr>
        <w:pStyle w:val="a4"/>
        <w:numPr>
          <w:ilvl w:val="2"/>
          <w:numId w:val="7"/>
        </w:numPr>
        <w:tabs>
          <w:tab w:val="left" w:pos="2217"/>
        </w:tabs>
        <w:spacing w:before="3"/>
        <w:ind w:left="818" w:right="407" w:firstLine="580"/>
        <w:jc w:val="both"/>
        <w:rPr>
          <w:sz w:val="28"/>
        </w:rPr>
      </w:pPr>
      <w:r>
        <w:rPr>
          <w:sz w:val="28"/>
        </w:rPr>
        <w:t>Реализация программы ординатуры возможна с исп</w:t>
      </w:r>
      <w:r>
        <w:rPr>
          <w:sz w:val="28"/>
        </w:rPr>
        <w:t>ользованием сетевой формы.</w:t>
      </w:r>
    </w:p>
    <w:p w:rsidR="008E06BB" w:rsidRDefault="0071499E">
      <w:pPr>
        <w:pStyle w:val="a4"/>
        <w:numPr>
          <w:ilvl w:val="2"/>
          <w:numId w:val="7"/>
        </w:numPr>
        <w:tabs>
          <w:tab w:val="left" w:pos="2414"/>
        </w:tabs>
        <w:ind w:left="818" w:right="392" w:firstLine="580"/>
        <w:jc w:val="both"/>
        <w:rPr>
          <w:sz w:val="28"/>
        </w:rPr>
      </w:pPr>
      <w:r>
        <w:rPr>
          <w:sz w:val="28"/>
        </w:rPr>
        <w:t>Образовательная деятельность по программе ординатуры осуществляется на государственном языке Российской Федерации, если иное не определено локальным нормативным актом организации.</w:t>
      </w:r>
    </w:p>
    <w:p w:rsidR="008E06BB" w:rsidRDefault="008E06BB">
      <w:pPr>
        <w:pStyle w:val="a3"/>
        <w:ind w:left="0"/>
      </w:pPr>
    </w:p>
    <w:p w:rsidR="008E06BB" w:rsidRDefault="008E06BB">
      <w:pPr>
        <w:pStyle w:val="a3"/>
        <w:spacing w:before="1"/>
        <w:ind w:left="0"/>
      </w:pPr>
    </w:p>
    <w:p w:rsidR="008E06BB" w:rsidRDefault="0071499E">
      <w:pPr>
        <w:pStyle w:val="1"/>
        <w:numPr>
          <w:ilvl w:val="1"/>
          <w:numId w:val="7"/>
        </w:numPr>
        <w:tabs>
          <w:tab w:val="left" w:pos="1603"/>
        </w:tabs>
        <w:ind w:left="818" w:right="404" w:firstLine="0"/>
        <w:jc w:val="both"/>
      </w:pPr>
      <w:bookmarkStart w:id="4" w:name="1.3._Характеристика_профессиональной_дея"/>
      <w:bookmarkEnd w:id="4"/>
      <w:r>
        <w:t>Хара</w:t>
      </w:r>
      <w:r>
        <w:t>ктеристика профессиональной деятельности выпускников, освоивших ПО</w:t>
      </w:r>
    </w:p>
    <w:p w:rsidR="008E06BB" w:rsidRDefault="0071499E">
      <w:pPr>
        <w:pStyle w:val="a3"/>
        <w:ind w:right="376" w:firstLine="580"/>
        <w:jc w:val="both"/>
      </w:pPr>
      <w:r>
        <w:t>Область профессиональной деятельности выпускников, освоивших</w:t>
      </w:r>
      <w:r>
        <w:rPr>
          <w:spacing w:val="40"/>
        </w:rPr>
        <w:t xml:space="preserve"> </w:t>
      </w:r>
      <w:r>
        <w:t>программу ординатуры, включает охрану здоровья граждан путем обеспечения оказания высококвалифицированной психиатрической помощи</w:t>
      </w:r>
      <w:r>
        <w:t xml:space="preserve"> в соответствии с установленными требованиями и стандартами в сфере здравоохранения.</w:t>
      </w:r>
    </w:p>
    <w:p w:rsidR="008E06BB" w:rsidRDefault="0071499E">
      <w:pPr>
        <w:pStyle w:val="a4"/>
        <w:numPr>
          <w:ilvl w:val="2"/>
          <w:numId w:val="7"/>
        </w:numPr>
        <w:tabs>
          <w:tab w:val="left" w:pos="2217"/>
        </w:tabs>
        <w:ind w:left="818" w:right="395" w:firstLine="580"/>
        <w:jc w:val="both"/>
        <w:rPr>
          <w:sz w:val="28"/>
        </w:rPr>
      </w:pPr>
      <w:r>
        <w:rPr>
          <w:sz w:val="28"/>
        </w:rPr>
        <w:t>Объектами профессиональной деятельности выпускников, освоивших программу ординатуры, являются:</w:t>
      </w:r>
    </w:p>
    <w:p w:rsidR="008E06BB" w:rsidRDefault="0071499E">
      <w:pPr>
        <w:pStyle w:val="a3"/>
        <w:spacing w:line="242" w:lineRule="auto"/>
        <w:ind w:firstLine="580"/>
      </w:pPr>
      <w:r>
        <w:t>физические</w:t>
      </w:r>
      <w:r>
        <w:rPr>
          <w:spacing w:val="-2"/>
        </w:rPr>
        <w:t xml:space="preserve"> </w:t>
      </w:r>
      <w:r>
        <w:t>лица</w:t>
      </w:r>
      <w:r>
        <w:rPr>
          <w:spacing w:val="-3"/>
        </w:rPr>
        <w:t xml:space="preserve"> </w:t>
      </w:r>
      <w:r>
        <w:t>(пациенты)</w:t>
      </w:r>
      <w:r>
        <w:rPr>
          <w:spacing w:val="-4"/>
        </w:rPr>
        <w:t xml:space="preserve"> </w:t>
      </w:r>
      <w:r>
        <w:t>в</w:t>
      </w:r>
      <w:r>
        <w:rPr>
          <w:spacing w:val="-4"/>
        </w:rPr>
        <w:t xml:space="preserve"> </w:t>
      </w:r>
      <w:r>
        <w:t>возрасте</w:t>
      </w:r>
      <w:r>
        <w:rPr>
          <w:spacing w:val="-3"/>
        </w:rPr>
        <w:t xml:space="preserve"> </w:t>
      </w:r>
      <w:r>
        <w:t>от</w:t>
      </w:r>
      <w:r>
        <w:rPr>
          <w:spacing w:val="-3"/>
        </w:rPr>
        <w:t xml:space="preserve"> </w:t>
      </w:r>
      <w:r>
        <w:t>0</w:t>
      </w:r>
      <w:r>
        <w:rPr>
          <w:spacing w:val="-3"/>
        </w:rPr>
        <w:t xml:space="preserve"> </w:t>
      </w:r>
      <w:r>
        <w:t>до</w:t>
      </w:r>
      <w:r>
        <w:rPr>
          <w:spacing w:val="-3"/>
        </w:rPr>
        <w:t xml:space="preserve"> </w:t>
      </w:r>
      <w:r>
        <w:t>15</w:t>
      </w:r>
      <w:r>
        <w:rPr>
          <w:spacing w:val="-3"/>
        </w:rPr>
        <w:t xml:space="preserve"> </w:t>
      </w:r>
      <w:r>
        <w:t>лет,</w:t>
      </w:r>
      <w:r>
        <w:rPr>
          <w:spacing w:val="-3"/>
        </w:rPr>
        <w:t xml:space="preserve"> </w:t>
      </w:r>
      <w:r>
        <w:t>от</w:t>
      </w:r>
      <w:r>
        <w:rPr>
          <w:spacing w:val="-3"/>
        </w:rPr>
        <w:t xml:space="preserve"> </w:t>
      </w:r>
      <w:r>
        <w:t>15</w:t>
      </w:r>
      <w:r>
        <w:rPr>
          <w:spacing w:val="-3"/>
        </w:rPr>
        <w:t xml:space="preserve"> </w:t>
      </w:r>
      <w:r>
        <w:t>до</w:t>
      </w:r>
      <w:r>
        <w:rPr>
          <w:spacing w:val="-3"/>
        </w:rPr>
        <w:t xml:space="preserve"> </w:t>
      </w:r>
      <w:r>
        <w:t>18</w:t>
      </w:r>
      <w:r>
        <w:rPr>
          <w:spacing w:val="-3"/>
        </w:rPr>
        <w:t xml:space="preserve"> </w:t>
      </w:r>
      <w:r>
        <w:t>лет</w:t>
      </w:r>
      <w:r>
        <w:rPr>
          <w:spacing w:val="-3"/>
        </w:rPr>
        <w:t xml:space="preserve"> </w:t>
      </w:r>
      <w:r>
        <w:t>(далее</w:t>
      </w:r>
      <w:r>
        <w:rPr>
          <w:spacing w:val="-2"/>
        </w:rPr>
        <w:t xml:space="preserve"> </w:t>
      </w:r>
      <w:r>
        <w:t>-подростки) и в возрасте старше 18 лет (далее - взрослые);</w:t>
      </w:r>
    </w:p>
    <w:p w:rsidR="008E06BB" w:rsidRDefault="0071499E">
      <w:pPr>
        <w:pStyle w:val="a3"/>
        <w:spacing w:line="313" w:lineRule="exact"/>
        <w:ind w:left="1403"/>
      </w:pPr>
      <w:r>
        <w:rPr>
          <w:spacing w:val="-2"/>
        </w:rPr>
        <w:t>население;</w:t>
      </w:r>
    </w:p>
    <w:p w:rsidR="008E06BB" w:rsidRDefault="0071499E">
      <w:pPr>
        <w:pStyle w:val="a3"/>
        <w:spacing w:before="4"/>
        <w:ind w:right="392" w:firstLine="580"/>
        <w:jc w:val="both"/>
      </w:pPr>
      <w:r>
        <w:t>совокупность средств и технологий, предусмотренных при оказании психиатрической помощи и направленных на создание условий для охраны здоровья граждан.</w:t>
      </w:r>
    </w:p>
    <w:p w:rsidR="008E06BB" w:rsidRDefault="0071499E">
      <w:pPr>
        <w:pStyle w:val="a4"/>
        <w:numPr>
          <w:ilvl w:val="2"/>
          <w:numId w:val="7"/>
        </w:numPr>
        <w:tabs>
          <w:tab w:val="left" w:pos="2217"/>
        </w:tabs>
        <w:ind w:left="818" w:right="401" w:firstLine="580"/>
        <w:jc w:val="both"/>
        <w:rPr>
          <w:sz w:val="28"/>
        </w:rPr>
      </w:pPr>
      <w:r>
        <w:rPr>
          <w:sz w:val="28"/>
        </w:rPr>
        <w:t>Виды профессиональной деятельности</w:t>
      </w:r>
      <w:r>
        <w:rPr>
          <w:sz w:val="28"/>
        </w:rPr>
        <w:t>, к которым готовятся выпускники, освоившие программу ординатуры:</w:t>
      </w:r>
    </w:p>
    <w:p w:rsidR="008E06BB" w:rsidRDefault="0071499E">
      <w:pPr>
        <w:pStyle w:val="a3"/>
        <w:ind w:left="1403" w:right="6590"/>
      </w:pPr>
      <w:r>
        <w:rPr>
          <w:spacing w:val="-2"/>
        </w:rPr>
        <w:t>профилактическая; диагностическая;</w:t>
      </w:r>
      <w:r>
        <w:rPr>
          <w:spacing w:val="40"/>
        </w:rPr>
        <w:t xml:space="preserve"> </w:t>
      </w:r>
      <w:r>
        <w:rPr>
          <w:spacing w:val="-2"/>
        </w:rPr>
        <w:t>лечебная; реабилитационная; психолого-педагогическая;</w:t>
      </w:r>
    </w:p>
    <w:p w:rsidR="008E06BB" w:rsidRDefault="0071499E">
      <w:pPr>
        <w:pStyle w:val="a3"/>
        <w:ind w:left="1403"/>
      </w:pPr>
      <w:r>
        <w:rPr>
          <w:spacing w:val="-6"/>
        </w:rPr>
        <w:t>организационно-</w:t>
      </w:r>
      <w:r>
        <w:rPr>
          <w:spacing w:val="-2"/>
        </w:rPr>
        <w:t>управленческая.</w:t>
      </w:r>
    </w:p>
    <w:p w:rsidR="008E06BB" w:rsidRDefault="0071499E">
      <w:pPr>
        <w:pStyle w:val="a3"/>
        <w:tabs>
          <w:tab w:val="left" w:pos="2973"/>
          <w:tab w:val="left" w:pos="4635"/>
          <w:tab w:val="left" w:pos="5993"/>
          <w:tab w:val="left" w:pos="6354"/>
          <w:tab w:val="left" w:pos="7103"/>
          <w:tab w:val="left" w:pos="7713"/>
          <w:tab w:val="left" w:pos="8548"/>
        </w:tabs>
        <w:ind w:right="451" w:firstLine="580"/>
      </w:pPr>
      <w:r>
        <w:rPr>
          <w:spacing w:val="-2"/>
        </w:rPr>
        <w:t>Программа</w:t>
      </w:r>
      <w:r>
        <w:tab/>
      </w:r>
      <w:r>
        <w:rPr>
          <w:spacing w:val="-2"/>
        </w:rPr>
        <w:t>ординатуры</w:t>
      </w:r>
      <w:r>
        <w:tab/>
      </w:r>
      <w:r>
        <w:rPr>
          <w:spacing w:val="-2"/>
        </w:rPr>
        <w:t>включает</w:t>
      </w:r>
      <w:r>
        <w:tab/>
      </w:r>
      <w:r>
        <w:rPr>
          <w:spacing w:val="-10"/>
        </w:rPr>
        <w:t>в</w:t>
      </w:r>
      <w:r>
        <w:tab/>
      </w:r>
      <w:r>
        <w:rPr>
          <w:spacing w:val="-4"/>
        </w:rPr>
        <w:t>себя</w:t>
      </w:r>
      <w:r>
        <w:tab/>
      </w:r>
      <w:r>
        <w:rPr>
          <w:spacing w:val="-4"/>
        </w:rPr>
        <w:t>все</w:t>
      </w:r>
      <w:r>
        <w:tab/>
      </w:r>
      <w:r>
        <w:rPr>
          <w:spacing w:val="-4"/>
        </w:rPr>
        <w:t>виды</w:t>
      </w:r>
      <w:r>
        <w:tab/>
      </w:r>
      <w:r>
        <w:rPr>
          <w:spacing w:val="-4"/>
        </w:rPr>
        <w:t xml:space="preserve">профессиональной </w:t>
      </w:r>
      <w:r>
        <w:t>деятель</w:t>
      </w:r>
      <w:r>
        <w:t>ности, к которым готовится ординатор.</w:t>
      </w:r>
    </w:p>
    <w:p w:rsidR="008E06BB" w:rsidRDefault="0071499E">
      <w:pPr>
        <w:pStyle w:val="a4"/>
        <w:numPr>
          <w:ilvl w:val="2"/>
          <w:numId w:val="7"/>
        </w:numPr>
        <w:tabs>
          <w:tab w:val="left" w:pos="2224"/>
          <w:tab w:val="left" w:pos="3953"/>
          <w:tab w:val="left" w:pos="5590"/>
          <w:tab w:val="left" w:pos="7189"/>
          <w:tab w:val="left" w:pos="9000"/>
          <w:tab w:val="left" w:pos="9951"/>
        </w:tabs>
        <w:ind w:left="818" w:right="410" w:firstLine="580"/>
        <w:rPr>
          <w:sz w:val="28"/>
        </w:rPr>
      </w:pPr>
      <w:r>
        <w:rPr>
          <w:spacing w:val="-2"/>
          <w:sz w:val="28"/>
        </w:rPr>
        <w:t>Выпускник,</w:t>
      </w:r>
      <w:r>
        <w:rPr>
          <w:sz w:val="28"/>
        </w:rPr>
        <w:tab/>
      </w:r>
      <w:r>
        <w:rPr>
          <w:spacing w:val="-2"/>
          <w:sz w:val="28"/>
        </w:rPr>
        <w:t>освоивший</w:t>
      </w:r>
      <w:r>
        <w:rPr>
          <w:sz w:val="28"/>
        </w:rPr>
        <w:tab/>
      </w:r>
      <w:r>
        <w:rPr>
          <w:spacing w:val="-2"/>
          <w:sz w:val="28"/>
        </w:rPr>
        <w:t>программу</w:t>
      </w:r>
      <w:r>
        <w:rPr>
          <w:sz w:val="28"/>
        </w:rPr>
        <w:tab/>
      </w:r>
      <w:r>
        <w:rPr>
          <w:spacing w:val="-2"/>
          <w:sz w:val="28"/>
        </w:rPr>
        <w:t>ординатуры,</w:t>
      </w:r>
      <w:r>
        <w:rPr>
          <w:sz w:val="28"/>
        </w:rPr>
        <w:tab/>
      </w:r>
      <w:r>
        <w:rPr>
          <w:spacing w:val="-2"/>
          <w:sz w:val="28"/>
        </w:rPr>
        <w:t>готов</w:t>
      </w:r>
      <w:r>
        <w:rPr>
          <w:sz w:val="28"/>
        </w:rPr>
        <w:tab/>
      </w:r>
      <w:r>
        <w:rPr>
          <w:spacing w:val="-4"/>
          <w:sz w:val="28"/>
        </w:rPr>
        <w:t xml:space="preserve">решать </w:t>
      </w:r>
      <w:r>
        <w:rPr>
          <w:sz w:val="28"/>
        </w:rPr>
        <w:t>следующие профессиональные задачи:</w:t>
      </w:r>
    </w:p>
    <w:p w:rsidR="008E06BB" w:rsidRDefault="0071499E">
      <w:pPr>
        <w:pStyle w:val="1"/>
        <w:spacing w:before="203"/>
        <w:ind w:left="1606"/>
      </w:pPr>
      <w:r>
        <w:rPr>
          <w:spacing w:val="-2"/>
        </w:rPr>
        <w:t>профилактическая</w:t>
      </w:r>
      <w:r>
        <w:rPr>
          <w:spacing w:val="-5"/>
        </w:rPr>
        <w:t xml:space="preserve"> </w:t>
      </w:r>
      <w:r>
        <w:rPr>
          <w:spacing w:val="-2"/>
        </w:rPr>
        <w:t>деятельность:</w:t>
      </w:r>
    </w:p>
    <w:p w:rsidR="008E06BB" w:rsidRDefault="0071499E">
      <w:pPr>
        <w:pStyle w:val="a3"/>
        <w:tabs>
          <w:tab w:val="left" w:pos="3934"/>
          <w:tab w:val="left" w:pos="5974"/>
          <w:tab w:val="left" w:pos="7703"/>
          <w:tab w:val="left" w:pos="8630"/>
          <w:tab w:val="left" w:pos="10090"/>
        </w:tabs>
        <w:spacing w:before="4"/>
        <w:ind w:right="415" w:firstLine="782"/>
      </w:pPr>
      <w:r>
        <w:rPr>
          <w:spacing w:val="-2"/>
        </w:rPr>
        <w:t>-предупреждение</w:t>
      </w:r>
      <w:r>
        <w:tab/>
      </w:r>
      <w:r>
        <w:rPr>
          <w:spacing w:val="-2"/>
        </w:rPr>
        <w:t>возникновения</w:t>
      </w:r>
      <w:r>
        <w:tab/>
      </w:r>
      <w:r>
        <w:rPr>
          <w:spacing w:val="-2"/>
        </w:rPr>
        <w:t>заболеваний</w:t>
      </w:r>
      <w:r>
        <w:tab/>
      </w:r>
      <w:r>
        <w:rPr>
          <w:spacing w:val="-2"/>
        </w:rPr>
        <w:t>среди</w:t>
      </w:r>
      <w:r>
        <w:tab/>
      </w:r>
      <w:r>
        <w:rPr>
          <w:spacing w:val="-2"/>
        </w:rPr>
        <w:t>населения</w:t>
      </w:r>
      <w:r>
        <w:tab/>
      </w:r>
      <w:r>
        <w:rPr>
          <w:spacing w:val="-6"/>
        </w:rPr>
        <w:t xml:space="preserve">путем </w:t>
      </w:r>
      <w:r>
        <w:t>проведения профилактических и противоэпидемических мероприятий;</w:t>
      </w:r>
    </w:p>
    <w:p w:rsidR="008E06BB" w:rsidRDefault="0071499E">
      <w:pPr>
        <w:pStyle w:val="a3"/>
        <w:ind w:firstLine="782"/>
      </w:pPr>
      <w:r>
        <w:rPr>
          <w:spacing w:val="-2"/>
        </w:rPr>
        <w:t>-проведение</w:t>
      </w:r>
      <w:r>
        <w:rPr>
          <w:spacing w:val="-10"/>
        </w:rPr>
        <w:t xml:space="preserve"> </w:t>
      </w:r>
      <w:r>
        <w:rPr>
          <w:spacing w:val="-2"/>
        </w:rPr>
        <w:t>профилактических</w:t>
      </w:r>
      <w:r>
        <w:rPr>
          <w:spacing w:val="-10"/>
        </w:rPr>
        <w:t xml:space="preserve"> </w:t>
      </w:r>
      <w:r>
        <w:rPr>
          <w:spacing w:val="-2"/>
        </w:rPr>
        <w:t>медицинских</w:t>
      </w:r>
      <w:r>
        <w:rPr>
          <w:spacing w:val="-10"/>
        </w:rPr>
        <w:t xml:space="preserve"> </w:t>
      </w:r>
      <w:r>
        <w:rPr>
          <w:spacing w:val="-2"/>
        </w:rPr>
        <w:t>осмотров,</w:t>
      </w:r>
      <w:r>
        <w:rPr>
          <w:spacing w:val="-10"/>
        </w:rPr>
        <w:t xml:space="preserve"> </w:t>
      </w:r>
      <w:r>
        <w:rPr>
          <w:spacing w:val="-2"/>
        </w:rPr>
        <w:t xml:space="preserve">диспансеризации, </w:t>
      </w:r>
      <w:r>
        <w:t>диспансерного наблюдения;</w:t>
      </w:r>
    </w:p>
    <w:p w:rsidR="008E06BB" w:rsidRDefault="008E06BB">
      <w:pPr>
        <w:pStyle w:val="a3"/>
        <w:sectPr w:rsidR="008E06BB">
          <w:footerReference w:type="default" r:id="rId9"/>
          <w:pgSz w:w="11910" w:h="16840"/>
          <w:pgMar w:top="1020" w:right="425" w:bottom="1080" w:left="283" w:header="0" w:footer="882" w:gutter="0"/>
          <w:pgNumType w:start="6"/>
          <w:cols w:space="720"/>
        </w:sectPr>
      </w:pPr>
    </w:p>
    <w:p w:rsidR="008E06BB" w:rsidRDefault="0071499E">
      <w:pPr>
        <w:pStyle w:val="a3"/>
        <w:tabs>
          <w:tab w:val="left" w:pos="3295"/>
          <w:tab w:val="left" w:pos="4198"/>
          <w:tab w:val="left" w:pos="4587"/>
          <w:tab w:val="left" w:pos="7756"/>
          <w:tab w:val="left" w:pos="8918"/>
          <w:tab w:val="left" w:pos="10666"/>
        </w:tabs>
        <w:spacing w:before="77"/>
        <w:ind w:left="1587"/>
      </w:pPr>
      <w:r>
        <w:rPr>
          <w:spacing w:val="-2"/>
        </w:rPr>
        <w:lastRenderedPageBreak/>
        <w:t>-проведение</w:t>
      </w:r>
      <w:r>
        <w:tab/>
      </w:r>
      <w:r>
        <w:rPr>
          <w:spacing w:val="-2"/>
        </w:rPr>
        <w:t>сбора</w:t>
      </w:r>
      <w:r>
        <w:tab/>
      </w:r>
      <w:r>
        <w:rPr>
          <w:spacing w:val="-10"/>
        </w:rPr>
        <w:t>и</w:t>
      </w:r>
      <w:r>
        <w:tab/>
      </w:r>
      <w:r>
        <w:rPr>
          <w:spacing w:val="-4"/>
        </w:rPr>
        <w:t>медико-</w:t>
      </w:r>
      <w:r>
        <w:rPr>
          <w:spacing w:val="-2"/>
        </w:rPr>
        <w:t>статистического</w:t>
      </w:r>
      <w:r>
        <w:tab/>
      </w:r>
      <w:r>
        <w:rPr>
          <w:spacing w:val="-2"/>
        </w:rPr>
        <w:t>анализа</w:t>
      </w:r>
      <w:r>
        <w:tab/>
      </w:r>
      <w:r>
        <w:rPr>
          <w:spacing w:val="-2"/>
        </w:rPr>
        <w:t>информации</w:t>
      </w:r>
      <w:r>
        <w:tab/>
      </w:r>
      <w:r>
        <w:rPr>
          <w:spacing w:val="-10"/>
        </w:rPr>
        <w:t>о</w:t>
      </w:r>
    </w:p>
    <w:p w:rsidR="008E06BB" w:rsidRDefault="008E06BB">
      <w:pPr>
        <w:pStyle w:val="a3"/>
        <w:sectPr w:rsidR="008E06BB">
          <w:pgSz w:w="11910" w:h="16840"/>
          <w:pgMar w:top="940" w:right="425" w:bottom="1080" w:left="283" w:header="0" w:footer="882" w:gutter="0"/>
          <w:cols w:space="720"/>
        </w:sectPr>
      </w:pPr>
    </w:p>
    <w:p w:rsidR="008E06BB" w:rsidRDefault="0071499E">
      <w:pPr>
        <w:pStyle w:val="a3"/>
        <w:spacing w:before="62"/>
        <w:ind w:right="388"/>
        <w:jc w:val="both"/>
      </w:pPr>
      <w:r>
        <w:lastRenderedPageBreak/>
        <w:t>показателях здоровья населения различных возрастно-половых групп, характеризующих состояние их здоровья;</w:t>
      </w:r>
    </w:p>
    <w:p w:rsidR="008E06BB" w:rsidRDefault="0071499E">
      <w:pPr>
        <w:pStyle w:val="1"/>
        <w:spacing w:line="319" w:lineRule="exact"/>
        <w:ind w:left="1587"/>
        <w:jc w:val="both"/>
      </w:pPr>
      <w:bookmarkStart w:id="5" w:name="диагностическая_деятельность:"/>
      <w:bookmarkEnd w:id="5"/>
      <w:r>
        <w:rPr>
          <w:spacing w:val="-2"/>
        </w:rPr>
        <w:t>диагностическая</w:t>
      </w:r>
      <w:r>
        <w:rPr>
          <w:spacing w:val="-6"/>
        </w:rPr>
        <w:t xml:space="preserve"> </w:t>
      </w:r>
      <w:r>
        <w:rPr>
          <w:spacing w:val="-2"/>
        </w:rPr>
        <w:t>деятельность:</w:t>
      </w:r>
    </w:p>
    <w:p w:rsidR="008E06BB" w:rsidRDefault="0071499E">
      <w:pPr>
        <w:pStyle w:val="a3"/>
        <w:spacing w:before="4" w:line="242" w:lineRule="auto"/>
        <w:ind w:right="403" w:firstLine="758"/>
        <w:jc w:val="both"/>
      </w:pPr>
      <w:r>
        <w:t>-диагностика заболеваний и патологических состояний пациентов на основе</w:t>
      </w:r>
      <w:r>
        <w:t xml:space="preserve"> владения пропедевтическими, лабораторными, инструментальными и иными методами исследования;</w:t>
      </w:r>
    </w:p>
    <w:p w:rsidR="008E06BB" w:rsidRDefault="0071499E">
      <w:pPr>
        <w:pStyle w:val="a3"/>
        <w:ind w:left="1587" w:right="416"/>
      </w:pPr>
      <w:r>
        <w:t>-диагностика</w:t>
      </w:r>
      <w:r>
        <w:rPr>
          <w:spacing w:val="-8"/>
        </w:rPr>
        <w:t xml:space="preserve"> </w:t>
      </w:r>
      <w:r>
        <w:t>неотложных</w:t>
      </w:r>
      <w:r>
        <w:rPr>
          <w:spacing w:val="-7"/>
        </w:rPr>
        <w:t xml:space="preserve"> </w:t>
      </w:r>
      <w:r>
        <w:t>состояний;</w:t>
      </w:r>
      <w:r>
        <w:rPr>
          <w:spacing w:val="-7"/>
        </w:rPr>
        <w:t xml:space="preserve"> </w:t>
      </w:r>
      <w:r>
        <w:t>диагностика</w:t>
      </w:r>
      <w:r>
        <w:rPr>
          <w:spacing w:val="-7"/>
        </w:rPr>
        <w:t xml:space="preserve"> </w:t>
      </w:r>
      <w:r>
        <w:t>беременности;</w:t>
      </w:r>
      <w:r>
        <w:rPr>
          <w:spacing w:val="-8"/>
        </w:rPr>
        <w:t xml:space="preserve"> </w:t>
      </w:r>
      <w:r>
        <w:t>-проведение медицинской экспертизы;</w:t>
      </w:r>
    </w:p>
    <w:p w:rsidR="008E06BB" w:rsidRDefault="0071499E">
      <w:pPr>
        <w:pStyle w:val="1"/>
        <w:spacing w:line="316" w:lineRule="exact"/>
        <w:ind w:left="1587"/>
      </w:pPr>
      <w:r>
        <w:t>лечебная</w:t>
      </w:r>
      <w:r>
        <w:rPr>
          <w:spacing w:val="-17"/>
        </w:rPr>
        <w:t xml:space="preserve"> </w:t>
      </w:r>
      <w:r>
        <w:rPr>
          <w:spacing w:val="-2"/>
        </w:rPr>
        <w:t>деятельность:</w:t>
      </w:r>
    </w:p>
    <w:p w:rsidR="008E06BB" w:rsidRDefault="0071499E">
      <w:pPr>
        <w:pStyle w:val="a3"/>
        <w:spacing w:line="320" w:lineRule="exact"/>
        <w:ind w:left="1587"/>
      </w:pPr>
      <w:r>
        <w:rPr>
          <w:spacing w:val="-2"/>
        </w:rPr>
        <w:t>-оказание</w:t>
      </w:r>
      <w:r>
        <w:rPr>
          <w:spacing w:val="-6"/>
        </w:rPr>
        <w:t xml:space="preserve"> </w:t>
      </w:r>
      <w:r>
        <w:rPr>
          <w:spacing w:val="-2"/>
        </w:rPr>
        <w:t>специализированной</w:t>
      </w:r>
      <w:r>
        <w:rPr>
          <w:spacing w:val="-3"/>
        </w:rPr>
        <w:t xml:space="preserve"> </w:t>
      </w:r>
      <w:r>
        <w:rPr>
          <w:spacing w:val="-2"/>
        </w:rPr>
        <w:t>медицинской</w:t>
      </w:r>
      <w:r>
        <w:rPr>
          <w:spacing w:val="-3"/>
        </w:rPr>
        <w:t xml:space="preserve"> </w:t>
      </w:r>
      <w:r>
        <w:rPr>
          <w:spacing w:val="-2"/>
        </w:rPr>
        <w:t>по</w:t>
      </w:r>
      <w:r>
        <w:rPr>
          <w:spacing w:val="-2"/>
        </w:rPr>
        <w:t>мощи;</w:t>
      </w:r>
    </w:p>
    <w:p w:rsidR="008E06BB" w:rsidRDefault="0071499E">
      <w:pPr>
        <w:pStyle w:val="a3"/>
        <w:tabs>
          <w:tab w:val="left" w:pos="2848"/>
          <w:tab w:val="left" w:pos="3228"/>
          <w:tab w:val="left" w:pos="4563"/>
          <w:tab w:val="left" w:pos="5638"/>
          <w:tab w:val="left" w:pos="7482"/>
          <w:tab w:val="left" w:pos="8697"/>
          <w:tab w:val="left" w:pos="9388"/>
        </w:tabs>
        <w:spacing w:before="3"/>
        <w:ind w:right="429" w:firstLine="758"/>
      </w:pPr>
      <w:r>
        <w:rPr>
          <w:spacing w:val="-2"/>
        </w:rPr>
        <w:t>-участие</w:t>
      </w:r>
      <w:r>
        <w:tab/>
      </w:r>
      <w:r>
        <w:rPr>
          <w:spacing w:val="-10"/>
        </w:rPr>
        <w:t>в</w:t>
      </w:r>
      <w:r>
        <w:tab/>
      </w:r>
      <w:r>
        <w:rPr>
          <w:spacing w:val="-2"/>
        </w:rPr>
        <w:t>оказании</w:t>
      </w:r>
      <w:r>
        <w:tab/>
      </w:r>
      <w:r>
        <w:rPr>
          <w:spacing w:val="-2"/>
        </w:rPr>
        <w:t>скорой</w:t>
      </w:r>
      <w:r>
        <w:tab/>
      </w:r>
      <w:r>
        <w:rPr>
          <w:spacing w:val="-2"/>
        </w:rPr>
        <w:t>медицинской</w:t>
      </w:r>
      <w:r>
        <w:tab/>
      </w:r>
      <w:r>
        <w:rPr>
          <w:spacing w:val="-2"/>
        </w:rPr>
        <w:t>помощи</w:t>
      </w:r>
      <w:r>
        <w:tab/>
      </w:r>
      <w:r>
        <w:rPr>
          <w:spacing w:val="-4"/>
        </w:rPr>
        <w:t>при</w:t>
      </w:r>
      <w:r>
        <w:tab/>
      </w:r>
      <w:r>
        <w:rPr>
          <w:spacing w:val="-4"/>
        </w:rPr>
        <w:t xml:space="preserve">состояниях, </w:t>
      </w:r>
      <w:r>
        <w:t>требующих срочного медицинского вмешательства;</w:t>
      </w:r>
    </w:p>
    <w:p w:rsidR="008E06BB" w:rsidRDefault="0071499E">
      <w:pPr>
        <w:pStyle w:val="a3"/>
        <w:ind w:firstLine="758"/>
      </w:pPr>
      <w:r>
        <w:t>-оказание</w:t>
      </w:r>
      <w:r>
        <w:rPr>
          <w:spacing w:val="-5"/>
        </w:rPr>
        <w:t xml:space="preserve"> </w:t>
      </w:r>
      <w:r>
        <w:t>медицинской</w:t>
      </w:r>
      <w:r>
        <w:rPr>
          <w:spacing w:val="-5"/>
        </w:rPr>
        <w:t xml:space="preserve"> </w:t>
      </w:r>
      <w:r>
        <w:t>помощи</w:t>
      </w:r>
      <w:r>
        <w:rPr>
          <w:spacing w:val="-6"/>
        </w:rPr>
        <w:t xml:space="preserve"> </w:t>
      </w:r>
      <w:r>
        <w:t>при</w:t>
      </w:r>
      <w:r>
        <w:rPr>
          <w:spacing w:val="-5"/>
        </w:rPr>
        <w:t xml:space="preserve"> </w:t>
      </w:r>
      <w:r>
        <w:t>чрезвычайных</w:t>
      </w:r>
      <w:r>
        <w:rPr>
          <w:spacing w:val="-5"/>
        </w:rPr>
        <w:t xml:space="preserve"> </w:t>
      </w:r>
      <w:r>
        <w:t>ситуациях,</w:t>
      </w:r>
      <w:r>
        <w:rPr>
          <w:spacing w:val="-5"/>
        </w:rPr>
        <w:t xml:space="preserve"> </w:t>
      </w:r>
      <w:r>
        <w:t>в</w:t>
      </w:r>
      <w:r>
        <w:rPr>
          <w:spacing w:val="-6"/>
        </w:rPr>
        <w:t xml:space="preserve"> </w:t>
      </w:r>
      <w:r>
        <w:t>том</w:t>
      </w:r>
      <w:r>
        <w:rPr>
          <w:spacing w:val="-6"/>
        </w:rPr>
        <w:t xml:space="preserve"> </w:t>
      </w:r>
      <w:r>
        <w:t>числе участие в медицинской эвакуации;</w:t>
      </w:r>
    </w:p>
    <w:p w:rsidR="008E06BB" w:rsidRDefault="0071499E">
      <w:pPr>
        <w:pStyle w:val="1"/>
        <w:spacing w:before="3"/>
        <w:ind w:left="1587"/>
      </w:pPr>
      <w:r>
        <w:rPr>
          <w:spacing w:val="-2"/>
        </w:rPr>
        <w:t>реабилитационная</w:t>
      </w:r>
      <w:r>
        <w:rPr>
          <w:spacing w:val="-4"/>
        </w:rPr>
        <w:t xml:space="preserve"> </w:t>
      </w:r>
      <w:r>
        <w:rPr>
          <w:spacing w:val="-2"/>
        </w:rPr>
        <w:t>деятельность:</w:t>
      </w:r>
    </w:p>
    <w:p w:rsidR="008E06BB" w:rsidRDefault="0071499E">
      <w:pPr>
        <w:spacing w:before="5"/>
        <w:ind w:left="1587" w:right="5618"/>
        <w:rPr>
          <w:b/>
          <w:sz w:val="28"/>
        </w:rPr>
      </w:pPr>
      <w:r>
        <w:rPr>
          <w:b/>
          <w:sz w:val="28"/>
        </w:rPr>
        <w:t>-проведение медицинской реабилитации; психолого-</w:t>
      </w:r>
      <w:r>
        <w:rPr>
          <w:b/>
          <w:spacing w:val="-2"/>
          <w:sz w:val="28"/>
        </w:rPr>
        <w:t>педагогическая</w:t>
      </w:r>
      <w:r>
        <w:rPr>
          <w:b/>
          <w:spacing w:val="-16"/>
          <w:sz w:val="28"/>
        </w:rPr>
        <w:t xml:space="preserve"> </w:t>
      </w:r>
      <w:r>
        <w:rPr>
          <w:b/>
          <w:spacing w:val="-2"/>
          <w:sz w:val="28"/>
        </w:rPr>
        <w:t>деятельность:</w:t>
      </w:r>
    </w:p>
    <w:p w:rsidR="008E06BB" w:rsidRDefault="0071499E">
      <w:pPr>
        <w:pStyle w:val="a3"/>
        <w:ind w:right="395" w:firstLine="758"/>
        <w:jc w:val="both"/>
      </w:pPr>
      <w:r>
        <w:t xml:space="preserve">-формирование у населения, пациентов и членов их семей мотивации, направленной на сохранение и укрепление своего здоровья и здоровья </w:t>
      </w:r>
      <w:r>
        <w:rPr>
          <w:spacing w:val="-2"/>
        </w:rPr>
        <w:t>окружающих;</w:t>
      </w:r>
    </w:p>
    <w:p w:rsidR="008E06BB" w:rsidRDefault="0071499E">
      <w:pPr>
        <w:pStyle w:val="1"/>
        <w:spacing w:line="316" w:lineRule="exact"/>
        <w:ind w:left="1587"/>
        <w:jc w:val="both"/>
      </w:pPr>
      <w:r>
        <w:rPr>
          <w:spacing w:val="-2"/>
        </w:rPr>
        <w:t>организационно-управленческая</w:t>
      </w:r>
      <w:r>
        <w:rPr>
          <w:spacing w:val="-13"/>
        </w:rPr>
        <w:t xml:space="preserve"> </w:t>
      </w:r>
      <w:r>
        <w:rPr>
          <w:spacing w:val="-2"/>
        </w:rPr>
        <w:t>деят</w:t>
      </w:r>
      <w:r>
        <w:rPr>
          <w:spacing w:val="-2"/>
        </w:rPr>
        <w:t>ельность:</w:t>
      </w:r>
    </w:p>
    <w:p w:rsidR="008E06BB" w:rsidRDefault="0071499E">
      <w:pPr>
        <w:pStyle w:val="a3"/>
        <w:spacing w:before="5"/>
        <w:ind w:right="406" w:firstLine="758"/>
        <w:jc w:val="both"/>
      </w:pPr>
      <w:r>
        <w:t>-применение основных принципов организации оказания медицинской помощи в медицинских организациях и их структурных подразделениях;</w:t>
      </w:r>
    </w:p>
    <w:p w:rsidR="008E06BB" w:rsidRDefault="0071499E">
      <w:pPr>
        <w:pStyle w:val="a3"/>
        <w:ind w:right="408" w:firstLine="758"/>
        <w:jc w:val="both"/>
      </w:pPr>
      <w:r>
        <w:t>-организация и управление деятельностью медицинских организаций и их структурных подразделений;</w:t>
      </w:r>
    </w:p>
    <w:p w:rsidR="008E06BB" w:rsidRDefault="0071499E">
      <w:pPr>
        <w:pStyle w:val="a3"/>
        <w:ind w:right="389" w:firstLine="758"/>
        <w:jc w:val="both"/>
      </w:pPr>
      <w:r>
        <w:t>-организация проведения медицинской экспертизы; организация оценки качества оказания медицинской помощи пациентам; ведение учетно-отчетной документации в медицинской организации и ее структурных подразделениях;</w:t>
      </w:r>
    </w:p>
    <w:p w:rsidR="008E06BB" w:rsidRDefault="0071499E">
      <w:pPr>
        <w:pStyle w:val="a3"/>
        <w:ind w:right="394" w:firstLine="758"/>
        <w:jc w:val="both"/>
      </w:pPr>
      <w:r>
        <w:t>-создание в медицинских организациях и их стр</w:t>
      </w:r>
      <w:r>
        <w:t xml:space="preserve">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w:t>
      </w:r>
      <w:r>
        <w:rPr>
          <w:spacing w:val="-2"/>
        </w:rPr>
        <w:t>труда;</w:t>
      </w:r>
    </w:p>
    <w:p w:rsidR="008E06BB" w:rsidRDefault="0071499E">
      <w:pPr>
        <w:pStyle w:val="a3"/>
        <w:spacing w:line="315" w:lineRule="exact"/>
        <w:ind w:left="1587"/>
      </w:pPr>
      <w:r>
        <w:rPr>
          <w:spacing w:val="-2"/>
        </w:rPr>
        <w:t>-соблюдение</w:t>
      </w:r>
      <w:r>
        <w:rPr>
          <w:spacing w:val="-5"/>
        </w:rPr>
        <w:t xml:space="preserve"> </w:t>
      </w:r>
      <w:r>
        <w:rPr>
          <w:spacing w:val="-2"/>
        </w:rPr>
        <w:t>основных</w:t>
      </w:r>
      <w:r>
        <w:rPr>
          <w:spacing w:val="-3"/>
        </w:rPr>
        <w:t xml:space="preserve"> </w:t>
      </w:r>
      <w:r>
        <w:rPr>
          <w:spacing w:val="-2"/>
        </w:rPr>
        <w:t>требований</w:t>
      </w:r>
      <w:r>
        <w:rPr>
          <w:spacing w:val="-3"/>
        </w:rPr>
        <w:t xml:space="preserve"> </w:t>
      </w:r>
      <w:r>
        <w:rPr>
          <w:spacing w:val="-2"/>
        </w:rPr>
        <w:t>информационной</w:t>
      </w:r>
      <w:r>
        <w:rPr>
          <w:spacing w:val="-3"/>
        </w:rPr>
        <w:t xml:space="preserve"> </w:t>
      </w:r>
      <w:r>
        <w:rPr>
          <w:spacing w:val="-2"/>
        </w:rPr>
        <w:t>безопасности.</w:t>
      </w:r>
    </w:p>
    <w:p w:rsidR="008E06BB" w:rsidRDefault="008E06BB">
      <w:pPr>
        <w:pStyle w:val="a3"/>
        <w:spacing w:before="8"/>
        <w:ind w:left="0"/>
      </w:pPr>
    </w:p>
    <w:p w:rsidR="008E06BB" w:rsidRDefault="0071499E">
      <w:pPr>
        <w:pStyle w:val="1"/>
        <w:numPr>
          <w:ilvl w:val="0"/>
          <w:numId w:val="5"/>
        </w:numPr>
        <w:tabs>
          <w:tab w:val="left" w:pos="1191"/>
        </w:tabs>
        <w:ind w:right="4945" w:firstLine="0"/>
        <w:jc w:val="left"/>
      </w:pPr>
      <w:bookmarkStart w:id="6" w:name="2._Планируемые_результаты_освоения_ПО_(к"/>
      <w:bookmarkEnd w:id="6"/>
      <w:r>
        <w:t>Планируемые</w:t>
      </w:r>
      <w:r>
        <w:rPr>
          <w:spacing w:val="-12"/>
        </w:rPr>
        <w:t xml:space="preserve"> </w:t>
      </w:r>
      <w:r>
        <w:t>результ</w:t>
      </w:r>
      <w:r>
        <w:t>аты</w:t>
      </w:r>
      <w:r>
        <w:rPr>
          <w:spacing w:val="-12"/>
        </w:rPr>
        <w:t xml:space="preserve"> </w:t>
      </w:r>
      <w:r>
        <w:t>освоения</w:t>
      </w:r>
      <w:r>
        <w:rPr>
          <w:spacing w:val="-14"/>
        </w:rPr>
        <w:t xml:space="preserve"> </w:t>
      </w:r>
      <w:r>
        <w:t>ПО (компетенции) Федеральный компонент</w:t>
      </w:r>
    </w:p>
    <w:p w:rsidR="008E06BB" w:rsidRDefault="0071499E">
      <w:pPr>
        <w:pStyle w:val="a3"/>
        <w:spacing w:line="242" w:lineRule="auto"/>
        <w:ind w:firstLine="580"/>
      </w:pPr>
      <w:r>
        <w:t>В</w:t>
      </w:r>
      <w:r>
        <w:rPr>
          <w:spacing w:val="-7"/>
        </w:rPr>
        <w:t xml:space="preserve"> </w:t>
      </w:r>
      <w:r>
        <w:t>результате</w:t>
      </w:r>
      <w:r>
        <w:rPr>
          <w:spacing w:val="-6"/>
        </w:rPr>
        <w:t xml:space="preserve"> </w:t>
      </w:r>
      <w:r>
        <w:t>освоения</w:t>
      </w:r>
      <w:r>
        <w:rPr>
          <w:spacing w:val="-5"/>
        </w:rPr>
        <w:t xml:space="preserve"> </w:t>
      </w:r>
      <w:r>
        <w:t>программы</w:t>
      </w:r>
      <w:r>
        <w:rPr>
          <w:spacing w:val="-5"/>
        </w:rPr>
        <w:t xml:space="preserve"> </w:t>
      </w:r>
      <w:r>
        <w:t>ординатуры</w:t>
      </w:r>
      <w:r>
        <w:rPr>
          <w:spacing w:val="-6"/>
        </w:rPr>
        <w:t xml:space="preserve"> </w:t>
      </w:r>
      <w:r>
        <w:t>у</w:t>
      </w:r>
      <w:r>
        <w:rPr>
          <w:spacing w:val="-6"/>
        </w:rPr>
        <w:t xml:space="preserve"> </w:t>
      </w:r>
      <w:r>
        <w:t>выпускника</w:t>
      </w:r>
      <w:r>
        <w:rPr>
          <w:spacing w:val="-5"/>
        </w:rPr>
        <w:t xml:space="preserve"> </w:t>
      </w:r>
      <w:r>
        <w:t>должны</w:t>
      </w:r>
      <w:r>
        <w:rPr>
          <w:spacing w:val="-5"/>
        </w:rPr>
        <w:t xml:space="preserve"> </w:t>
      </w:r>
      <w:r>
        <w:t>быть сформированы универсальные и профессиональные компетенции.</w:t>
      </w:r>
    </w:p>
    <w:p w:rsidR="008E06BB" w:rsidRDefault="0071499E">
      <w:pPr>
        <w:pStyle w:val="a3"/>
        <w:ind w:right="416" w:firstLine="580"/>
      </w:pPr>
      <w:r>
        <w:t>Выпускник,</w:t>
      </w:r>
      <w:r>
        <w:rPr>
          <w:spacing w:val="-8"/>
        </w:rPr>
        <w:t xml:space="preserve"> </w:t>
      </w:r>
      <w:r>
        <w:t>освоивший</w:t>
      </w:r>
      <w:r>
        <w:rPr>
          <w:spacing w:val="-9"/>
        </w:rPr>
        <w:t xml:space="preserve"> </w:t>
      </w:r>
      <w:r>
        <w:t>программу</w:t>
      </w:r>
      <w:r>
        <w:rPr>
          <w:spacing w:val="-8"/>
        </w:rPr>
        <w:t xml:space="preserve"> </w:t>
      </w:r>
      <w:r>
        <w:t>ординатуры,</w:t>
      </w:r>
      <w:r>
        <w:rPr>
          <w:spacing w:val="-9"/>
        </w:rPr>
        <w:t xml:space="preserve"> </w:t>
      </w:r>
      <w:r>
        <w:t>должен</w:t>
      </w:r>
      <w:r>
        <w:rPr>
          <w:spacing w:val="-9"/>
        </w:rPr>
        <w:t xml:space="preserve"> </w:t>
      </w:r>
      <w:r>
        <w:t>обладать</w:t>
      </w:r>
      <w:r>
        <w:t xml:space="preserve"> следующими универсальными компетенциями:</w:t>
      </w:r>
    </w:p>
    <w:p w:rsidR="008E06BB" w:rsidRDefault="0071499E">
      <w:pPr>
        <w:pStyle w:val="a3"/>
        <w:spacing w:line="315" w:lineRule="exact"/>
        <w:ind w:left="1587"/>
      </w:pPr>
      <w:r>
        <w:rPr>
          <w:spacing w:val="-2"/>
        </w:rPr>
        <w:t>-готовностью</w:t>
      </w:r>
      <w:r>
        <w:rPr>
          <w:spacing w:val="-6"/>
        </w:rPr>
        <w:t xml:space="preserve"> </w:t>
      </w:r>
      <w:r>
        <w:rPr>
          <w:spacing w:val="-2"/>
        </w:rPr>
        <w:t>к</w:t>
      </w:r>
      <w:r>
        <w:rPr>
          <w:spacing w:val="-6"/>
        </w:rPr>
        <w:t xml:space="preserve"> </w:t>
      </w:r>
      <w:r>
        <w:rPr>
          <w:spacing w:val="-2"/>
        </w:rPr>
        <w:t>абстрактному</w:t>
      </w:r>
      <w:r>
        <w:rPr>
          <w:spacing w:val="-3"/>
        </w:rPr>
        <w:t xml:space="preserve"> </w:t>
      </w:r>
      <w:r>
        <w:rPr>
          <w:spacing w:val="-2"/>
        </w:rPr>
        <w:t>мышлению,</w:t>
      </w:r>
      <w:r>
        <w:rPr>
          <w:spacing w:val="5"/>
        </w:rPr>
        <w:t xml:space="preserve"> </w:t>
      </w:r>
      <w:r>
        <w:rPr>
          <w:spacing w:val="-2"/>
        </w:rPr>
        <w:t>анализу,</w:t>
      </w:r>
      <w:r>
        <w:rPr>
          <w:spacing w:val="5"/>
        </w:rPr>
        <w:t xml:space="preserve"> </w:t>
      </w:r>
      <w:r>
        <w:rPr>
          <w:spacing w:val="-2"/>
        </w:rPr>
        <w:t>синтезу (УК-</w:t>
      </w:r>
      <w:r>
        <w:rPr>
          <w:spacing w:val="-5"/>
        </w:rPr>
        <w:t>1);</w:t>
      </w:r>
    </w:p>
    <w:p w:rsidR="008E06BB" w:rsidRDefault="0071499E">
      <w:pPr>
        <w:pStyle w:val="a3"/>
        <w:spacing w:before="3"/>
        <w:ind w:firstLine="758"/>
      </w:pPr>
      <w:r>
        <w:t>-готовностью к управлению коллективом, толерантно воспринимать социальные,</w:t>
      </w:r>
      <w:r>
        <w:rPr>
          <w:spacing w:val="-7"/>
        </w:rPr>
        <w:t xml:space="preserve"> </w:t>
      </w:r>
      <w:r>
        <w:t>этнические,</w:t>
      </w:r>
      <w:r>
        <w:rPr>
          <w:spacing w:val="-7"/>
        </w:rPr>
        <w:t xml:space="preserve"> </w:t>
      </w:r>
      <w:r>
        <w:t>конфессиональные</w:t>
      </w:r>
      <w:r>
        <w:rPr>
          <w:spacing w:val="-6"/>
        </w:rPr>
        <w:t xml:space="preserve"> </w:t>
      </w:r>
      <w:r>
        <w:t>и</w:t>
      </w:r>
      <w:r>
        <w:rPr>
          <w:spacing w:val="-8"/>
        </w:rPr>
        <w:t xml:space="preserve"> </w:t>
      </w:r>
      <w:r>
        <w:t>культурные</w:t>
      </w:r>
      <w:r>
        <w:rPr>
          <w:spacing w:val="-6"/>
        </w:rPr>
        <w:t xml:space="preserve"> </w:t>
      </w:r>
      <w:r>
        <w:t>различия</w:t>
      </w:r>
      <w:r>
        <w:rPr>
          <w:spacing w:val="-7"/>
        </w:rPr>
        <w:t xml:space="preserve"> </w:t>
      </w:r>
      <w:r>
        <w:t>(УК-2);</w:t>
      </w:r>
    </w:p>
    <w:p w:rsidR="008E06BB" w:rsidRDefault="0071499E">
      <w:pPr>
        <w:pStyle w:val="a3"/>
        <w:spacing w:line="316" w:lineRule="exact"/>
        <w:ind w:left="1562"/>
      </w:pPr>
      <w:r>
        <w:t>-готовностью</w:t>
      </w:r>
      <w:r>
        <w:rPr>
          <w:spacing w:val="6"/>
        </w:rPr>
        <w:t xml:space="preserve"> </w:t>
      </w:r>
      <w:r>
        <w:t>к</w:t>
      </w:r>
      <w:r>
        <w:rPr>
          <w:spacing w:val="62"/>
        </w:rPr>
        <w:t xml:space="preserve"> </w:t>
      </w:r>
      <w:r>
        <w:t>уч</w:t>
      </w:r>
      <w:r>
        <w:t>астию</w:t>
      </w:r>
      <w:r>
        <w:rPr>
          <w:spacing w:val="64"/>
        </w:rPr>
        <w:t xml:space="preserve"> </w:t>
      </w:r>
      <w:r>
        <w:t>в</w:t>
      </w:r>
      <w:r>
        <w:rPr>
          <w:spacing w:val="61"/>
        </w:rPr>
        <w:t xml:space="preserve"> </w:t>
      </w:r>
      <w:r>
        <w:t>педагогической</w:t>
      </w:r>
      <w:r>
        <w:rPr>
          <w:spacing w:val="68"/>
        </w:rPr>
        <w:t xml:space="preserve"> </w:t>
      </w:r>
      <w:r>
        <w:t>деятельности</w:t>
      </w:r>
      <w:r>
        <w:rPr>
          <w:spacing w:val="70"/>
        </w:rPr>
        <w:t xml:space="preserve"> </w:t>
      </w:r>
      <w:r>
        <w:t>по</w:t>
      </w:r>
      <w:r>
        <w:rPr>
          <w:spacing w:val="65"/>
        </w:rPr>
        <w:t xml:space="preserve"> </w:t>
      </w:r>
      <w:r>
        <w:rPr>
          <w:spacing w:val="-2"/>
        </w:rPr>
        <w:t>программам</w:t>
      </w:r>
    </w:p>
    <w:p w:rsidR="008E06BB" w:rsidRDefault="008E06BB">
      <w:pPr>
        <w:pStyle w:val="a3"/>
        <w:spacing w:line="316" w:lineRule="exact"/>
        <w:sectPr w:rsidR="008E06BB">
          <w:pgSz w:w="11910" w:h="16840"/>
          <w:pgMar w:top="1020" w:right="425" w:bottom="1080" w:left="283" w:header="0" w:footer="882" w:gutter="0"/>
          <w:cols w:space="720"/>
        </w:sectPr>
      </w:pPr>
    </w:p>
    <w:p w:rsidR="008E06BB" w:rsidRDefault="0071499E">
      <w:pPr>
        <w:pStyle w:val="a3"/>
        <w:spacing w:before="62"/>
        <w:ind w:right="385"/>
        <w:jc w:val="both"/>
      </w:pPr>
      <w:r>
        <w:lastRenderedPageBreak/>
        <w:t>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w:t>
      </w:r>
      <w:r>
        <w:t>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(УК-3)</w:t>
      </w:r>
      <w:r>
        <w:rPr>
          <w:vertAlign w:val="superscript"/>
        </w:rPr>
        <w:t>1</w:t>
      </w:r>
      <w:r>
        <w:t>.</w:t>
      </w:r>
    </w:p>
    <w:p w:rsidR="008E06BB" w:rsidRDefault="0071499E">
      <w:pPr>
        <w:pStyle w:val="a3"/>
        <w:spacing w:before="320"/>
        <w:ind w:right="399" w:firstLine="739"/>
        <w:jc w:val="both"/>
      </w:pPr>
      <w:r>
        <w:t>Выпускник, освоивший програм</w:t>
      </w:r>
      <w:r>
        <w:t>му ординатуры, должен обладать профессиональными компетенциями:</w:t>
      </w:r>
    </w:p>
    <w:p w:rsidR="008E06BB" w:rsidRDefault="0071499E">
      <w:pPr>
        <w:pStyle w:val="1"/>
        <w:spacing w:line="321" w:lineRule="exact"/>
        <w:ind w:left="1562"/>
        <w:jc w:val="both"/>
      </w:pPr>
      <w:bookmarkStart w:id="7" w:name="профилактическая_деятельность:"/>
      <w:bookmarkEnd w:id="7"/>
      <w:r>
        <w:rPr>
          <w:spacing w:val="-2"/>
        </w:rPr>
        <w:t>профилактическая</w:t>
      </w:r>
      <w:r>
        <w:rPr>
          <w:spacing w:val="-5"/>
        </w:rPr>
        <w:t xml:space="preserve"> </w:t>
      </w:r>
      <w:r>
        <w:rPr>
          <w:spacing w:val="-2"/>
        </w:rPr>
        <w:t>деятельность:</w:t>
      </w:r>
    </w:p>
    <w:p w:rsidR="008E06BB" w:rsidRDefault="0071499E">
      <w:pPr>
        <w:pStyle w:val="a3"/>
        <w:spacing w:before="5"/>
        <w:ind w:right="377" w:firstLine="739"/>
        <w:jc w:val="both"/>
      </w:pPr>
      <w:r>
        <w:t>-готовность к осуществлению комплекса мероприятий, направленных на сохранение и укрепление здоровья и включающих в себя формирование здорового</w:t>
      </w:r>
      <w:r>
        <w:t xml:space="preserve">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w:t>
      </w:r>
      <w:r>
        <w:t>ания (ПК-1);</w:t>
      </w:r>
    </w:p>
    <w:p w:rsidR="008E06BB" w:rsidRDefault="0071499E">
      <w:pPr>
        <w:pStyle w:val="a3"/>
        <w:ind w:right="405" w:firstLine="739"/>
        <w:jc w:val="both"/>
      </w:pPr>
      <w:r>
        <w:t>-готовность к проведению профилактических медицинских осмотров, диспансеризации и осуществлению диспансерного наблюдения (ПК-2);</w:t>
      </w:r>
    </w:p>
    <w:p w:rsidR="008E06BB" w:rsidRDefault="0071499E">
      <w:pPr>
        <w:pStyle w:val="a3"/>
        <w:ind w:right="390" w:firstLine="739"/>
        <w:jc w:val="both"/>
      </w:pPr>
      <w:r>
        <w:t>-готовность к проведению противоэпидемических мероприятий, организации защиты населения в очагах особо опасных инф</w:t>
      </w:r>
      <w:r>
        <w:t xml:space="preserve">екций, при ухудшении радиационной обстановки, стихийных бедствиях и иных чрезвычайных ситуациях </w:t>
      </w:r>
      <w:r>
        <w:rPr>
          <w:spacing w:val="-2"/>
        </w:rPr>
        <w:t>(ПК-3);</w:t>
      </w:r>
    </w:p>
    <w:p w:rsidR="008E06BB" w:rsidRDefault="0071499E">
      <w:pPr>
        <w:pStyle w:val="a3"/>
        <w:spacing w:before="1"/>
        <w:ind w:right="390" w:firstLine="739"/>
        <w:jc w:val="both"/>
      </w:pPr>
      <w:r>
        <w:t xml:space="preserve">-готовность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w:t>
      </w:r>
      <w:r>
        <w:t>(ПК-4);</w:t>
      </w:r>
    </w:p>
    <w:p w:rsidR="008E06BB" w:rsidRDefault="0071499E">
      <w:pPr>
        <w:pStyle w:val="1"/>
        <w:spacing w:line="321" w:lineRule="exact"/>
        <w:ind w:left="1562"/>
        <w:jc w:val="both"/>
      </w:pPr>
      <w:bookmarkStart w:id="8" w:name="диагностическая_деятельность"/>
      <w:bookmarkEnd w:id="8"/>
      <w:r>
        <w:rPr>
          <w:spacing w:val="-2"/>
        </w:rPr>
        <w:t>диагностическая</w:t>
      </w:r>
      <w:r>
        <w:rPr>
          <w:spacing w:val="-6"/>
        </w:rPr>
        <w:t xml:space="preserve"> </w:t>
      </w:r>
      <w:r>
        <w:rPr>
          <w:spacing w:val="-2"/>
        </w:rPr>
        <w:t>деятельность</w:t>
      </w:r>
    </w:p>
    <w:p w:rsidR="008E06BB" w:rsidRDefault="0071499E">
      <w:pPr>
        <w:pStyle w:val="a3"/>
        <w:spacing w:before="5"/>
        <w:ind w:right="391" w:firstLine="739"/>
        <w:jc w:val="both"/>
      </w:pPr>
      <w:r>
        <w:t>-готовность к определению у пациентов патологических состояний, симптомов, синдромов заболеваний, нозологических форм в соответствии с статистической классификацией болезней и проблем, связанных со здоровьем</w:t>
      </w:r>
      <w:r>
        <w:rPr>
          <w:spacing w:val="40"/>
        </w:rPr>
        <w:t xml:space="preserve"> </w:t>
      </w:r>
      <w:r>
        <w:rPr>
          <w:spacing w:val="-2"/>
        </w:rPr>
        <w:t>(ПК-5);</w:t>
      </w:r>
    </w:p>
    <w:p w:rsidR="008E06BB" w:rsidRDefault="0071499E">
      <w:pPr>
        <w:pStyle w:val="1"/>
        <w:spacing w:line="319" w:lineRule="exact"/>
        <w:ind w:left="1562"/>
        <w:jc w:val="both"/>
      </w:pPr>
      <w:bookmarkStart w:id="9" w:name="лечебная_деятельность:"/>
      <w:bookmarkEnd w:id="9"/>
      <w:r>
        <w:t>лечебная</w:t>
      </w:r>
      <w:r>
        <w:rPr>
          <w:spacing w:val="-17"/>
        </w:rPr>
        <w:t xml:space="preserve"> </w:t>
      </w:r>
      <w:r>
        <w:rPr>
          <w:spacing w:val="-2"/>
        </w:rPr>
        <w:t>деятельность:</w:t>
      </w:r>
    </w:p>
    <w:p w:rsidR="008E06BB" w:rsidRDefault="0071499E">
      <w:pPr>
        <w:pStyle w:val="a3"/>
        <w:spacing w:before="4"/>
        <w:ind w:right="406" w:firstLine="739"/>
        <w:jc w:val="both"/>
      </w:pPr>
      <w:r>
        <w:t>-готовность к ведению и лечению пациентов, нуждающихся в оказании психиатрической медицинской помощи (ПК-6);</w:t>
      </w:r>
    </w:p>
    <w:p w:rsidR="008E06BB" w:rsidRDefault="0071499E">
      <w:pPr>
        <w:pStyle w:val="a3"/>
        <w:spacing w:before="2"/>
        <w:ind w:right="387" w:firstLine="739"/>
        <w:jc w:val="both"/>
      </w:pPr>
      <w:r>
        <w:t>-готовность к оказанию медицинской помощи</w:t>
      </w:r>
      <w:r>
        <w:rPr>
          <w:spacing w:val="-1"/>
        </w:rPr>
        <w:t xml:space="preserve"> </w:t>
      </w:r>
      <w:r>
        <w:t>при чрезвычайных ситуациях, в том числе участию в медицинской эвакуации (ПК-7);</w:t>
      </w:r>
    </w:p>
    <w:p w:rsidR="008E06BB" w:rsidRDefault="0071499E">
      <w:pPr>
        <w:pStyle w:val="1"/>
        <w:spacing w:line="320" w:lineRule="exact"/>
        <w:ind w:left="1562"/>
        <w:jc w:val="both"/>
      </w:pPr>
      <w:bookmarkStart w:id="10" w:name="реабилитационная_деятельность:"/>
      <w:bookmarkEnd w:id="10"/>
      <w:r>
        <w:rPr>
          <w:spacing w:val="-2"/>
        </w:rPr>
        <w:t>ре</w:t>
      </w:r>
      <w:r>
        <w:rPr>
          <w:spacing w:val="-2"/>
        </w:rPr>
        <w:t>абилитационная</w:t>
      </w:r>
      <w:r>
        <w:rPr>
          <w:spacing w:val="-4"/>
        </w:rPr>
        <w:t xml:space="preserve"> </w:t>
      </w:r>
      <w:r>
        <w:rPr>
          <w:spacing w:val="-2"/>
        </w:rPr>
        <w:t>деятельность:</w:t>
      </w:r>
    </w:p>
    <w:p w:rsidR="008E06BB" w:rsidRDefault="0071499E">
      <w:pPr>
        <w:pStyle w:val="a3"/>
        <w:spacing w:before="4"/>
        <w:ind w:right="394" w:firstLine="739"/>
        <w:jc w:val="both"/>
      </w:pPr>
      <w:r>
        <w:t>-готовность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(ПК-8);</w:t>
      </w:r>
    </w:p>
    <w:p w:rsidR="008E06BB" w:rsidRDefault="0071499E">
      <w:pPr>
        <w:pStyle w:val="1"/>
        <w:spacing w:line="316" w:lineRule="exact"/>
        <w:ind w:left="1562"/>
        <w:jc w:val="both"/>
      </w:pPr>
      <w:bookmarkStart w:id="11" w:name="психолого-педагогическая_деятельность:"/>
      <w:bookmarkEnd w:id="11"/>
      <w:r>
        <w:rPr>
          <w:spacing w:val="-2"/>
        </w:rPr>
        <w:t>психолого-педагогическая</w:t>
      </w:r>
      <w:r>
        <w:rPr>
          <w:spacing w:val="-8"/>
        </w:rPr>
        <w:t xml:space="preserve"> </w:t>
      </w:r>
      <w:r>
        <w:rPr>
          <w:spacing w:val="-2"/>
        </w:rPr>
        <w:t>деятельность:</w:t>
      </w:r>
    </w:p>
    <w:p w:rsidR="008E06BB" w:rsidRDefault="0071499E">
      <w:pPr>
        <w:pStyle w:val="a3"/>
        <w:spacing w:before="4" w:line="242" w:lineRule="auto"/>
        <w:ind w:right="411" w:firstLine="739"/>
        <w:jc w:val="both"/>
      </w:pPr>
      <w:r>
        <w:t>-готовность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(ПК-9);</w:t>
      </w:r>
    </w:p>
    <w:p w:rsidR="008E06BB" w:rsidRDefault="0071499E">
      <w:pPr>
        <w:pStyle w:val="1"/>
        <w:spacing w:line="313" w:lineRule="exact"/>
        <w:ind w:left="1562"/>
        <w:jc w:val="both"/>
      </w:pPr>
      <w:bookmarkStart w:id="12" w:name="организационно-управленческая_деятельнос"/>
      <w:bookmarkEnd w:id="12"/>
      <w:r>
        <w:rPr>
          <w:spacing w:val="-2"/>
        </w:rPr>
        <w:t>организационно-управленческая</w:t>
      </w:r>
      <w:r>
        <w:rPr>
          <w:spacing w:val="-13"/>
        </w:rPr>
        <w:t xml:space="preserve"> </w:t>
      </w:r>
      <w:r>
        <w:rPr>
          <w:spacing w:val="-2"/>
        </w:rPr>
        <w:t>деятельность:</w:t>
      </w:r>
    </w:p>
    <w:p w:rsidR="008E06BB" w:rsidRDefault="0071499E">
      <w:pPr>
        <w:pStyle w:val="a3"/>
        <w:spacing w:line="320" w:lineRule="exact"/>
        <w:ind w:left="1562"/>
        <w:jc w:val="both"/>
      </w:pPr>
      <w:r>
        <w:t>-готовность</w:t>
      </w:r>
      <w:r>
        <w:rPr>
          <w:spacing w:val="-7"/>
        </w:rPr>
        <w:t xml:space="preserve"> </w:t>
      </w:r>
      <w:r>
        <w:t>к</w:t>
      </w:r>
      <w:r>
        <w:rPr>
          <w:spacing w:val="1"/>
        </w:rPr>
        <w:t xml:space="preserve"> </w:t>
      </w:r>
      <w:r>
        <w:t>применению</w:t>
      </w:r>
      <w:r>
        <w:rPr>
          <w:spacing w:val="3"/>
        </w:rPr>
        <w:t xml:space="preserve"> </w:t>
      </w:r>
      <w:r>
        <w:t>основных</w:t>
      </w:r>
      <w:r>
        <w:rPr>
          <w:spacing w:val="-2"/>
        </w:rPr>
        <w:t xml:space="preserve"> </w:t>
      </w:r>
      <w:r>
        <w:t>принципов</w:t>
      </w:r>
      <w:r>
        <w:rPr>
          <w:spacing w:val="2"/>
        </w:rPr>
        <w:t xml:space="preserve"> </w:t>
      </w:r>
      <w:r>
        <w:t>орг</w:t>
      </w:r>
      <w:r>
        <w:t>анизации</w:t>
      </w:r>
      <w:r>
        <w:rPr>
          <w:spacing w:val="7"/>
        </w:rPr>
        <w:t xml:space="preserve"> </w:t>
      </w:r>
      <w:r>
        <w:t>и</w:t>
      </w:r>
      <w:r>
        <w:rPr>
          <w:spacing w:val="6"/>
        </w:rPr>
        <w:t xml:space="preserve"> </w:t>
      </w:r>
      <w:r>
        <w:rPr>
          <w:spacing w:val="-2"/>
        </w:rPr>
        <w:t>управления</w:t>
      </w:r>
    </w:p>
    <w:p w:rsidR="008E06BB" w:rsidRDefault="008E06BB">
      <w:pPr>
        <w:pStyle w:val="a3"/>
        <w:spacing w:line="320" w:lineRule="exact"/>
        <w:jc w:val="both"/>
        <w:sectPr w:rsidR="008E06BB">
          <w:pgSz w:w="11910" w:h="16840"/>
          <w:pgMar w:top="1020" w:right="425" w:bottom="1080" w:left="283" w:header="0" w:footer="882" w:gutter="0"/>
          <w:cols w:space="720"/>
        </w:sectPr>
      </w:pPr>
    </w:p>
    <w:p w:rsidR="008E06BB" w:rsidRDefault="0071499E">
      <w:pPr>
        <w:pStyle w:val="a3"/>
        <w:spacing w:before="62"/>
        <w:ind w:right="420"/>
        <w:jc w:val="both"/>
      </w:pPr>
      <w:r>
        <w:lastRenderedPageBreak/>
        <w:t>в сфере охраны здоровья граждан, в медицинских организациях и их структурных подразделениях (ПК-10);</w:t>
      </w:r>
    </w:p>
    <w:p w:rsidR="008E06BB" w:rsidRDefault="0071499E">
      <w:pPr>
        <w:pStyle w:val="a3"/>
        <w:ind w:right="406" w:firstLine="739"/>
        <w:jc w:val="both"/>
      </w:pPr>
      <w:r>
        <w:t xml:space="preserve">готовность к участию в оценке качества оказания медицинской помощи с использованием основных медико-статистических </w:t>
      </w:r>
      <w:r>
        <w:t>показателей (ПК-11);</w:t>
      </w:r>
    </w:p>
    <w:p w:rsidR="008E06BB" w:rsidRDefault="0071499E">
      <w:pPr>
        <w:pStyle w:val="a3"/>
        <w:spacing w:before="4"/>
        <w:ind w:right="385" w:firstLine="739"/>
        <w:jc w:val="both"/>
      </w:pPr>
      <w:r>
        <w:t>готовность к организации медицинской помощи при чрезвычайных ситуациях, в том числе медицинской эвакуации (ПК-12).</w:t>
      </w:r>
    </w:p>
    <w:p w:rsidR="008E06BB" w:rsidRDefault="0071499E">
      <w:pPr>
        <w:pStyle w:val="a4"/>
        <w:numPr>
          <w:ilvl w:val="1"/>
          <w:numId w:val="4"/>
        </w:numPr>
        <w:tabs>
          <w:tab w:val="left" w:pos="2305"/>
        </w:tabs>
        <w:ind w:right="392" w:firstLine="739"/>
        <w:jc w:val="both"/>
        <w:rPr>
          <w:sz w:val="28"/>
        </w:rPr>
      </w:pPr>
      <w:r>
        <w:rPr>
          <w:sz w:val="28"/>
        </w:rPr>
        <w:t>При разработке программы ординатуры все универсальные и профессиональные компетенции включаются в набор требуемых резуль</w:t>
      </w:r>
      <w:r>
        <w:rPr>
          <w:sz w:val="28"/>
        </w:rPr>
        <w:t>татов освоения программы ординатуры.</w:t>
      </w:r>
    </w:p>
    <w:p w:rsidR="008E06BB" w:rsidRDefault="0071499E">
      <w:pPr>
        <w:pStyle w:val="a4"/>
        <w:numPr>
          <w:ilvl w:val="1"/>
          <w:numId w:val="4"/>
        </w:numPr>
        <w:tabs>
          <w:tab w:val="left" w:pos="2118"/>
        </w:tabs>
        <w:spacing w:line="242" w:lineRule="auto"/>
        <w:ind w:right="395" w:firstLine="739"/>
        <w:jc w:val="both"/>
        <w:rPr>
          <w:sz w:val="28"/>
        </w:rPr>
      </w:pPr>
      <w:r>
        <w:rPr>
          <w:sz w:val="28"/>
        </w:rPr>
        <w:t>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rsidR="008E06BB" w:rsidRDefault="0071499E">
      <w:pPr>
        <w:pStyle w:val="a4"/>
        <w:numPr>
          <w:ilvl w:val="1"/>
          <w:numId w:val="4"/>
        </w:numPr>
        <w:tabs>
          <w:tab w:val="left" w:pos="2122"/>
        </w:tabs>
        <w:ind w:right="391" w:firstLine="739"/>
        <w:jc w:val="both"/>
        <w:rPr>
          <w:sz w:val="28"/>
        </w:rPr>
      </w:pPr>
      <w:r>
        <w:rPr>
          <w:sz w:val="28"/>
        </w:rPr>
        <w:t>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w:t>
      </w:r>
      <w:bookmarkStart w:id="13" w:name="Дополнительные_компетенции"/>
      <w:bookmarkEnd w:id="13"/>
      <w:r>
        <w:rPr>
          <w:sz w:val="28"/>
        </w:rPr>
        <w:t>ных образовательных программ.</w:t>
      </w:r>
    </w:p>
    <w:p w:rsidR="008E06BB" w:rsidRDefault="0071499E">
      <w:pPr>
        <w:pStyle w:val="1"/>
        <w:spacing w:line="315" w:lineRule="exact"/>
        <w:ind w:left="1562"/>
        <w:jc w:val="both"/>
      </w:pPr>
      <w:r>
        <w:rPr>
          <w:spacing w:val="-2"/>
        </w:rPr>
        <w:t>Дополнительные</w:t>
      </w:r>
      <w:r>
        <w:rPr>
          <w:spacing w:val="-6"/>
        </w:rPr>
        <w:t xml:space="preserve"> </w:t>
      </w:r>
      <w:r>
        <w:rPr>
          <w:spacing w:val="-2"/>
        </w:rPr>
        <w:t>ком</w:t>
      </w:r>
      <w:r>
        <w:rPr>
          <w:spacing w:val="-2"/>
        </w:rPr>
        <w:t>петенции</w:t>
      </w:r>
    </w:p>
    <w:p w:rsidR="008E06BB" w:rsidRDefault="0071499E">
      <w:pPr>
        <w:pStyle w:val="a4"/>
        <w:numPr>
          <w:ilvl w:val="2"/>
          <w:numId w:val="4"/>
        </w:numPr>
        <w:tabs>
          <w:tab w:val="left" w:pos="1804"/>
        </w:tabs>
        <w:spacing w:before="3"/>
        <w:ind w:right="412" w:firstLine="739"/>
        <w:jc w:val="both"/>
        <w:rPr>
          <w:sz w:val="28"/>
        </w:rPr>
      </w:pPr>
      <w:r>
        <w:rPr>
          <w:sz w:val="28"/>
        </w:rPr>
        <w:t>готовность к определению тактики ведения пациентов, нуждающихся в неотложной психиатрической помощи в условиях стационара (ДПК-1);</w:t>
      </w:r>
    </w:p>
    <w:p w:rsidR="008E06BB" w:rsidRDefault="0071499E">
      <w:pPr>
        <w:pStyle w:val="a4"/>
        <w:numPr>
          <w:ilvl w:val="2"/>
          <w:numId w:val="4"/>
        </w:numPr>
        <w:tabs>
          <w:tab w:val="left" w:pos="1804"/>
        </w:tabs>
        <w:spacing w:line="242" w:lineRule="auto"/>
        <w:ind w:right="378" w:firstLine="739"/>
        <w:jc w:val="both"/>
        <w:rPr>
          <w:sz w:val="28"/>
        </w:rPr>
      </w:pPr>
      <w:r>
        <w:rPr>
          <w:sz w:val="28"/>
        </w:rPr>
        <w:t>готовность к определению тактики ведения пациентов, нуждающихся в психиатрической помощи в условиях амбулаторно-поли</w:t>
      </w:r>
      <w:r>
        <w:rPr>
          <w:sz w:val="28"/>
        </w:rPr>
        <w:t xml:space="preserve">клинического приема </w:t>
      </w:r>
      <w:r>
        <w:rPr>
          <w:spacing w:val="-2"/>
          <w:sz w:val="28"/>
        </w:rPr>
        <w:t>(ДПК-2);</w:t>
      </w:r>
    </w:p>
    <w:p w:rsidR="008E06BB" w:rsidRDefault="0071499E">
      <w:pPr>
        <w:pStyle w:val="a4"/>
        <w:numPr>
          <w:ilvl w:val="2"/>
          <w:numId w:val="4"/>
        </w:numPr>
        <w:tabs>
          <w:tab w:val="left" w:pos="1833"/>
        </w:tabs>
        <w:ind w:right="405" w:firstLine="739"/>
        <w:jc w:val="both"/>
        <w:rPr>
          <w:sz w:val="28"/>
        </w:rPr>
      </w:pPr>
      <w:r>
        <w:rPr>
          <w:sz w:val="28"/>
        </w:rPr>
        <w:t>готовность к определению тактики ведения детей и подростков, нуждающихся в психиатрической помощи (ДПК-3).</w:t>
      </w:r>
    </w:p>
    <w:p w:rsidR="008E06BB" w:rsidRDefault="008E06BB">
      <w:pPr>
        <w:pStyle w:val="a3"/>
        <w:spacing w:before="150"/>
        <w:ind w:left="0"/>
      </w:pPr>
    </w:p>
    <w:p w:rsidR="008E06BB" w:rsidRDefault="0071499E">
      <w:pPr>
        <w:pStyle w:val="1"/>
        <w:ind w:left="4985" w:right="508" w:hanging="2665"/>
      </w:pPr>
      <w:bookmarkStart w:id="14" w:name="Перечень_знаний,_умений_и_владений_врача"/>
      <w:bookmarkEnd w:id="14"/>
      <w:r>
        <w:t>Перечень</w:t>
      </w:r>
      <w:r>
        <w:rPr>
          <w:spacing w:val="-8"/>
        </w:rPr>
        <w:t xml:space="preserve"> </w:t>
      </w:r>
      <w:r>
        <w:t>знаний,</w:t>
      </w:r>
      <w:r>
        <w:rPr>
          <w:spacing w:val="-8"/>
        </w:rPr>
        <w:t xml:space="preserve"> </w:t>
      </w:r>
      <w:r>
        <w:t>умений</w:t>
      </w:r>
      <w:r>
        <w:rPr>
          <w:spacing w:val="-8"/>
        </w:rPr>
        <w:t xml:space="preserve"> </w:t>
      </w:r>
      <w:r>
        <w:t>и</w:t>
      </w:r>
      <w:r>
        <w:rPr>
          <w:spacing w:val="-9"/>
        </w:rPr>
        <w:t xml:space="preserve"> </w:t>
      </w:r>
      <w:r>
        <w:t>владений</w:t>
      </w:r>
      <w:r>
        <w:rPr>
          <w:spacing w:val="-7"/>
        </w:rPr>
        <w:t xml:space="preserve"> </w:t>
      </w:r>
      <w:r>
        <w:t xml:space="preserve">врача-психиатра </w:t>
      </w:r>
      <w:r>
        <w:rPr>
          <w:spacing w:val="-2"/>
        </w:rPr>
        <w:t>(ординатора)</w:t>
      </w:r>
    </w:p>
    <w:p w:rsidR="008E06BB" w:rsidRDefault="0071499E">
      <w:pPr>
        <w:spacing w:line="321" w:lineRule="exact"/>
        <w:ind w:left="818"/>
        <w:rPr>
          <w:b/>
          <w:sz w:val="28"/>
        </w:rPr>
      </w:pPr>
      <w:r>
        <w:rPr>
          <w:b/>
          <w:sz w:val="28"/>
        </w:rPr>
        <w:t>В</w:t>
      </w:r>
      <w:r>
        <w:rPr>
          <w:b/>
          <w:spacing w:val="-18"/>
          <w:sz w:val="28"/>
        </w:rPr>
        <w:t xml:space="preserve"> </w:t>
      </w:r>
      <w:r>
        <w:rPr>
          <w:b/>
          <w:sz w:val="28"/>
        </w:rPr>
        <w:t>результате</w:t>
      </w:r>
      <w:r>
        <w:rPr>
          <w:b/>
          <w:spacing w:val="-17"/>
          <w:sz w:val="28"/>
        </w:rPr>
        <w:t xml:space="preserve"> </w:t>
      </w:r>
      <w:r>
        <w:rPr>
          <w:b/>
          <w:sz w:val="28"/>
        </w:rPr>
        <w:t>освоения</w:t>
      </w:r>
      <w:r>
        <w:rPr>
          <w:b/>
          <w:spacing w:val="-18"/>
          <w:sz w:val="28"/>
        </w:rPr>
        <w:t xml:space="preserve"> </w:t>
      </w:r>
      <w:r>
        <w:rPr>
          <w:b/>
          <w:sz w:val="28"/>
        </w:rPr>
        <w:t>дисциплины</w:t>
      </w:r>
      <w:r>
        <w:rPr>
          <w:b/>
          <w:spacing w:val="-15"/>
          <w:sz w:val="28"/>
        </w:rPr>
        <w:t xml:space="preserve"> </w:t>
      </w:r>
      <w:r>
        <w:rPr>
          <w:b/>
          <w:sz w:val="28"/>
        </w:rPr>
        <w:t>ординатор</w:t>
      </w:r>
      <w:r>
        <w:rPr>
          <w:b/>
          <w:spacing w:val="-16"/>
          <w:sz w:val="28"/>
        </w:rPr>
        <w:t xml:space="preserve"> </w:t>
      </w:r>
      <w:r>
        <w:rPr>
          <w:b/>
          <w:sz w:val="28"/>
        </w:rPr>
        <w:t>должен</w:t>
      </w:r>
      <w:r>
        <w:rPr>
          <w:b/>
          <w:spacing w:val="-16"/>
          <w:sz w:val="28"/>
        </w:rPr>
        <w:t xml:space="preserve"> </w:t>
      </w:r>
      <w:r>
        <w:rPr>
          <w:b/>
          <w:spacing w:val="-2"/>
          <w:sz w:val="28"/>
        </w:rPr>
        <w:t>знать:</w:t>
      </w:r>
    </w:p>
    <w:p w:rsidR="008E06BB" w:rsidRDefault="0071499E">
      <w:pPr>
        <w:pStyle w:val="a4"/>
        <w:numPr>
          <w:ilvl w:val="0"/>
          <w:numId w:val="3"/>
        </w:numPr>
        <w:tabs>
          <w:tab w:val="left" w:pos="1676"/>
        </w:tabs>
        <w:spacing w:line="321" w:lineRule="exact"/>
        <w:ind w:left="1676"/>
        <w:rPr>
          <w:sz w:val="28"/>
        </w:rPr>
      </w:pPr>
      <w:r>
        <w:rPr>
          <w:sz w:val="28"/>
        </w:rPr>
        <w:t>Общие</w:t>
      </w:r>
      <w:r>
        <w:rPr>
          <w:spacing w:val="-4"/>
          <w:sz w:val="28"/>
        </w:rPr>
        <w:t xml:space="preserve"> </w:t>
      </w:r>
      <w:r>
        <w:rPr>
          <w:spacing w:val="-2"/>
          <w:sz w:val="28"/>
        </w:rPr>
        <w:t>знания:</w:t>
      </w:r>
    </w:p>
    <w:p w:rsidR="008E06BB" w:rsidRDefault="0071499E">
      <w:pPr>
        <w:pStyle w:val="a4"/>
        <w:numPr>
          <w:ilvl w:val="1"/>
          <w:numId w:val="3"/>
        </w:numPr>
        <w:tabs>
          <w:tab w:val="left" w:pos="1670"/>
        </w:tabs>
        <w:spacing w:line="321" w:lineRule="exact"/>
        <w:ind w:left="1670" w:hanging="267"/>
        <w:rPr>
          <w:sz w:val="28"/>
        </w:rPr>
      </w:pPr>
      <w:r>
        <w:rPr>
          <w:spacing w:val="-2"/>
          <w:sz w:val="28"/>
        </w:rPr>
        <w:t>законодательство</w:t>
      </w:r>
      <w:r>
        <w:rPr>
          <w:spacing w:val="-5"/>
          <w:sz w:val="28"/>
        </w:rPr>
        <w:t xml:space="preserve"> </w:t>
      </w:r>
      <w:r>
        <w:rPr>
          <w:spacing w:val="-2"/>
          <w:sz w:val="28"/>
        </w:rPr>
        <w:t>Российской</w:t>
      </w:r>
      <w:r>
        <w:rPr>
          <w:spacing w:val="-1"/>
          <w:sz w:val="28"/>
        </w:rPr>
        <w:t xml:space="preserve"> </w:t>
      </w:r>
      <w:r>
        <w:rPr>
          <w:spacing w:val="-2"/>
          <w:sz w:val="28"/>
        </w:rPr>
        <w:t>Федерации</w:t>
      </w:r>
      <w:r>
        <w:rPr>
          <w:spacing w:val="-3"/>
          <w:sz w:val="28"/>
        </w:rPr>
        <w:t xml:space="preserve"> </w:t>
      </w:r>
      <w:r>
        <w:rPr>
          <w:spacing w:val="-2"/>
          <w:sz w:val="28"/>
        </w:rPr>
        <w:t>в сфере</w:t>
      </w:r>
      <w:r>
        <w:rPr>
          <w:spacing w:val="2"/>
          <w:sz w:val="28"/>
        </w:rPr>
        <w:t xml:space="preserve"> </w:t>
      </w:r>
      <w:r>
        <w:rPr>
          <w:spacing w:val="-2"/>
          <w:sz w:val="28"/>
        </w:rPr>
        <w:t>здравоохранения;</w:t>
      </w:r>
    </w:p>
    <w:p w:rsidR="008E06BB" w:rsidRDefault="0071499E">
      <w:pPr>
        <w:pStyle w:val="a4"/>
        <w:numPr>
          <w:ilvl w:val="1"/>
          <w:numId w:val="3"/>
        </w:numPr>
        <w:tabs>
          <w:tab w:val="left" w:pos="1641"/>
        </w:tabs>
        <w:spacing w:before="4"/>
        <w:ind w:right="592" w:firstLine="580"/>
        <w:rPr>
          <w:sz w:val="28"/>
        </w:rPr>
      </w:pPr>
      <w:r>
        <w:rPr>
          <w:sz w:val="28"/>
        </w:rPr>
        <w:t>основы</w:t>
      </w:r>
      <w:r>
        <w:rPr>
          <w:spacing w:val="34"/>
          <w:sz w:val="28"/>
        </w:rPr>
        <w:t xml:space="preserve"> </w:t>
      </w:r>
      <w:r>
        <w:rPr>
          <w:sz w:val="28"/>
        </w:rPr>
        <w:t>медицинской</w:t>
      </w:r>
      <w:r>
        <w:rPr>
          <w:spacing w:val="34"/>
          <w:sz w:val="28"/>
        </w:rPr>
        <w:t xml:space="preserve"> </w:t>
      </w:r>
      <w:r>
        <w:rPr>
          <w:sz w:val="28"/>
        </w:rPr>
        <w:t>статистики,</w:t>
      </w:r>
      <w:r>
        <w:rPr>
          <w:spacing w:val="33"/>
          <w:sz w:val="28"/>
        </w:rPr>
        <w:t xml:space="preserve"> </w:t>
      </w:r>
      <w:r>
        <w:rPr>
          <w:sz w:val="28"/>
        </w:rPr>
        <w:t>учета</w:t>
      </w:r>
      <w:r>
        <w:rPr>
          <w:spacing w:val="34"/>
          <w:sz w:val="28"/>
        </w:rPr>
        <w:t xml:space="preserve"> </w:t>
      </w:r>
      <w:r>
        <w:rPr>
          <w:sz w:val="28"/>
        </w:rPr>
        <w:t>и</w:t>
      </w:r>
      <w:r>
        <w:rPr>
          <w:spacing w:val="33"/>
          <w:sz w:val="28"/>
        </w:rPr>
        <w:t xml:space="preserve"> </w:t>
      </w:r>
      <w:r>
        <w:rPr>
          <w:sz w:val="28"/>
        </w:rPr>
        <w:t>анализа</w:t>
      </w:r>
      <w:r>
        <w:rPr>
          <w:spacing w:val="34"/>
          <w:sz w:val="28"/>
        </w:rPr>
        <w:t xml:space="preserve"> </w:t>
      </w:r>
      <w:r>
        <w:rPr>
          <w:sz w:val="28"/>
        </w:rPr>
        <w:t>основных</w:t>
      </w:r>
      <w:r>
        <w:rPr>
          <w:spacing w:val="34"/>
          <w:sz w:val="28"/>
        </w:rPr>
        <w:t xml:space="preserve"> </w:t>
      </w:r>
      <w:r>
        <w:rPr>
          <w:sz w:val="28"/>
        </w:rPr>
        <w:t>показателей здоровья населения;</w:t>
      </w:r>
    </w:p>
    <w:p w:rsidR="008E06BB" w:rsidRDefault="0071499E">
      <w:pPr>
        <w:pStyle w:val="a4"/>
        <w:numPr>
          <w:ilvl w:val="1"/>
          <w:numId w:val="3"/>
        </w:numPr>
        <w:tabs>
          <w:tab w:val="left" w:pos="1632"/>
          <w:tab w:val="left" w:pos="2862"/>
          <w:tab w:val="left" w:pos="4915"/>
          <w:tab w:val="left" w:pos="6753"/>
          <w:tab w:val="left" w:pos="7256"/>
          <w:tab w:val="left" w:pos="9204"/>
        </w:tabs>
        <w:spacing w:line="242" w:lineRule="auto"/>
        <w:ind w:right="417" w:firstLine="580"/>
        <w:rPr>
          <w:sz w:val="28"/>
        </w:rPr>
      </w:pPr>
      <w:r>
        <w:rPr>
          <w:spacing w:val="-2"/>
          <w:sz w:val="28"/>
        </w:rPr>
        <w:t>основы</w:t>
      </w:r>
      <w:r>
        <w:rPr>
          <w:sz w:val="28"/>
        </w:rPr>
        <w:tab/>
      </w:r>
      <w:r>
        <w:rPr>
          <w:spacing w:val="-2"/>
          <w:sz w:val="28"/>
        </w:rPr>
        <w:t>медицинского</w:t>
      </w:r>
      <w:r>
        <w:rPr>
          <w:sz w:val="28"/>
        </w:rPr>
        <w:tab/>
      </w:r>
      <w:r>
        <w:rPr>
          <w:spacing w:val="-2"/>
          <w:sz w:val="28"/>
        </w:rPr>
        <w:t>страхования</w:t>
      </w:r>
      <w:r>
        <w:rPr>
          <w:sz w:val="28"/>
        </w:rPr>
        <w:tab/>
      </w:r>
      <w:r>
        <w:rPr>
          <w:spacing w:val="-10"/>
          <w:sz w:val="28"/>
        </w:rPr>
        <w:t>и</w:t>
      </w:r>
      <w:r>
        <w:rPr>
          <w:sz w:val="28"/>
        </w:rPr>
        <w:tab/>
      </w:r>
      <w:r>
        <w:rPr>
          <w:spacing w:val="-2"/>
          <w:sz w:val="28"/>
        </w:rPr>
        <w:t>деятельности</w:t>
      </w:r>
      <w:r>
        <w:rPr>
          <w:sz w:val="28"/>
        </w:rPr>
        <w:tab/>
      </w:r>
      <w:r>
        <w:rPr>
          <w:spacing w:val="-4"/>
          <w:sz w:val="28"/>
        </w:rPr>
        <w:t xml:space="preserve">медицинских </w:t>
      </w:r>
      <w:r>
        <w:rPr>
          <w:sz w:val="28"/>
        </w:rPr>
        <w:t>организаций в условиях страховой медицины;</w:t>
      </w:r>
    </w:p>
    <w:p w:rsidR="008E06BB" w:rsidRDefault="0071499E">
      <w:pPr>
        <w:pStyle w:val="a4"/>
        <w:numPr>
          <w:ilvl w:val="1"/>
          <w:numId w:val="3"/>
        </w:numPr>
        <w:tabs>
          <w:tab w:val="left" w:pos="1670"/>
        </w:tabs>
        <w:spacing w:line="315" w:lineRule="exact"/>
        <w:ind w:left="1670" w:hanging="267"/>
        <w:rPr>
          <w:sz w:val="28"/>
        </w:rPr>
      </w:pPr>
      <w:r>
        <w:rPr>
          <w:spacing w:val="-2"/>
          <w:sz w:val="28"/>
        </w:rPr>
        <w:t>основы</w:t>
      </w:r>
      <w:r>
        <w:rPr>
          <w:spacing w:val="-4"/>
          <w:sz w:val="28"/>
        </w:rPr>
        <w:t xml:space="preserve"> </w:t>
      </w:r>
      <w:r>
        <w:rPr>
          <w:spacing w:val="-2"/>
          <w:sz w:val="28"/>
        </w:rPr>
        <w:t>анатомии и физиологии</w:t>
      </w:r>
      <w:r>
        <w:rPr>
          <w:spacing w:val="-3"/>
          <w:sz w:val="28"/>
        </w:rPr>
        <w:t xml:space="preserve"> </w:t>
      </w:r>
      <w:r>
        <w:rPr>
          <w:spacing w:val="-2"/>
          <w:sz w:val="28"/>
        </w:rPr>
        <w:t>человека, половозрастные</w:t>
      </w:r>
      <w:r>
        <w:rPr>
          <w:spacing w:val="-1"/>
          <w:sz w:val="28"/>
        </w:rPr>
        <w:t xml:space="preserve"> </w:t>
      </w:r>
      <w:r>
        <w:rPr>
          <w:spacing w:val="-2"/>
          <w:sz w:val="28"/>
        </w:rPr>
        <w:t>особенности;</w:t>
      </w:r>
    </w:p>
    <w:p w:rsidR="008E06BB" w:rsidRDefault="0071499E">
      <w:pPr>
        <w:pStyle w:val="a4"/>
        <w:numPr>
          <w:ilvl w:val="1"/>
          <w:numId w:val="3"/>
        </w:numPr>
        <w:tabs>
          <w:tab w:val="left" w:pos="1670"/>
        </w:tabs>
        <w:spacing w:line="321" w:lineRule="exact"/>
        <w:ind w:left="1670" w:hanging="267"/>
        <w:rPr>
          <w:sz w:val="28"/>
        </w:rPr>
      </w:pPr>
      <w:r>
        <w:rPr>
          <w:sz w:val="28"/>
        </w:rPr>
        <w:t>основы</w:t>
      </w:r>
      <w:r>
        <w:rPr>
          <w:spacing w:val="-15"/>
          <w:sz w:val="28"/>
        </w:rPr>
        <w:t xml:space="preserve"> </w:t>
      </w:r>
      <w:r>
        <w:rPr>
          <w:sz w:val="28"/>
        </w:rPr>
        <w:t>общей</w:t>
      </w:r>
      <w:r>
        <w:rPr>
          <w:spacing w:val="-14"/>
          <w:sz w:val="28"/>
        </w:rPr>
        <w:t xml:space="preserve"> </w:t>
      </w:r>
      <w:r>
        <w:rPr>
          <w:sz w:val="28"/>
        </w:rPr>
        <w:t>патологии</w:t>
      </w:r>
      <w:r>
        <w:rPr>
          <w:spacing w:val="-14"/>
          <w:sz w:val="28"/>
        </w:rPr>
        <w:t xml:space="preserve"> </w:t>
      </w:r>
      <w:r>
        <w:rPr>
          <w:spacing w:val="-2"/>
          <w:sz w:val="28"/>
        </w:rPr>
        <w:t>человека;</w:t>
      </w:r>
    </w:p>
    <w:p w:rsidR="008E06BB" w:rsidRDefault="0071499E">
      <w:pPr>
        <w:pStyle w:val="a4"/>
        <w:numPr>
          <w:ilvl w:val="1"/>
          <w:numId w:val="3"/>
        </w:numPr>
        <w:tabs>
          <w:tab w:val="left" w:pos="1670"/>
        </w:tabs>
        <w:spacing w:before="5" w:line="319" w:lineRule="exact"/>
        <w:ind w:left="1670" w:hanging="267"/>
        <w:rPr>
          <w:sz w:val="28"/>
        </w:rPr>
      </w:pPr>
      <w:r>
        <w:rPr>
          <w:sz w:val="28"/>
        </w:rPr>
        <w:t>основы</w:t>
      </w:r>
      <w:r>
        <w:rPr>
          <w:spacing w:val="-18"/>
          <w:sz w:val="28"/>
        </w:rPr>
        <w:t xml:space="preserve"> </w:t>
      </w:r>
      <w:r>
        <w:rPr>
          <w:sz w:val="28"/>
        </w:rPr>
        <w:t>иммунобиологии</w:t>
      </w:r>
      <w:r>
        <w:rPr>
          <w:spacing w:val="-17"/>
          <w:sz w:val="28"/>
        </w:rPr>
        <w:t xml:space="preserve"> </w:t>
      </w:r>
      <w:r>
        <w:rPr>
          <w:sz w:val="28"/>
        </w:rPr>
        <w:t>и</w:t>
      </w:r>
      <w:r>
        <w:rPr>
          <w:spacing w:val="-18"/>
          <w:sz w:val="28"/>
        </w:rPr>
        <w:t xml:space="preserve"> </w:t>
      </w:r>
      <w:r>
        <w:rPr>
          <w:sz w:val="28"/>
        </w:rPr>
        <w:t>реактивности</w:t>
      </w:r>
      <w:r>
        <w:rPr>
          <w:spacing w:val="-16"/>
          <w:sz w:val="28"/>
        </w:rPr>
        <w:t xml:space="preserve"> </w:t>
      </w:r>
      <w:r>
        <w:rPr>
          <w:spacing w:val="-2"/>
          <w:sz w:val="28"/>
        </w:rPr>
        <w:t>организма;</w:t>
      </w:r>
    </w:p>
    <w:p w:rsidR="008E06BB" w:rsidRDefault="0071499E">
      <w:pPr>
        <w:pStyle w:val="a4"/>
        <w:numPr>
          <w:ilvl w:val="1"/>
          <w:numId w:val="3"/>
        </w:numPr>
        <w:tabs>
          <w:tab w:val="left" w:pos="1670"/>
        </w:tabs>
        <w:spacing w:line="319" w:lineRule="exact"/>
        <w:ind w:left="1670" w:hanging="267"/>
        <w:rPr>
          <w:sz w:val="28"/>
        </w:rPr>
      </w:pPr>
      <w:r>
        <w:rPr>
          <w:spacing w:val="-2"/>
          <w:sz w:val="28"/>
        </w:rPr>
        <w:t>основы</w:t>
      </w:r>
      <w:r>
        <w:rPr>
          <w:spacing w:val="-4"/>
          <w:sz w:val="28"/>
        </w:rPr>
        <w:t xml:space="preserve"> </w:t>
      </w:r>
      <w:r>
        <w:rPr>
          <w:spacing w:val="-2"/>
          <w:sz w:val="28"/>
        </w:rPr>
        <w:t>и клиническое</w:t>
      </w:r>
      <w:r>
        <w:rPr>
          <w:spacing w:val="-1"/>
          <w:sz w:val="28"/>
        </w:rPr>
        <w:t xml:space="preserve"> </w:t>
      </w:r>
      <w:r>
        <w:rPr>
          <w:spacing w:val="-2"/>
          <w:sz w:val="28"/>
        </w:rPr>
        <w:t>значение лабораторной</w:t>
      </w:r>
      <w:r>
        <w:rPr>
          <w:spacing w:val="-1"/>
          <w:sz w:val="28"/>
        </w:rPr>
        <w:t xml:space="preserve"> </w:t>
      </w:r>
      <w:r>
        <w:rPr>
          <w:spacing w:val="-2"/>
          <w:sz w:val="28"/>
        </w:rPr>
        <w:t>диагностики</w:t>
      </w:r>
      <w:r>
        <w:rPr>
          <w:spacing w:val="-1"/>
          <w:sz w:val="28"/>
        </w:rPr>
        <w:t xml:space="preserve"> </w:t>
      </w:r>
      <w:r>
        <w:rPr>
          <w:spacing w:val="-2"/>
          <w:sz w:val="28"/>
        </w:rPr>
        <w:t>заболеваний;</w:t>
      </w:r>
    </w:p>
    <w:p w:rsidR="008E06BB" w:rsidRDefault="0071499E">
      <w:pPr>
        <w:pStyle w:val="a4"/>
        <w:numPr>
          <w:ilvl w:val="1"/>
          <w:numId w:val="3"/>
        </w:numPr>
        <w:tabs>
          <w:tab w:val="left" w:pos="1636"/>
        </w:tabs>
        <w:spacing w:before="4"/>
        <w:ind w:right="382" w:firstLine="580"/>
        <w:jc w:val="both"/>
        <w:rPr>
          <w:sz w:val="28"/>
        </w:rPr>
      </w:pPr>
      <w:r>
        <w:rPr>
          <w:sz w:val="28"/>
        </w:rPr>
        <w:t xml:space="preserve">вопросы экспертизы трудоспособности и законодательства Российской Федерации по вопросам врачебно-трудовой экспертизы и социально-трудовой </w:t>
      </w:r>
      <w:r>
        <w:rPr>
          <w:spacing w:val="-2"/>
          <w:sz w:val="28"/>
        </w:rPr>
        <w:t>реабилитации;</w:t>
      </w:r>
    </w:p>
    <w:p w:rsidR="008E06BB" w:rsidRDefault="0071499E">
      <w:pPr>
        <w:pStyle w:val="a4"/>
        <w:numPr>
          <w:ilvl w:val="1"/>
          <w:numId w:val="3"/>
        </w:numPr>
        <w:tabs>
          <w:tab w:val="left" w:pos="1636"/>
        </w:tabs>
        <w:ind w:right="376" w:firstLine="580"/>
        <w:jc w:val="both"/>
        <w:rPr>
          <w:sz w:val="28"/>
        </w:rPr>
      </w:pPr>
      <w:r>
        <w:rPr>
          <w:sz w:val="28"/>
        </w:rPr>
        <w:t>основы первичной профилактики заболеваний и санитарно-просветительной работы;</w:t>
      </w:r>
    </w:p>
    <w:p w:rsidR="008E06BB" w:rsidRDefault="008E06BB">
      <w:pPr>
        <w:pStyle w:val="a4"/>
        <w:jc w:val="both"/>
        <w:rPr>
          <w:sz w:val="28"/>
        </w:rPr>
        <w:sectPr w:rsidR="008E06BB">
          <w:footerReference w:type="default" r:id="rId10"/>
          <w:pgSz w:w="11910" w:h="16840"/>
          <w:pgMar w:top="1020" w:right="425" w:bottom="1080" w:left="283" w:header="0" w:footer="882" w:gutter="0"/>
          <w:cols w:space="720"/>
        </w:sectPr>
      </w:pPr>
    </w:p>
    <w:p w:rsidR="008E06BB" w:rsidRDefault="0071499E">
      <w:pPr>
        <w:pStyle w:val="a4"/>
        <w:numPr>
          <w:ilvl w:val="1"/>
          <w:numId w:val="3"/>
        </w:numPr>
        <w:tabs>
          <w:tab w:val="left" w:pos="1670"/>
        </w:tabs>
        <w:spacing w:before="61"/>
        <w:ind w:left="1670" w:hanging="267"/>
        <w:rPr>
          <w:sz w:val="28"/>
        </w:rPr>
      </w:pPr>
      <w:r>
        <w:rPr>
          <w:sz w:val="28"/>
        </w:rPr>
        <w:lastRenderedPageBreak/>
        <w:t>основы</w:t>
      </w:r>
      <w:r>
        <w:rPr>
          <w:spacing w:val="-13"/>
          <w:sz w:val="28"/>
        </w:rPr>
        <w:t xml:space="preserve"> </w:t>
      </w:r>
      <w:r>
        <w:rPr>
          <w:spacing w:val="-4"/>
          <w:sz w:val="28"/>
        </w:rPr>
        <w:t>МКБ;</w:t>
      </w:r>
    </w:p>
    <w:p w:rsidR="008E06BB" w:rsidRDefault="0071499E">
      <w:pPr>
        <w:pStyle w:val="a4"/>
        <w:numPr>
          <w:ilvl w:val="1"/>
          <w:numId w:val="3"/>
        </w:numPr>
        <w:tabs>
          <w:tab w:val="left" w:pos="1670"/>
        </w:tabs>
        <w:spacing w:before="2" w:line="320" w:lineRule="exact"/>
        <w:ind w:left="1670" w:hanging="267"/>
        <w:rPr>
          <w:sz w:val="28"/>
        </w:rPr>
      </w:pPr>
      <w:r>
        <w:rPr>
          <w:spacing w:val="-2"/>
          <w:sz w:val="28"/>
        </w:rPr>
        <w:t>современные</w:t>
      </w:r>
      <w:r>
        <w:rPr>
          <w:spacing w:val="-5"/>
          <w:sz w:val="28"/>
        </w:rPr>
        <w:t xml:space="preserve"> </w:t>
      </w:r>
      <w:r>
        <w:rPr>
          <w:spacing w:val="-2"/>
          <w:sz w:val="28"/>
        </w:rPr>
        <w:t>направления</w:t>
      </w:r>
      <w:r>
        <w:rPr>
          <w:spacing w:val="-4"/>
          <w:sz w:val="28"/>
        </w:rPr>
        <w:t xml:space="preserve"> </w:t>
      </w:r>
      <w:r>
        <w:rPr>
          <w:spacing w:val="-2"/>
          <w:sz w:val="28"/>
        </w:rPr>
        <w:t>развития</w:t>
      </w:r>
      <w:r>
        <w:rPr>
          <w:spacing w:val="-3"/>
          <w:sz w:val="28"/>
        </w:rPr>
        <w:t xml:space="preserve"> </w:t>
      </w:r>
      <w:r>
        <w:rPr>
          <w:spacing w:val="-2"/>
          <w:sz w:val="28"/>
        </w:rPr>
        <w:t>медицины.</w:t>
      </w:r>
    </w:p>
    <w:p w:rsidR="008E06BB" w:rsidRDefault="0071499E">
      <w:pPr>
        <w:pStyle w:val="a4"/>
        <w:numPr>
          <w:ilvl w:val="0"/>
          <w:numId w:val="3"/>
        </w:numPr>
        <w:tabs>
          <w:tab w:val="left" w:pos="1776"/>
        </w:tabs>
        <w:spacing w:line="320" w:lineRule="exact"/>
        <w:ind w:left="1776" w:hanging="373"/>
        <w:rPr>
          <w:sz w:val="28"/>
        </w:rPr>
      </w:pPr>
      <w:r>
        <w:rPr>
          <w:spacing w:val="-2"/>
          <w:sz w:val="28"/>
        </w:rPr>
        <w:t>Специальные</w:t>
      </w:r>
      <w:r>
        <w:rPr>
          <w:spacing w:val="-3"/>
          <w:sz w:val="28"/>
        </w:rPr>
        <w:t xml:space="preserve"> </w:t>
      </w:r>
      <w:r>
        <w:rPr>
          <w:spacing w:val="-2"/>
          <w:sz w:val="28"/>
        </w:rPr>
        <w:t>знания:</w:t>
      </w:r>
    </w:p>
    <w:p w:rsidR="008E06BB" w:rsidRDefault="0071499E">
      <w:pPr>
        <w:pStyle w:val="a4"/>
        <w:numPr>
          <w:ilvl w:val="1"/>
          <w:numId w:val="3"/>
        </w:numPr>
        <w:tabs>
          <w:tab w:val="left" w:pos="1670"/>
        </w:tabs>
        <w:spacing w:before="9"/>
        <w:ind w:left="1670" w:hanging="267"/>
        <w:rPr>
          <w:sz w:val="28"/>
        </w:rPr>
      </w:pPr>
      <w:r>
        <w:rPr>
          <w:spacing w:val="-2"/>
          <w:sz w:val="28"/>
        </w:rPr>
        <w:t>основы</w:t>
      </w:r>
      <w:r>
        <w:rPr>
          <w:spacing w:val="-3"/>
          <w:sz w:val="28"/>
        </w:rPr>
        <w:t xml:space="preserve"> </w:t>
      </w:r>
      <w:r>
        <w:rPr>
          <w:spacing w:val="-2"/>
          <w:sz w:val="28"/>
        </w:rPr>
        <w:t>государственной</w:t>
      </w:r>
      <w:r>
        <w:rPr>
          <w:spacing w:val="-3"/>
          <w:sz w:val="28"/>
        </w:rPr>
        <w:t xml:space="preserve"> </w:t>
      </w:r>
      <w:r>
        <w:rPr>
          <w:spacing w:val="-2"/>
          <w:sz w:val="28"/>
        </w:rPr>
        <w:t>системы</w:t>
      </w:r>
      <w:r>
        <w:rPr>
          <w:spacing w:val="-6"/>
          <w:sz w:val="28"/>
        </w:rPr>
        <w:t xml:space="preserve"> </w:t>
      </w:r>
      <w:r>
        <w:rPr>
          <w:spacing w:val="-2"/>
          <w:sz w:val="28"/>
        </w:rPr>
        <w:t>профилактики</w:t>
      </w:r>
      <w:r>
        <w:rPr>
          <w:spacing w:val="-3"/>
          <w:sz w:val="28"/>
        </w:rPr>
        <w:t xml:space="preserve"> </w:t>
      </w:r>
      <w:r>
        <w:rPr>
          <w:spacing w:val="-2"/>
          <w:sz w:val="28"/>
        </w:rPr>
        <w:t>психических расстройств;</w:t>
      </w:r>
    </w:p>
    <w:p w:rsidR="008E06BB" w:rsidRDefault="0071499E">
      <w:pPr>
        <w:pStyle w:val="a4"/>
        <w:numPr>
          <w:ilvl w:val="1"/>
          <w:numId w:val="3"/>
        </w:numPr>
        <w:tabs>
          <w:tab w:val="left" w:pos="1819"/>
          <w:tab w:val="left" w:pos="3078"/>
          <w:tab w:val="left" w:pos="5180"/>
          <w:tab w:val="left" w:pos="7092"/>
          <w:tab w:val="left" w:pos="8963"/>
          <w:tab w:val="left" w:pos="9496"/>
        </w:tabs>
        <w:ind w:right="381" w:firstLine="585"/>
        <w:rPr>
          <w:sz w:val="28"/>
        </w:rPr>
      </w:pPr>
      <w:r>
        <w:rPr>
          <w:spacing w:val="-2"/>
          <w:sz w:val="28"/>
        </w:rPr>
        <w:t>основы</w:t>
      </w:r>
      <w:r>
        <w:rPr>
          <w:sz w:val="28"/>
        </w:rPr>
        <w:tab/>
      </w:r>
      <w:r>
        <w:rPr>
          <w:spacing w:val="-2"/>
          <w:sz w:val="28"/>
        </w:rPr>
        <w:t>профилактики</w:t>
      </w:r>
      <w:r>
        <w:rPr>
          <w:sz w:val="28"/>
        </w:rPr>
        <w:tab/>
      </w:r>
      <w:r>
        <w:rPr>
          <w:spacing w:val="-2"/>
          <w:sz w:val="28"/>
        </w:rPr>
        <w:t>психических</w:t>
      </w:r>
      <w:r>
        <w:rPr>
          <w:sz w:val="28"/>
        </w:rPr>
        <w:tab/>
      </w:r>
      <w:r>
        <w:rPr>
          <w:spacing w:val="-2"/>
          <w:sz w:val="28"/>
        </w:rPr>
        <w:t>заболеваний</w:t>
      </w:r>
      <w:r>
        <w:rPr>
          <w:sz w:val="28"/>
        </w:rPr>
        <w:tab/>
      </w:r>
      <w:r>
        <w:rPr>
          <w:spacing w:val="-10"/>
          <w:sz w:val="28"/>
        </w:rPr>
        <w:t>и</w:t>
      </w:r>
      <w:r>
        <w:rPr>
          <w:sz w:val="28"/>
        </w:rPr>
        <w:tab/>
      </w:r>
      <w:r>
        <w:rPr>
          <w:spacing w:val="-2"/>
          <w:sz w:val="28"/>
        </w:rPr>
        <w:t>санитарно-</w:t>
      </w:r>
      <w:r>
        <w:rPr>
          <w:sz w:val="28"/>
        </w:rPr>
        <w:t>просветительной работы в психиатрии;</w:t>
      </w:r>
    </w:p>
    <w:p w:rsidR="008E06BB" w:rsidRDefault="0071499E">
      <w:pPr>
        <w:pStyle w:val="a4"/>
        <w:numPr>
          <w:ilvl w:val="1"/>
          <w:numId w:val="3"/>
        </w:numPr>
        <w:tabs>
          <w:tab w:val="left" w:pos="1641"/>
        </w:tabs>
        <w:ind w:right="418" w:firstLine="585"/>
        <w:rPr>
          <w:sz w:val="28"/>
        </w:rPr>
      </w:pPr>
      <w:r>
        <w:rPr>
          <w:sz w:val="28"/>
        </w:rPr>
        <w:t>прин</w:t>
      </w:r>
      <w:r>
        <w:rPr>
          <w:sz w:val="28"/>
          <w:u w:val="single"/>
        </w:rPr>
        <w:t>ц</w:t>
      </w:r>
      <w:r>
        <w:rPr>
          <w:sz w:val="28"/>
        </w:rPr>
        <w:t>ипы</w:t>
      </w:r>
      <w:r>
        <w:rPr>
          <w:spacing w:val="40"/>
          <w:sz w:val="28"/>
        </w:rPr>
        <w:t xml:space="preserve"> </w:t>
      </w:r>
      <w:r>
        <w:rPr>
          <w:sz w:val="28"/>
        </w:rPr>
        <w:t>и</w:t>
      </w:r>
      <w:r>
        <w:rPr>
          <w:spacing w:val="40"/>
          <w:sz w:val="28"/>
        </w:rPr>
        <w:t xml:space="preserve"> </w:t>
      </w:r>
      <w:r>
        <w:rPr>
          <w:sz w:val="28"/>
        </w:rPr>
        <w:t>методы</w:t>
      </w:r>
      <w:r>
        <w:rPr>
          <w:spacing w:val="40"/>
          <w:sz w:val="28"/>
        </w:rPr>
        <w:t xml:space="preserve"> </w:t>
      </w:r>
      <w:r>
        <w:rPr>
          <w:sz w:val="28"/>
        </w:rPr>
        <w:t>формирования</w:t>
      </w:r>
      <w:r>
        <w:rPr>
          <w:spacing w:val="40"/>
          <w:sz w:val="28"/>
        </w:rPr>
        <w:t xml:space="preserve"> </w:t>
      </w:r>
      <w:r>
        <w:rPr>
          <w:sz w:val="28"/>
        </w:rPr>
        <w:t>здорового</w:t>
      </w:r>
      <w:r>
        <w:rPr>
          <w:spacing w:val="40"/>
          <w:sz w:val="28"/>
        </w:rPr>
        <w:t xml:space="preserve"> </w:t>
      </w:r>
      <w:r>
        <w:rPr>
          <w:sz w:val="28"/>
        </w:rPr>
        <w:t>образа</w:t>
      </w:r>
      <w:r>
        <w:rPr>
          <w:spacing w:val="40"/>
          <w:sz w:val="28"/>
        </w:rPr>
        <w:t xml:space="preserve"> </w:t>
      </w:r>
      <w:r>
        <w:rPr>
          <w:sz w:val="28"/>
        </w:rPr>
        <w:t>жизни</w:t>
      </w:r>
      <w:r>
        <w:rPr>
          <w:spacing w:val="40"/>
          <w:sz w:val="28"/>
        </w:rPr>
        <w:t xml:space="preserve"> </w:t>
      </w:r>
      <w:r>
        <w:rPr>
          <w:sz w:val="28"/>
        </w:rPr>
        <w:t>у</w:t>
      </w:r>
      <w:r>
        <w:rPr>
          <w:spacing w:val="40"/>
          <w:sz w:val="28"/>
        </w:rPr>
        <w:t xml:space="preserve"> </w:t>
      </w:r>
      <w:r>
        <w:rPr>
          <w:sz w:val="28"/>
        </w:rPr>
        <w:t>населения Российской Федерации.</w:t>
      </w:r>
    </w:p>
    <w:p w:rsidR="008E06BB" w:rsidRDefault="0071499E">
      <w:pPr>
        <w:pStyle w:val="a4"/>
        <w:numPr>
          <w:ilvl w:val="1"/>
          <w:numId w:val="3"/>
        </w:numPr>
        <w:tabs>
          <w:tab w:val="left" w:pos="1637"/>
        </w:tabs>
        <w:spacing w:line="242" w:lineRule="auto"/>
        <w:ind w:right="400" w:firstLine="585"/>
        <w:jc w:val="both"/>
        <w:rPr>
          <w:sz w:val="28"/>
        </w:rPr>
      </w:pPr>
      <w:r>
        <w:rPr>
          <w:sz w:val="28"/>
        </w:rPr>
        <w:t xml:space="preserve">распространенность психических заболеваний среди населения и в половозрастных группах, значение этих показателей в оценке состояния здоровья </w:t>
      </w:r>
      <w:r>
        <w:rPr>
          <w:spacing w:val="-2"/>
          <w:sz w:val="28"/>
        </w:rPr>
        <w:t>населения;</w:t>
      </w:r>
    </w:p>
    <w:p w:rsidR="008E06BB" w:rsidRDefault="0071499E">
      <w:pPr>
        <w:pStyle w:val="a4"/>
        <w:numPr>
          <w:ilvl w:val="1"/>
          <w:numId w:val="3"/>
        </w:numPr>
        <w:tabs>
          <w:tab w:val="left" w:pos="1670"/>
        </w:tabs>
        <w:spacing w:line="315" w:lineRule="exact"/>
        <w:ind w:left="1670" w:hanging="267"/>
        <w:rPr>
          <w:sz w:val="28"/>
        </w:rPr>
      </w:pPr>
      <w:r>
        <w:rPr>
          <w:sz w:val="28"/>
        </w:rPr>
        <w:t>современные</w:t>
      </w:r>
      <w:r>
        <w:rPr>
          <w:spacing w:val="-20"/>
          <w:sz w:val="28"/>
        </w:rPr>
        <w:t xml:space="preserve"> </w:t>
      </w:r>
      <w:r>
        <w:rPr>
          <w:sz w:val="28"/>
        </w:rPr>
        <w:t>методы</w:t>
      </w:r>
      <w:r>
        <w:rPr>
          <w:spacing w:val="-17"/>
          <w:sz w:val="28"/>
        </w:rPr>
        <w:t xml:space="preserve"> </w:t>
      </w:r>
      <w:r>
        <w:rPr>
          <w:sz w:val="28"/>
        </w:rPr>
        <w:t>обследования</w:t>
      </w:r>
      <w:r>
        <w:rPr>
          <w:spacing w:val="-17"/>
          <w:sz w:val="28"/>
        </w:rPr>
        <w:t xml:space="preserve"> </w:t>
      </w:r>
      <w:r>
        <w:rPr>
          <w:sz w:val="28"/>
        </w:rPr>
        <w:t>в</w:t>
      </w:r>
      <w:r>
        <w:rPr>
          <w:spacing w:val="-17"/>
          <w:sz w:val="28"/>
        </w:rPr>
        <w:t xml:space="preserve"> </w:t>
      </w:r>
      <w:r>
        <w:rPr>
          <w:spacing w:val="-2"/>
          <w:sz w:val="28"/>
        </w:rPr>
        <w:t>психиатрии;</w:t>
      </w:r>
    </w:p>
    <w:p w:rsidR="008E06BB" w:rsidRDefault="0071499E">
      <w:pPr>
        <w:pStyle w:val="a4"/>
        <w:numPr>
          <w:ilvl w:val="1"/>
          <w:numId w:val="3"/>
        </w:numPr>
        <w:tabs>
          <w:tab w:val="left" w:pos="1670"/>
        </w:tabs>
        <w:spacing w:line="321" w:lineRule="exact"/>
        <w:ind w:left="1670" w:hanging="267"/>
        <w:rPr>
          <w:sz w:val="28"/>
        </w:rPr>
      </w:pPr>
      <w:r>
        <w:rPr>
          <w:spacing w:val="-2"/>
          <w:sz w:val="28"/>
        </w:rPr>
        <w:t>клиническую</w:t>
      </w:r>
      <w:r>
        <w:rPr>
          <w:spacing w:val="-5"/>
          <w:sz w:val="28"/>
        </w:rPr>
        <w:t xml:space="preserve"> </w:t>
      </w:r>
      <w:r>
        <w:rPr>
          <w:spacing w:val="-2"/>
          <w:sz w:val="28"/>
        </w:rPr>
        <w:t>классификацию</w:t>
      </w:r>
      <w:r>
        <w:rPr>
          <w:spacing w:val="-3"/>
          <w:sz w:val="28"/>
        </w:rPr>
        <w:t xml:space="preserve"> </w:t>
      </w:r>
      <w:r>
        <w:rPr>
          <w:spacing w:val="-2"/>
          <w:sz w:val="28"/>
        </w:rPr>
        <w:t>психических расстройств;</w:t>
      </w:r>
    </w:p>
    <w:p w:rsidR="008E06BB" w:rsidRDefault="0071499E">
      <w:pPr>
        <w:pStyle w:val="a4"/>
        <w:numPr>
          <w:ilvl w:val="1"/>
          <w:numId w:val="3"/>
        </w:numPr>
        <w:tabs>
          <w:tab w:val="left" w:pos="1670"/>
        </w:tabs>
        <w:spacing w:line="320" w:lineRule="exact"/>
        <w:ind w:left="1670" w:hanging="267"/>
        <w:rPr>
          <w:sz w:val="28"/>
        </w:rPr>
      </w:pPr>
      <w:r>
        <w:rPr>
          <w:spacing w:val="-2"/>
          <w:sz w:val="28"/>
        </w:rPr>
        <w:t>клинику психотических</w:t>
      </w:r>
      <w:r>
        <w:rPr>
          <w:sz w:val="28"/>
        </w:rPr>
        <w:t xml:space="preserve"> </w:t>
      </w:r>
      <w:r>
        <w:rPr>
          <w:spacing w:val="-2"/>
          <w:sz w:val="28"/>
        </w:rPr>
        <w:t>расстройств;</w:t>
      </w:r>
    </w:p>
    <w:p w:rsidR="008E06BB" w:rsidRDefault="0071499E">
      <w:pPr>
        <w:pStyle w:val="a4"/>
        <w:numPr>
          <w:ilvl w:val="1"/>
          <w:numId w:val="3"/>
        </w:numPr>
        <w:tabs>
          <w:tab w:val="left" w:pos="1670"/>
        </w:tabs>
        <w:spacing w:line="321" w:lineRule="exact"/>
        <w:ind w:left="1670" w:hanging="267"/>
        <w:rPr>
          <w:sz w:val="28"/>
        </w:rPr>
      </w:pPr>
      <w:r>
        <w:rPr>
          <w:sz w:val="28"/>
        </w:rPr>
        <w:t>экспертизу</w:t>
      </w:r>
      <w:r>
        <w:rPr>
          <w:spacing w:val="-2"/>
          <w:sz w:val="28"/>
        </w:rPr>
        <w:t xml:space="preserve"> </w:t>
      </w:r>
      <w:r>
        <w:rPr>
          <w:sz w:val="28"/>
        </w:rPr>
        <w:t>в</w:t>
      </w:r>
      <w:r>
        <w:rPr>
          <w:spacing w:val="-1"/>
          <w:sz w:val="28"/>
        </w:rPr>
        <w:t xml:space="preserve"> </w:t>
      </w:r>
      <w:r>
        <w:rPr>
          <w:spacing w:val="-2"/>
          <w:sz w:val="28"/>
        </w:rPr>
        <w:t>психиатрии;</w:t>
      </w:r>
    </w:p>
    <w:p w:rsidR="008E06BB" w:rsidRDefault="0071499E">
      <w:pPr>
        <w:pStyle w:val="a4"/>
        <w:numPr>
          <w:ilvl w:val="1"/>
          <w:numId w:val="3"/>
        </w:numPr>
        <w:tabs>
          <w:tab w:val="left" w:pos="1670"/>
        </w:tabs>
        <w:spacing w:line="320" w:lineRule="exact"/>
        <w:ind w:left="1670" w:hanging="267"/>
        <w:rPr>
          <w:sz w:val="28"/>
        </w:rPr>
      </w:pPr>
      <w:r>
        <w:rPr>
          <w:sz w:val="28"/>
        </w:rPr>
        <w:t>современные</w:t>
      </w:r>
      <w:r>
        <w:rPr>
          <w:spacing w:val="-18"/>
          <w:sz w:val="28"/>
        </w:rPr>
        <w:t xml:space="preserve"> </w:t>
      </w:r>
      <w:r>
        <w:rPr>
          <w:sz w:val="28"/>
        </w:rPr>
        <w:t>методы</w:t>
      </w:r>
      <w:r>
        <w:rPr>
          <w:spacing w:val="-17"/>
          <w:sz w:val="28"/>
        </w:rPr>
        <w:t xml:space="preserve"> </w:t>
      </w:r>
      <w:r>
        <w:rPr>
          <w:sz w:val="28"/>
        </w:rPr>
        <w:t>лечения</w:t>
      </w:r>
      <w:r>
        <w:rPr>
          <w:spacing w:val="-15"/>
          <w:sz w:val="28"/>
        </w:rPr>
        <w:t xml:space="preserve"> </w:t>
      </w:r>
      <w:r>
        <w:rPr>
          <w:sz w:val="28"/>
        </w:rPr>
        <w:t>при</w:t>
      </w:r>
      <w:r>
        <w:rPr>
          <w:spacing w:val="-16"/>
          <w:sz w:val="28"/>
        </w:rPr>
        <w:t xml:space="preserve"> </w:t>
      </w:r>
      <w:r>
        <w:rPr>
          <w:sz w:val="28"/>
        </w:rPr>
        <w:t>психических</w:t>
      </w:r>
      <w:r>
        <w:rPr>
          <w:spacing w:val="-17"/>
          <w:sz w:val="28"/>
        </w:rPr>
        <w:t xml:space="preserve"> </w:t>
      </w:r>
      <w:r>
        <w:rPr>
          <w:spacing w:val="-2"/>
          <w:sz w:val="28"/>
        </w:rPr>
        <w:t>расстройствах;</w:t>
      </w:r>
    </w:p>
    <w:p w:rsidR="008E06BB" w:rsidRDefault="0071499E">
      <w:pPr>
        <w:pStyle w:val="a4"/>
        <w:numPr>
          <w:ilvl w:val="1"/>
          <w:numId w:val="3"/>
        </w:numPr>
        <w:tabs>
          <w:tab w:val="left" w:pos="1670"/>
        </w:tabs>
        <w:spacing w:line="320" w:lineRule="exact"/>
        <w:ind w:left="1670" w:hanging="267"/>
        <w:rPr>
          <w:sz w:val="28"/>
        </w:rPr>
      </w:pPr>
      <w:r>
        <w:rPr>
          <w:spacing w:val="-2"/>
          <w:sz w:val="28"/>
        </w:rPr>
        <w:t>основы клинической</w:t>
      </w:r>
      <w:r>
        <w:rPr>
          <w:spacing w:val="-1"/>
          <w:sz w:val="28"/>
        </w:rPr>
        <w:t xml:space="preserve"> </w:t>
      </w:r>
      <w:r>
        <w:rPr>
          <w:spacing w:val="-2"/>
          <w:sz w:val="28"/>
        </w:rPr>
        <w:t>фармакологии;</w:t>
      </w:r>
    </w:p>
    <w:p w:rsidR="008E06BB" w:rsidRDefault="0071499E">
      <w:pPr>
        <w:pStyle w:val="a4"/>
        <w:numPr>
          <w:ilvl w:val="1"/>
          <w:numId w:val="3"/>
        </w:numPr>
        <w:tabs>
          <w:tab w:val="left" w:pos="1637"/>
          <w:tab w:val="left" w:pos="4044"/>
          <w:tab w:val="left" w:pos="4399"/>
          <w:tab w:val="left" w:pos="6733"/>
          <w:tab w:val="left" w:pos="8106"/>
          <w:tab w:val="left" w:pos="9004"/>
        </w:tabs>
        <w:spacing w:before="4"/>
        <w:ind w:right="419" w:firstLine="585"/>
        <w:rPr>
          <w:sz w:val="28"/>
        </w:rPr>
      </w:pPr>
      <w:r>
        <w:rPr>
          <w:spacing w:val="-2"/>
          <w:sz w:val="28"/>
        </w:rPr>
        <w:t>фармакодинамику</w:t>
      </w:r>
      <w:r>
        <w:rPr>
          <w:sz w:val="28"/>
        </w:rPr>
        <w:tab/>
      </w:r>
      <w:r>
        <w:rPr>
          <w:spacing w:val="-10"/>
          <w:sz w:val="28"/>
        </w:rPr>
        <w:t>и</w:t>
      </w:r>
      <w:r>
        <w:rPr>
          <w:sz w:val="28"/>
        </w:rPr>
        <w:tab/>
      </w:r>
      <w:r>
        <w:rPr>
          <w:spacing w:val="-2"/>
          <w:sz w:val="28"/>
        </w:rPr>
        <w:t>фармакокинетику</w:t>
      </w:r>
      <w:r>
        <w:rPr>
          <w:sz w:val="28"/>
        </w:rPr>
        <w:tab/>
      </w:r>
      <w:r>
        <w:rPr>
          <w:spacing w:val="-2"/>
          <w:sz w:val="28"/>
        </w:rPr>
        <w:t>основных</w:t>
      </w:r>
      <w:r>
        <w:rPr>
          <w:sz w:val="28"/>
        </w:rPr>
        <w:tab/>
      </w:r>
      <w:r>
        <w:rPr>
          <w:spacing w:val="-2"/>
          <w:sz w:val="28"/>
        </w:rPr>
        <w:t>групп</w:t>
      </w:r>
      <w:r>
        <w:rPr>
          <w:sz w:val="28"/>
        </w:rPr>
        <w:tab/>
      </w:r>
      <w:r>
        <w:rPr>
          <w:spacing w:val="-4"/>
          <w:sz w:val="28"/>
        </w:rPr>
        <w:t xml:space="preserve">лекарственных </w:t>
      </w:r>
      <w:r>
        <w:rPr>
          <w:sz w:val="28"/>
        </w:rPr>
        <w:t>препаратов, применяемых в психиатрии;</w:t>
      </w:r>
    </w:p>
    <w:p w:rsidR="008E06BB" w:rsidRDefault="0071499E">
      <w:pPr>
        <w:pStyle w:val="a4"/>
        <w:numPr>
          <w:ilvl w:val="1"/>
          <w:numId w:val="3"/>
        </w:numPr>
        <w:tabs>
          <w:tab w:val="left" w:pos="1637"/>
        </w:tabs>
        <w:ind w:right="647" w:firstLine="585"/>
        <w:rPr>
          <w:sz w:val="28"/>
        </w:rPr>
      </w:pPr>
      <w:r>
        <w:rPr>
          <w:sz w:val="28"/>
        </w:rPr>
        <w:t>особенности</w:t>
      </w:r>
      <w:r>
        <w:rPr>
          <w:spacing w:val="-4"/>
          <w:sz w:val="28"/>
        </w:rPr>
        <w:t xml:space="preserve"> </w:t>
      </w:r>
      <w:r>
        <w:rPr>
          <w:sz w:val="28"/>
        </w:rPr>
        <w:t>лечения</w:t>
      </w:r>
      <w:r>
        <w:rPr>
          <w:spacing w:val="-4"/>
          <w:sz w:val="28"/>
        </w:rPr>
        <w:t xml:space="preserve"> </w:t>
      </w:r>
      <w:r>
        <w:rPr>
          <w:sz w:val="28"/>
        </w:rPr>
        <w:t>психических</w:t>
      </w:r>
      <w:r>
        <w:rPr>
          <w:spacing w:val="-4"/>
          <w:sz w:val="28"/>
        </w:rPr>
        <w:t xml:space="preserve"> </w:t>
      </w:r>
      <w:r>
        <w:rPr>
          <w:sz w:val="28"/>
        </w:rPr>
        <w:t>расстройств</w:t>
      </w:r>
      <w:r>
        <w:rPr>
          <w:spacing w:val="-6"/>
          <w:sz w:val="28"/>
        </w:rPr>
        <w:t xml:space="preserve"> </w:t>
      </w:r>
      <w:r>
        <w:rPr>
          <w:sz w:val="28"/>
        </w:rPr>
        <w:t>у</w:t>
      </w:r>
      <w:r>
        <w:rPr>
          <w:spacing w:val="-5"/>
          <w:sz w:val="28"/>
        </w:rPr>
        <w:t xml:space="preserve"> </w:t>
      </w:r>
      <w:r>
        <w:rPr>
          <w:sz w:val="28"/>
        </w:rPr>
        <w:t>женщин,</w:t>
      </w:r>
      <w:r>
        <w:rPr>
          <w:spacing w:val="-5"/>
          <w:sz w:val="28"/>
        </w:rPr>
        <w:t xml:space="preserve"> </w:t>
      </w:r>
      <w:r>
        <w:rPr>
          <w:sz w:val="28"/>
        </w:rPr>
        <w:t>лиц</w:t>
      </w:r>
      <w:r>
        <w:rPr>
          <w:spacing w:val="-5"/>
          <w:sz w:val="28"/>
        </w:rPr>
        <w:t xml:space="preserve"> </w:t>
      </w:r>
      <w:r>
        <w:rPr>
          <w:sz w:val="28"/>
        </w:rPr>
        <w:t>молодого</w:t>
      </w:r>
      <w:r>
        <w:rPr>
          <w:spacing w:val="-5"/>
          <w:sz w:val="28"/>
        </w:rPr>
        <w:t xml:space="preserve"> </w:t>
      </w:r>
      <w:r>
        <w:rPr>
          <w:sz w:val="28"/>
        </w:rPr>
        <w:t>и пожилого возраста;</w:t>
      </w:r>
    </w:p>
    <w:p w:rsidR="008E06BB" w:rsidRDefault="0071499E">
      <w:pPr>
        <w:pStyle w:val="a4"/>
        <w:numPr>
          <w:ilvl w:val="1"/>
          <w:numId w:val="3"/>
        </w:numPr>
        <w:tabs>
          <w:tab w:val="left" w:pos="1670"/>
        </w:tabs>
        <w:spacing w:line="318" w:lineRule="exact"/>
        <w:ind w:left="1670" w:hanging="267"/>
        <w:rPr>
          <w:sz w:val="28"/>
        </w:rPr>
      </w:pPr>
      <w:r>
        <w:rPr>
          <w:sz w:val="28"/>
        </w:rPr>
        <w:t>основные</w:t>
      </w:r>
      <w:r>
        <w:rPr>
          <w:spacing w:val="-18"/>
          <w:sz w:val="28"/>
        </w:rPr>
        <w:t xml:space="preserve"> </w:t>
      </w:r>
      <w:r>
        <w:rPr>
          <w:sz w:val="28"/>
        </w:rPr>
        <w:t>принципы</w:t>
      </w:r>
      <w:r>
        <w:rPr>
          <w:spacing w:val="-15"/>
          <w:sz w:val="28"/>
        </w:rPr>
        <w:t xml:space="preserve"> </w:t>
      </w:r>
      <w:r>
        <w:rPr>
          <w:sz w:val="28"/>
        </w:rPr>
        <w:t>лечения</w:t>
      </w:r>
      <w:r>
        <w:rPr>
          <w:spacing w:val="-14"/>
          <w:sz w:val="28"/>
        </w:rPr>
        <w:t xml:space="preserve"> </w:t>
      </w:r>
      <w:r>
        <w:rPr>
          <w:sz w:val="28"/>
        </w:rPr>
        <w:t>неотложных</w:t>
      </w:r>
      <w:r>
        <w:rPr>
          <w:spacing w:val="-16"/>
          <w:sz w:val="28"/>
        </w:rPr>
        <w:t xml:space="preserve"> </w:t>
      </w:r>
      <w:r>
        <w:rPr>
          <w:sz w:val="28"/>
        </w:rPr>
        <w:t>состояний</w:t>
      </w:r>
      <w:r>
        <w:rPr>
          <w:spacing w:val="-12"/>
          <w:sz w:val="28"/>
        </w:rPr>
        <w:t xml:space="preserve"> </w:t>
      </w:r>
      <w:r>
        <w:rPr>
          <w:sz w:val="28"/>
        </w:rPr>
        <w:t>в</w:t>
      </w:r>
      <w:r>
        <w:rPr>
          <w:spacing w:val="-15"/>
          <w:sz w:val="28"/>
        </w:rPr>
        <w:t xml:space="preserve"> </w:t>
      </w:r>
      <w:r>
        <w:rPr>
          <w:spacing w:val="-2"/>
          <w:sz w:val="28"/>
        </w:rPr>
        <w:t>психиатрии;</w:t>
      </w:r>
    </w:p>
    <w:p w:rsidR="008E06BB" w:rsidRDefault="0071499E">
      <w:pPr>
        <w:pStyle w:val="a4"/>
        <w:numPr>
          <w:ilvl w:val="1"/>
          <w:numId w:val="3"/>
        </w:numPr>
        <w:tabs>
          <w:tab w:val="left" w:pos="1821"/>
          <w:tab w:val="left" w:pos="2916"/>
          <w:tab w:val="left" w:pos="4884"/>
          <w:tab w:val="left" w:pos="5283"/>
          <w:tab w:val="left" w:pos="6503"/>
          <w:tab w:val="left" w:pos="7362"/>
          <w:tab w:val="left" w:pos="9273"/>
        </w:tabs>
        <w:spacing w:before="4"/>
        <w:ind w:right="433" w:firstLine="585"/>
        <w:rPr>
          <w:sz w:val="28"/>
        </w:rPr>
      </w:pPr>
      <w:r>
        <w:rPr>
          <w:spacing w:val="-2"/>
          <w:sz w:val="28"/>
        </w:rPr>
        <w:t>общую</w:t>
      </w:r>
      <w:r>
        <w:rPr>
          <w:sz w:val="28"/>
        </w:rPr>
        <w:tab/>
      </w:r>
      <w:r>
        <w:rPr>
          <w:spacing w:val="-2"/>
          <w:sz w:val="28"/>
        </w:rPr>
        <w:t>психотерапию</w:t>
      </w:r>
      <w:r>
        <w:rPr>
          <w:sz w:val="28"/>
        </w:rPr>
        <w:tab/>
      </w:r>
      <w:r>
        <w:rPr>
          <w:spacing w:val="-10"/>
          <w:sz w:val="28"/>
        </w:rPr>
        <w:t>и</w:t>
      </w:r>
      <w:r>
        <w:rPr>
          <w:sz w:val="28"/>
        </w:rPr>
        <w:tab/>
      </w:r>
      <w:r>
        <w:rPr>
          <w:spacing w:val="-2"/>
          <w:sz w:val="28"/>
        </w:rPr>
        <w:t>частные</w:t>
      </w:r>
      <w:r>
        <w:rPr>
          <w:sz w:val="28"/>
        </w:rPr>
        <w:tab/>
      </w:r>
      <w:r>
        <w:rPr>
          <w:spacing w:val="-4"/>
          <w:sz w:val="28"/>
        </w:rPr>
        <w:t>виды</w:t>
      </w:r>
      <w:r>
        <w:rPr>
          <w:sz w:val="28"/>
        </w:rPr>
        <w:tab/>
      </w:r>
      <w:r>
        <w:rPr>
          <w:spacing w:val="-2"/>
          <w:sz w:val="28"/>
        </w:rPr>
        <w:t>психотерапии</w:t>
      </w:r>
      <w:r>
        <w:rPr>
          <w:sz w:val="28"/>
        </w:rPr>
        <w:tab/>
      </w:r>
      <w:r>
        <w:rPr>
          <w:spacing w:val="-4"/>
          <w:sz w:val="28"/>
        </w:rPr>
        <w:t xml:space="preserve">психических </w:t>
      </w:r>
      <w:r>
        <w:rPr>
          <w:spacing w:val="-2"/>
          <w:sz w:val="28"/>
        </w:rPr>
        <w:t>расстройств;</w:t>
      </w:r>
    </w:p>
    <w:p w:rsidR="008E06BB" w:rsidRDefault="0071499E">
      <w:pPr>
        <w:pStyle w:val="a4"/>
        <w:numPr>
          <w:ilvl w:val="1"/>
          <w:numId w:val="3"/>
        </w:numPr>
        <w:tabs>
          <w:tab w:val="left" w:pos="1670"/>
        </w:tabs>
        <w:spacing w:before="2" w:line="319" w:lineRule="exact"/>
        <w:ind w:left="1670" w:hanging="267"/>
        <w:rPr>
          <w:sz w:val="28"/>
        </w:rPr>
      </w:pPr>
      <w:r>
        <w:rPr>
          <w:sz w:val="28"/>
        </w:rPr>
        <w:t>основные</w:t>
      </w:r>
      <w:r>
        <w:rPr>
          <w:spacing w:val="-16"/>
          <w:sz w:val="28"/>
        </w:rPr>
        <w:t xml:space="preserve"> </w:t>
      </w:r>
      <w:r>
        <w:rPr>
          <w:sz w:val="28"/>
        </w:rPr>
        <w:t>принципы</w:t>
      </w:r>
      <w:r>
        <w:rPr>
          <w:spacing w:val="-14"/>
          <w:sz w:val="28"/>
        </w:rPr>
        <w:t xml:space="preserve"> </w:t>
      </w:r>
      <w:r>
        <w:rPr>
          <w:sz w:val="28"/>
        </w:rPr>
        <w:t>фито-</w:t>
      </w:r>
      <w:r>
        <w:rPr>
          <w:spacing w:val="-13"/>
          <w:sz w:val="28"/>
        </w:rPr>
        <w:t xml:space="preserve"> </w:t>
      </w:r>
      <w:r>
        <w:rPr>
          <w:sz w:val="28"/>
        </w:rPr>
        <w:t>и</w:t>
      </w:r>
      <w:r>
        <w:rPr>
          <w:spacing w:val="-14"/>
          <w:sz w:val="28"/>
        </w:rPr>
        <w:t xml:space="preserve"> </w:t>
      </w:r>
      <w:r>
        <w:rPr>
          <w:sz w:val="28"/>
        </w:rPr>
        <w:t>рефлексотерапии</w:t>
      </w:r>
      <w:r>
        <w:rPr>
          <w:spacing w:val="-14"/>
          <w:sz w:val="28"/>
        </w:rPr>
        <w:t xml:space="preserve"> </w:t>
      </w:r>
      <w:r>
        <w:rPr>
          <w:sz w:val="28"/>
        </w:rPr>
        <w:t>в</w:t>
      </w:r>
      <w:r>
        <w:rPr>
          <w:spacing w:val="-13"/>
          <w:sz w:val="28"/>
        </w:rPr>
        <w:t xml:space="preserve"> </w:t>
      </w:r>
      <w:r>
        <w:rPr>
          <w:spacing w:val="-2"/>
          <w:sz w:val="28"/>
        </w:rPr>
        <w:t>психиатрии;</w:t>
      </w:r>
    </w:p>
    <w:p w:rsidR="008E06BB" w:rsidRDefault="0071499E">
      <w:pPr>
        <w:pStyle w:val="a4"/>
        <w:numPr>
          <w:ilvl w:val="1"/>
          <w:numId w:val="3"/>
        </w:numPr>
        <w:tabs>
          <w:tab w:val="left" w:pos="1670"/>
        </w:tabs>
        <w:spacing w:line="319" w:lineRule="exact"/>
        <w:ind w:left="1670" w:hanging="267"/>
        <w:rPr>
          <w:sz w:val="28"/>
        </w:rPr>
      </w:pPr>
      <w:r>
        <w:rPr>
          <w:sz w:val="28"/>
        </w:rPr>
        <w:t>клинику</w:t>
      </w:r>
      <w:r>
        <w:rPr>
          <w:spacing w:val="-6"/>
          <w:sz w:val="28"/>
        </w:rPr>
        <w:t xml:space="preserve"> </w:t>
      </w:r>
      <w:r>
        <w:rPr>
          <w:sz w:val="28"/>
        </w:rPr>
        <w:t>ремиссий</w:t>
      </w:r>
      <w:r>
        <w:rPr>
          <w:spacing w:val="-5"/>
          <w:sz w:val="28"/>
        </w:rPr>
        <w:t xml:space="preserve"> </w:t>
      </w:r>
      <w:r>
        <w:rPr>
          <w:sz w:val="28"/>
        </w:rPr>
        <w:t>и</w:t>
      </w:r>
      <w:r>
        <w:rPr>
          <w:spacing w:val="-4"/>
          <w:sz w:val="28"/>
        </w:rPr>
        <w:t xml:space="preserve"> </w:t>
      </w:r>
      <w:r>
        <w:rPr>
          <w:sz w:val="28"/>
        </w:rPr>
        <w:t>рецидивов</w:t>
      </w:r>
      <w:r>
        <w:rPr>
          <w:spacing w:val="-4"/>
          <w:sz w:val="28"/>
        </w:rPr>
        <w:t xml:space="preserve"> </w:t>
      </w:r>
      <w:r>
        <w:rPr>
          <w:sz w:val="28"/>
        </w:rPr>
        <w:t>при</w:t>
      </w:r>
      <w:r>
        <w:rPr>
          <w:spacing w:val="-4"/>
          <w:sz w:val="28"/>
        </w:rPr>
        <w:t xml:space="preserve"> </w:t>
      </w:r>
      <w:r>
        <w:rPr>
          <w:sz w:val="28"/>
        </w:rPr>
        <w:t>психических</w:t>
      </w:r>
      <w:r>
        <w:rPr>
          <w:spacing w:val="-2"/>
          <w:sz w:val="28"/>
        </w:rPr>
        <w:t xml:space="preserve"> расстройствах;</w:t>
      </w:r>
    </w:p>
    <w:p w:rsidR="008E06BB" w:rsidRDefault="0071499E">
      <w:pPr>
        <w:pStyle w:val="a4"/>
        <w:numPr>
          <w:ilvl w:val="1"/>
          <w:numId w:val="3"/>
        </w:numPr>
        <w:tabs>
          <w:tab w:val="left" w:pos="1821"/>
          <w:tab w:val="left" w:pos="3415"/>
          <w:tab w:val="left" w:pos="3929"/>
          <w:tab w:val="left" w:pos="5177"/>
          <w:tab w:val="left" w:pos="7208"/>
          <w:tab w:val="left" w:pos="8596"/>
          <w:tab w:val="left" w:pos="9081"/>
        </w:tabs>
        <w:spacing w:before="5"/>
        <w:ind w:right="442" w:firstLine="585"/>
        <w:rPr>
          <w:sz w:val="28"/>
        </w:rPr>
      </w:pPr>
      <w:r>
        <w:rPr>
          <w:spacing w:val="-2"/>
          <w:sz w:val="28"/>
        </w:rPr>
        <w:t>принципы</w:t>
      </w:r>
      <w:r>
        <w:rPr>
          <w:sz w:val="28"/>
        </w:rPr>
        <w:tab/>
      </w:r>
      <w:r>
        <w:rPr>
          <w:spacing w:val="-10"/>
          <w:sz w:val="28"/>
        </w:rPr>
        <w:t>и</w:t>
      </w:r>
      <w:r>
        <w:rPr>
          <w:sz w:val="28"/>
        </w:rPr>
        <w:tab/>
      </w:r>
      <w:r>
        <w:rPr>
          <w:spacing w:val="-2"/>
          <w:sz w:val="28"/>
        </w:rPr>
        <w:t>методы</w:t>
      </w:r>
      <w:r>
        <w:rPr>
          <w:sz w:val="28"/>
        </w:rPr>
        <w:tab/>
      </w:r>
      <w:r>
        <w:rPr>
          <w:spacing w:val="-2"/>
          <w:sz w:val="28"/>
        </w:rPr>
        <w:t>реабилитации</w:t>
      </w:r>
      <w:r>
        <w:rPr>
          <w:sz w:val="28"/>
        </w:rPr>
        <w:tab/>
      </w:r>
      <w:r>
        <w:rPr>
          <w:spacing w:val="-2"/>
          <w:sz w:val="28"/>
        </w:rPr>
        <w:t>больных</w:t>
      </w:r>
      <w:r>
        <w:rPr>
          <w:sz w:val="28"/>
        </w:rPr>
        <w:tab/>
      </w:r>
      <w:r>
        <w:rPr>
          <w:spacing w:val="-10"/>
          <w:sz w:val="28"/>
        </w:rPr>
        <w:t>с</w:t>
      </w:r>
      <w:r>
        <w:rPr>
          <w:sz w:val="28"/>
        </w:rPr>
        <w:tab/>
      </w:r>
      <w:r>
        <w:rPr>
          <w:spacing w:val="-4"/>
          <w:sz w:val="28"/>
        </w:rPr>
        <w:t xml:space="preserve">психическими </w:t>
      </w:r>
      <w:r>
        <w:rPr>
          <w:spacing w:val="-2"/>
          <w:sz w:val="28"/>
        </w:rPr>
        <w:t>расстройствами;</w:t>
      </w:r>
    </w:p>
    <w:p w:rsidR="008E06BB" w:rsidRDefault="0071499E">
      <w:pPr>
        <w:pStyle w:val="a4"/>
        <w:numPr>
          <w:ilvl w:val="1"/>
          <w:numId w:val="3"/>
        </w:numPr>
        <w:tabs>
          <w:tab w:val="left" w:pos="1670"/>
        </w:tabs>
        <w:spacing w:line="318" w:lineRule="exact"/>
        <w:ind w:left="1670" w:hanging="267"/>
        <w:rPr>
          <w:sz w:val="28"/>
        </w:rPr>
      </w:pPr>
      <w:r>
        <w:rPr>
          <w:spacing w:val="-2"/>
          <w:sz w:val="28"/>
        </w:rPr>
        <w:t>законодательства</w:t>
      </w:r>
      <w:r>
        <w:rPr>
          <w:spacing w:val="-4"/>
          <w:sz w:val="28"/>
        </w:rPr>
        <w:t xml:space="preserve"> </w:t>
      </w:r>
      <w:r>
        <w:rPr>
          <w:spacing w:val="-2"/>
          <w:sz w:val="28"/>
        </w:rPr>
        <w:t>Российской</w:t>
      </w:r>
      <w:r>
        <w:rPr>
          <w:spacing w:val="-1"/>
          <w:sz w:val="28"/>
        </w:rPr>
        <w:t xml:space="preserve"> </w:t>
      </w:r>
      <w:r>
        <w:rPr>
          <w:spacing w:val="-2"/>
          <w:sz w:val="28"/>
        </w:rPr>
        <w:t>Федерации в сфере</w:t>
      </w:r>
      <w:r>
        <w:rPr>
          <w:spacing w:val="-1"/>
          <w:sz w:val="28"/>
        </w:rPr>
        <w:t xml:space="preserve"> </w:t>
      </w:r>
      <w:r>
        <w:rPr>
          <w:spacing w:val="-2"/>
          <w:sz w:val="28"/>
        </w:rPr>
        <w:t>психиатрии;</w:t>
      </w:r>
    </w:p>
    <w:p w:rsidR="008E06BB" w:rsidRDefault="0071499E">
      <w:pPr>
        <w:pStyle w:val="a4"/>
        <w:numPr>
          <w:ilvl w:val="1"/>
          <w:numId w:val="3"/>
        </w:numPr>
        <w:tabs>
          <w:tab w:val="left" w:pos="1670"/>
        </w:tabs>
        <w:spacing w:line="320" w:lineRule="exact"/>
        <w:ind w:left="1670" w:hanging="267"/>
        <w:rPr>
          <w:sz w:val="28"/>
        </w:rPr>
      </w:pPr>
      <w:r>
        <w:rPr>
          <w:spacing w:val="-2"/>
          <w:sz w:val="28"/>
        </w:rPr>
        <w:t>систему организации психиатрической помощи в</w:t>
      </w:r>
      <w:r>
        <w:rPr>
          <w:spacing w:val="-1"/>
          <w:sz w:val="28"/>
        </w:rPr>
        <w:t xml:space="preserve"> </w:t>
      </w:r>
      <w:r>
        <w:rPr>
          <w:spacing w:val="-2"/>
          <w:sz w:val="28"/>
        </w:rPr>
        <w:t>стране;</w:t>
      </w:r>
    </w:p>
    <w:p w:rsidR="008E06BB" w:rsidRDefault="0071499E">
      <w:pPr>
        <w:pStyle w:val="a4"/>
        <w:numPr>
          <w:ilvl w:val="1"/>
          <w:numId w:val="3"/>
        </w:numPr>
        <w:tabs>
          <w:tab w:val="left" w:pos="1670"/>
        </w:tabs>
        <w:spacing w:before="2"/>
        <w:ind w:left="1670" w:hanging="267"/>
        <w:rPr>
          <w:sz w:val="28"/>
        </w:rPr>
      </w:pPr>
      <w:r>
        <w:rPr>
          <w:spacing w:val="-2"/>
          <w:sz w:val="28"/>
        </w:rPr>
        <w:t>задачи и</w:t>
      </w:r>
      <w:r>
        <w:rPr>
          <w:spacing w:val="-5"/>
          <w:sz w:val="28"/>
        </w:rPr>
        <w:t xml:space="preserve"> </w:t>
      </w:r>
      <w:r>
        <w:rPr>
          <w:spacing w:val="-2"/>
          <w:sz w:val="28"/>
        </w:rPr>
        <w:t>структуру психиатрической</w:t>
      </w:r>
      <w:r>
        <w:rPr>
          <w:spacing w:val="-1"/>
          <w:sz w:val="28"/>
        </w:rPr>
        <w:t xml:space="preserve"> </w:t>
      </w:r>
      <w:r>
        <w:rPr>
          <w:spacing w:val="-2"/>
          <w:sz w:val="28"/>
        </w:rPr>
        <w:t>службы;</w:t>
      </w:r>
    </w:p>
    <w:p w:rsidR="008E06BB" w:rsidRDefault="0071499E">
      <w:pPr>
        <w:pStyle w:val="a4"/>
        <w:numPr>
          <w:ilvl w:val="1"/>
          <w:numId w:val="3"/>
        </w:numPr>
        <w:tabs>
          <w:tab w:val="left" w:pos="1637"/>
        </w:tabs>
        <w:spacing w:before="4" w:line="242" w:lineRule="auto"/>
        <w:ind w:right="670" w:firstLine="585"/>
        <w:rPr>
          <w:sz w:val="28"/>
        </w:rPr>
      </w:pPr>
      <w:r>
        <w:rPr>
          <w:sz w:val="28"/>
        </w:rPr>
        <w:t>организацию</w:t>
      </w:r>
      <w:r>
        <w:rPr>
          <w:spacing w:val="-4"/>
          <w:sz w:val="28"/>
        </w:rPr>
        <w:t xml:space="preserve"> </w:t>
      </w:r>
      <w:r>
        <w:rPr>
          <w:sz w:val="28"/>
        </w:rPr>
        <w:t>и</w:t>
      </w:r>
      <w:r>
        <w:rPr>
          <w:spacing w:val="-6"/>
          <w:sz w:val="28"/>
        </w:rPr>
        <w:t xml:space="preserve"> </w:t>
      </w:r>
      <w:r>
        <w:rPr>
          <w:sz w:val="28"/>
        </w:rPr>
        <w:t>объем</w:t>
      </w:r>
      <w:r>
        <w:rPr>
          <w:spacing w:val="-5"/>
          <w:sz w:val="28"/>
        </w:rPr>
        <w:t xml:space="preserve"> </w:t>
      </w:r>
      <w:r>
        <w:rPr>
          <w:sz w:val="28"/>
        </w:rPr>
        <w:t>медицинской</w:t>
      </w:r>
      <w:r>
        <w:rPr>
          <w:spacing w:val="-5"/>
          <w:sz w:val="28"/>
        </w:rPr>
        <w:t xml:space="preserve"> </w:t>
      </w:r>
      <w:r>
        <w:rPr>
          <w:sz w:val="28"/>
        </w:rPr>
        <w:t>помощи</w:t>
      </w:r>
      <w:r>
        <w:rPr>
          <w:spacing w:val="-5"/>
          <w:sz w:val="28"/>
        </w:rPr>
        <w:t xml:space="preserve"> </w:t>
      </w:r>
      <w:r>
        <w:rPr>
          <w:sz w:val="28"/>
        </w:rPr>
        <w:t>на</w:t>
      </w:r>
      <w:r>
        <w:rPr>
          <w:spacing w:val="-5"/>
          <w:sz w:val="28"/>
        </w:rPr>
        <w:t xml:space="preserve"> </w:t>
      </w:r>
      <w:r>
        <w:rPr>
          <w:sz w:val="28"/>
        </w:rPr>
        <w:t>догоспитальном</w:t>
      </w:r>
      <w:r>
        <w:rPr>
          <w:spacing w:val="23"/>
          <w:sz w:val="28"/>
        </w:rPr>
        <w:t xml:space="preserve"> </w:t>
      </w:r>
      <w:r>
        <w:rPr>
          <w:sz w:val="28"/>
        </w:rPr>
        <w:t>этапе</w:t>
      </w:r>
      <w:r>
        <w:rPr>
          <w:spacing w:val="-6"/>
          <w:sz w:val="28"/>
        </w:rPr>
        <w:t xml:space="preserve"> </w:t>
      </w:r>
      <w:r>
        <w:rPr>
          <w:sz w:val="28"/>
        </w:rPr>
        <w:t>при психических расстройствах;</w:t>
      </w:r>
    </w:p>
    <w:p w:rsidR="008E06BB" w:rsidRDefault="0071499E">
      <w:pPr>
        <w:pStyle w:val="a4"/>
        <w:numPr>
          <w:ilvl w:val="1"/>
          <w:numId w:val="3"/>
        </w:numPr>
        <w:tabs>
          <w:tab w:val="left" w:pos="1670"/>
        </w:tabs>
        <w:spacing w:line="313" w:lineRule="exact"/>
        <w:ind w:left="1670" w:hanging="267"/>
        <w:rPr>
          <w:sz w:val="28"/>
        </w:rPr>
      </w:pPr>
      <w:r>
        <w:rPr>
          <w:spacing w:val="-2"/>
          <w:sz w:val="28"/>
        </w:rPr>
        <w:t>учет,</w:t>
      </w:r>
      <w:r>
        <w:rPr>
          <w:spacing w:val="-5"/>
          <w:sz w:val="28"/>
        </w:rPr>
        <w:t xml:space="preserve"> </w:t>
      </w:r>
      <w:r>
        <w:rPr>
          <w:spacing w:val="-2"/>
          <w:sz w:val="28"/>
        </w:rPr>
        <w:t>отчетность</w:t>
      </w:r>
      <w:r>
        <w:rPr>
          <w:spacing w:val="-3"/>
          <w:sz w:val="28"/>
        </w:rPr>
        <w:t xml:space="preserve"> </w:t>
      </w:r>
      <w:r>
        <w:rPr>
          <w:spacing w:val="-2"/>
          <w:sz w:val="28"/>
        </w:rPr>
        <w:t>медицинских организациях</w:t>
      </w:r>
      <w:r>
        <w:rPr>
          <w:spacing w:val="-3"/>
          <w:sz w:val="28"/>
        </w:rPr>
        <w:t xml:space="preserve"> </w:t>
      </w:r>
      <w:r>
        <w:rPr>
          <w:spacing w:val="-2"/>
          <w:sz w:val="28"/>
        </w:rPr>
        <w:t>психиатрического</w:t>
      </w:r>
      <w:r>
        <w:rPr>
          <w:sz w:val="28"/>
        </w:rPr>
        <w:t xml:space="preserve"> </w:t>
      </w:r>
      <w:r>
        <w:rPr>
          <w:spacing w:val="-2"/>
          <w:sz w:val="28"/>
        </w:rPr>
        <w:t>профиля;</w:t>
      </w:r>
    </w:p>
    <w:p w:rsidR="008E06BB" w:rsidRDefault="0071499E">
      <w:pPr>
        <w:pStyle w:val="a4"/>
        <w:numPr>
          <w:ilvl w:val="1"/>
          <w:numId w:val="3"/>
        </w:numPr>
        <w:tabs>
          <w:tab w:val="left" w:pos="1670"/>
        </w:tabs>
        <w:spacing w:line="320" w:lineRule="exact"/>
        <w:ind w:left="1670" w:hanging="267"/>
        <w:rPr>
          <w:sz w:val="28"/>
        </w:rPr>
      </w:pPr>
      <w:r>
        <w:rPr>
          <w:spacing w:val="-2"/>
          <w:sz w:val="28"/>
        </w:rPr>
        <w:t>организацию</w:t>
      </w:r>
      <w:r>
        <w:rPr>
          <w:spacing w:val="-3"/>
          <w:sz w:val="28"/>
        </w:rPr>
        <w:t xml:space="preserve"> </w:t>
      </w:r>
      <w:r>
        <w:rPr>
          <w:spacing w:val="-2"/>
          <w:sz w:val="28"/>
        </w:rPr>
        <w:t>работы</w:t>
      </w:r>
      <w:r>
        <w:rPr>
          <w:spacing w:val="-6"/>
          <w:sz w:val="28"/>
        </w:rPr>
        <w:t xml:space="preserve"> </w:t>
      </w:r>
      <w:r>
        <w:rPr>
          <w:spacing w:val="-2"/>
          <w:sz w:val="28"/>
        </w:rPr>
        <w:t>неотложной психиатрической</w:t>
      </w:r>
      <w:r>
        <w:rPr>
          <w:spacing w:val="-5"/>
          <w:sz w:val="28"/>
        </w:rPr>
        <w:t xml:space="preserve"> </w:t>
      </w:r>
      <w:r>
        <w:rPr>
          <w:spacing w:val="-2"/>
          <w:sz w:val="28"/>
        </w:rPr>
        <w:t>помощи;</w:t>
      </w:r>
    </w:p>
    <w:p w:rsidR="008E06BB" w:rsidRDefault="0071499E">
      <w:pPr>
        <w:pStyle w:val="a4"/>
        <w:numPr>
          <w:ilvl w:val="0"/>
          <w:numId w:val="3"/>
        </w:numPr>
        <w:tabs>
          <w:tab w:val="left" w:pos="1776"/>
        </w:tabs>
        <w:spacing w:before="4"/>
        <w:ind w:left="1776" w:hanging="373"/>
        <w:rPr>
          <w:sz w:val="28"/>
        </w:rPr>
      </w:pPr>
      <w:r>
        <w:rPr>
          <w:sz w:val="28"/>
        </w:rPr>
        <w:t>Знание</w:t>
      </w:r>
      <w:r>
        <w:rPr>
          <w:spacing w:val="-17"/>
          <w:sz w:val="28"/>
        </w:rPr>
        <w:t xml:space="preserve"> </w:t>
      </w:r>
      <w:r>
        <w:rPr>
          <w:sz w:val="28"/>
        </w:rPr>
        <w:t>сопутствующих</w:t>
      </w:r>
      <w:r>
        <w:rPr>
          <w:spacing w:val="-16"/>
          <w:sz w:val="28"/>
        </w:rPr>
        <w:t xml:space="preserve"> </w:t>
      </w:r>
      <w:r>
        <w:rPr>
          <w:sz w:val="28"/>
        </w:rPr>
        <w:t>и</w:t>
      </w:r>
      <w:r>
        <w:rPr>
          <w:spacing w:val="-17"/>
          <w:sz w:val="28"/>
        </w:rPr>
        <w:t xml:space="preserve"> </w:t>
      </w:r>
      <w:r>
        <w:rPr>
          <w:sz w:val="28"/>
        </w:rPr>
        <w:t>смежных</w:t>
      </w:r>
      <w:r>
        <w:rPr>
          <w:spacing w:val="-15"/>
          <w:sz w:val="28"/>
        </w:rPr>
        <w:t xml:space="preserve"> </w:t>
      </w:r>
      <w:r>
        <w:rPr>
          <w:spacing w:val="-2"/>
          <w:sz w:val="28"/>
        </w:rPr>
        <w:t>дисциплин:</w:t>
      </w:r>
    </w:p>
    <w:p w:rsidR="008E06BB" w:rsidRDefault="0071499E">
      <w:pPr>
        <w:pStyle w:val="a4"/>
        <w:numPr>
          <w:ilvl w:val="1"/>
          <w:numId w:val="3"/>
        </w:numPr>
        <w:tabs>
          <w:tab w:val="left" w:pos="1637"/>
          <w:tab w:val="left" w:pos="2964"/>
          <w:tab w:val="left" w:pos="5600"/>
          <w:tab w:val="left" w:pos="7420"/>
          <w:tab w:val="left" w:pos="8692"/>
          <w:tab w:val="left" w:pos="9096"/>
        </w:tabs>
        <w:ind w:right="434" w:firstLine="585"/>
        <w:rPr>
          <w:sz w:val="28"/>
        </w:rPr>
      </w:pPr>
      <w:r>
        <w:rPr>
          <w:spacing w:val="-2"/>
          <w:sz w:val="28"/>
        </w:rPr>
        <w:t>клинику,</w:t>
      </w:r>
      <w:r>
        <w:rPr>
          <w:sz w:val="28"/>
        </w:rPr>
        <w:tab/>
      </w:r>
      <w:r>
        <w:rPr>
          <w:spacing w:val="-2"/>
          <w:sz w:val="28"/>
        </w:rPr>
        <w:t>дифференциальную</w:t>
      </w:r>
      <w:r>
        <w:rPr>
          <w:sz w:val="28"/>
        </w:rPr>
        <w:tab/>
      </w:r>
      <w:r>
        <w:rPr>
          <w:spacing w:val="-2"/>
          <w:sz w:val="28"/>
        </w:rPr>
        <w:t>диагностику,</w:t>
      </w:r>
      <w:r>
        <w:rPr>
          <w:sz w:val="28"/>
        </w:rPr>
        <w:tab/>
      </w:r>
      <w:r>
        <w:rPr>
          <w:spacing w:val="-2"/>
          <w:sz w:val="28"/>
        </w:rPr>
        <w:t>терапию</w:t>
      </w:r>
      <w:r>
        <w:rPr>
          <w:sz w:val="28"/>
        </w:rPr>
        <w:tab/>
      </w:r>
      <w:r>
        <w:rPr>
          <w:spacing w:val="-10"/>
          <w:sz w:val="28"/>
        </w:rPr>
        <w:t>и</w:t>
      </w:r>
      <w:r>
        <w:rPr>
          <w:sz w:val="28"/>
        </w:rPr>
        <w:tab/>
      </w:r>
      <w:r>
        <w:rPr>
          <w:spacing w:val="-4"/>
          <w:sz w:val="28"/>
        </w:rPr>
        <w:t xml:space="preserve">профилактику </w:t>
      </w:r>
      <w:r>
        <w:rPr>
          <w:sz w:val="28"/>
        </w:rPr>
        <w:t>наркологических заболеваний;</w:t>
      </w:r>
    </w:p>
    <w:p w:rsidR="008E06BB" w:rsidRDefault="0071499E">
      <w:pPr>
        <w:pStyle w:val="a4"/>
        <w:numPr>
          <w:ilvl w:val="1"/>
          <w:numId w:val="3"/>
        </w:numPr>
        <w:tabs>
          <w:tab w:val="left" w:pos="1670"/>
        </w:tabs>
        <w:spacing w:line="316" w:lineRule="exact"/>
        <w:ind w:left="1670" w:hanging="267"/>
        <w:rPr>
          <w:sz w:val="28"/>
        </w:rPr>
      </w:pPr>
      <w:r>
        <w:rPr>
          <w:spacing w:val="-2"/>
          <w:sz w:val="28"/>
        </w:rPr>
        <w:t>методы</w:t>
      </w:r>
      <w:r>
        <w:rPr>
          <w:spacing w:val="-5"/>
          <w:sz w:val="28"/>
        </w:rPr>
        <w:t xml:space="preserve"> </w:t>
      </w:r>
      <w:r>
        <w:rPr>
          <w:spacing w:val="-2"/>
          <w:sz w:val="28"/>
        </w:rPr>
        <w:t>терапии нар</w:t>
      </w:r>
      <w:r>
        <w:rPr>
          <w:spacing w:val="-2"/>
          <w:sz w:val="28"/>
        </w:rPr>
        <w:t>кологических заболеваний;</w:t>
      </w:r>
    </w:p>
    <w:p w:rsidR="008E06BB" w:rsidRDefault="0071499E">
      <w:pPr>
        <w:pStyle w:val="a3"/>
        <w:spacing w:before="2"/>
        <w:ind w:left="1408"/>
      </w:pPr>
      <w:r>
        <w:t>-основы</w:t>
      </w:r>
      <w:r>
        <w:rPr>
          <w:spacing w:val="-6"/>
        </w:rPr>
        <w:t xml:space="preserve"> </w:t>
      </w:r>
      <w:r>
        <w:t>профилактики</w:t>
      </w:r>
      <w:r>
        <w:rPr>
          <w:spacing w:val="-4"/>
        </w:rPr>
        <w:t xml:space="preserve"> </w:t>
      </w:r>
      <w:r>
        <w:t>и</w:t>
      </w:r>
      <w:r>
        <w:rPr>
          <w:spacing w:val="-4"/>
        </w:rPr>
        <w:t xml:space="preserve"> </w:t>
      </w:r>
      <w:r>
        <w:t>реабилитации</w:t>
      </w:r>
      <w:r>
        <w:rPr>
          <w:spacing w:val="-4"/>
        </w:rPr>
        <w:t xml:space="preserve"> </w:t>
      </w:r>
      <w:r>
        <w:t>в</w:t>
      </w:r>
      <w:r>
        <w:rPr>
          <w:spacing w:val="-4"/>
        </w:rPr>
        <w:t xml:space="preserve"> </w:t>
      </w:r>
      <w:r>
        <w:rPr>
          <w:spacing w:val="-2"/>
        </w:rPr>
        <w:t>наркологии;</w:t>
      </w:r>
    </w:p>
    <w:p w:rsidR="008E06BB" w:rsidRDefault="0071499E">
      <w:pPr>
        <w:pStyle w:val="a3"/>
        <w:tabs>
          <w:tab w:val="left" w:pos="3213"/>
          <w:tab w:val="left" w:pos="5494"/>
          <w:tab w:val="left" w:pos="6695"/>
          <w:tab w:val="left" w:pos="7074"/>
          <w:tab w:val="left" w:pos="9412"/>
        </w:tabs>
        <w:spacing w:before="4"/>
        <w:ind w:right="425" w:firstLine="585"/>
      </w:pPr>
      <w:r>
        <w:rPr>
          <w:spacing w:val="-2"/>
        </w:rPr>
        <w:t>-организация</w:t>
      </w:r>
      <w:r>
        <w:tab/>
      </w:r>
      <w:r>
        <w:rPr>
          <w:spacing w:val="-2"/>
        </w:rPr>
        <w:t>наркологической</w:t>
      </w:r>
      <w:r>
        <w:tab/>
      </w:r>
      <w:r>
        <w:rPr>
          <w:spacing w:val="-2"/>
        </w:rPr>
        <w:t>помощи</w:t>
      </w:r>
      <w:r>
        <w:tab/>
      </w:r>
      <w:r>
        <w:rPr>
          <w:spacing w:val="-10"/>
        </w:rPr>
        <w:t>и</w:t>
      </w:r>
      <w:r>
        <w:tab/>
      </w:r>
      <w:r>
        <w:rPr>
          <w:spacing w:val="-2"/>
        </w:rPr>
        <w:t>законодательство</w:t>
      </w:r>
      <w:r>
        <w:tab/>
      </w:r>
      <w:r>
        <w:rPr>
          <w:spacing w:val="-4"/>
        </w:rPr>
        <w:t xml:space="preserve">Российской </w:t>
      </w:r>
      <w:r>
        <w:t>Федерации в сфере психиатрии-наркологии);</w:t>
      </w:r>
    </w:p>
    <w:p w:rsidR="008E06BB" w:rsidRDefault="0071499E">
      <w:pPr>
        <w:pStyle w:val="a4"/>
        <w:numPr>
          <w:ilvl w:val="1"/>
          <w:numId w:val="3"/>
        </w:numPr>
        <w:tabs>
          <w:tab w:val="left" w:pos="1637"/>
          <w:tab w:val="left" w:pos="2776"/>
          <w:tab w:val="left" w:pos="4111"/>
          <w:tab w:val="left" w:pos="5206"/>
          <w:tab w:val="left" w:pos="6968"/>
          <w:tab w:val="left" w:pos="7372"/>
          <w:tab w:val="left" w:pos="8587"/>
          <w:tab w:val="left" w:pos="10651"/>
        </w:tabs>
        <w:spacing w:before="2"/>
        <w:ind w:right="394" w:firstLine="585"/>
        <w:rPr>
          <w:sz w:val="28"/>
        </w:rPr>
      </w:pPr>
      <w:r>
        <w:rPr>
          <w:spacing w:val="-2"/>
          <w:sz w:val="28"/>
        </w:rPr>
        <w:t>основы</w:t>
      </w:r>
      <w:r>
        <w:rPr>
          <w:sz w:val="28"/>
        </w:rPr>
        <w:tab/>
      </w:r>
      <w:r>
        <w:rPr>
          <w:spacing w:val="-2"/>
          <w:sz w:val="28"/>
        </w:rPr>
        <w:t>клиники,</w:t>
      </w:r>
      <w:r>
        <w:rPr>
          <w:sz w:val="28"/>
        </w:rPr>
        <w:tab/>
      </w:r>
      <w:r>
        <w:rPr>
          <w:spacing w:val="-2"/>
          <w:sz w:val="28"/>
        </w:rPr>
        <w:t>ранней</w:t>
      </w:r>
      <w:r>
        <w:rPr>
          <w:sz w:val="28"/>
        </w:rPr>
        <w:tab/>
      </w:r>
      <w:r>
        <w:rPr>
          <w:spacing w:val="-2"/>
          <w:sz w:val="28"/>
        </w:rPr>
        <w:t>диагностики</w:t>
      </w:r>
      <w:r>
        <w:rPr>
          <w:sz w:val="28"/>
        </w:rPr>
        <w:tab/>
      </w:r>
      <w:r>
        <w:rPr>
          <w:spacing w:val="-10"/>
          <w:sz w:val="28"/>
        </w:rPr>
        <w:t>и</w:t>
      </w:r>
      <w:r>
        <w:rPr>
          <w:sz w:val="28"/>
        </w:rPr>
        <w:tab/>
      </w:r>
      <w:r>
        <w:rPr>
          <w:spacing w:val="-2"/>
          <w:sz w:val="28"/>
        </w:rPr>
        <w:t>терапии</w:t>
      </w:r>
      <w:r>
        <w:rPr>
          <w:sz w:val="28"/>
        </w:rPr>
        <w:tab/>
      </w:r>
      <w:r>
        <w:rPr>
          <w:spacing w:val="-2"/>
          <w:sz w:val="28"/>
        </w:rPr>
        <w:t>инфекционных</w:t>
      </w:r>
      <w:r>
        <w:rPr>
          <w:sz w:val="28"/>
        </w:rPr>
        <w:tab/>
      </w:r>
      <w:r>
        <w:rPr>
          <w:spacing w:val="-10"/>
          <w:sz w:val="28"/>
        </w:rPr>
        <w:t xml:space="preserve">и </w:t>
      </w:r>
      <w:r>
        <w:rPr>
          <w:sz w:val="28"/>
        </w:rPr>
        <w:t>паразитарных болезней, в том числе карантинных инфекций;</w:t>
      </w:r>
    </w:p>
    <w:p w:rsidR="008E06BB" w:rsidRDefault="0071499E">
      <w:pPr>
        <w:pStyle w:val="a4"/>
        <w:numPr>
          <w:ilvl w:val="1"/>
          <w:numId w:val="3"/>
        </w:numPr>
        <w:tabs>
          <w:tab w:val="left" w:pos="1670"/>
        </w:tabs>
        <w:spacing w:line="316" w:lineRule="exact"/>
        <w:ind w:left="1670" w:hanging="267"/>
        <w:rPr>
          <w:sz w:val="28"/>
        </w:rPr>
      </w:pPr>
      <w:r>
        <w:rPr>
          <w:sz w:val="28"/>
        </w:rPr>
        <w:t>организацию</w:t>
      </w:r>
      <w:r>
        <w:rPr>
          <w:spacing w:val="-17"/>
          <w:sz w:val="28"/>
        </w:rPr>
        <w:t xml:space="preserve"> </w:t>
      </w:r>
      <w:r>
        <w:rPr>
          <w:sz w:val="28"/>
        </w:rPr>
        <w:t>и</w:t>
      </w:r>
      <w:r>
        <w:rPr>
          <w:spacing w:val="-14"/>
          <w:sz w:val="28"/>
        </w:rPr>
        <w:t xml:space="preserve"> </w:t>
      </w:r>
      <w:r>
        <w:rPr>
          <w:sz w:val="28"/>
        </w:rPr>
        <w:t>объем</w:t>
      </w:r>
      <w:r>
        <w:rPr>
          <w:spacing w:val="-15"/>
          <w:sz w:val="28"/>
        </w:rPr>
        <w:t xml:space="preserve"> </w:t>
      </w:r>
      <w:r>
        <w:rPr>
          <w:sz w:val="28"/>
        </w:rPr>
        <w:t>врачебной</w:t>
      </w:r>
      <w:r>
        <w:rPr>
          <w:spacing w:val="-13"/>
          <w:sz w:val="28"/>
        </w:rPr>
        <w:t xml:space="preserve"> </w:t>
      </w:r>
      <w:r>
        <w:rPr>
          <w:sz w:val="28"/>
        </w:rPr>
        <w:t>помощи</w:t>
      </w:r>
      <w:r>
        <w:rPr>
          <w:spacing w:val="-14"/>
          <w:sz w:val="28"/>
        </w:rPr>
        <w:t xml:space="preserve"> </w:t>
      </w:r>
      <w:r>
        <w:rPr>
          <w:sz w:val="28"/>
        </w:rPr>
        <w:t>на</w:t>
      </w:r>
      <w:r>
        <w:rPr>
          <w:spacing w:val="-14"/>
          <w:sz w:val="28"/>
        </w:rPr>
        <w:t xml:space="preserve"> </w:t>
      </w:r>
      <w:r>
        <w:rPr>
          <w:sz w:val="28"/>
        </w:rPr>
        <w:t>догоспитальном</w:t>
      </w:r>
      <w:r>
        <w:rPr>
          <w:spacing w:val="-13"/>
          <w:sz w:val="28"/>
        </w:rPr>
        <w:t xml:space="preserve"> </w:t>
      </w:r>
      <w:r>
        <w:rPr>
          <w:sz w:val="28"/>
        </w:rPr>
        <w:t>этапе</w:t>
      </w:r>
      <w:r>
        <w:rPr>
          <w:spacing w:val="-14"/>
          <w:sz w:val="28"/>
        </w:rPr>
        <w:t xml:space="preserve"> </w:t>
      </w:r>
      <w:r>
        <w:rPr>
          <w:spacing w:val="-5"/>
          <w:sz w:val="28"/>
        </w:rPr>
        <w:t>при</w:t>
      </w:r>
    </w:p>
    <w:p w:rsidR="008E06BB" w:rsidRDefault="008E06BB">
      <w:pPr>
        <w:pStyle w:val="a4"/>
        <w:spacing w:line="316" w:lineRule="exact"/>
        <w:rPr>
          <w:sz w:val="28"/>
        </w:rPr>
        <w:sectPr w:rsidR="008E06BB">
          <w:footerReference w:type="default" r:id="rId11"/>
          <w:pgSz w:w="11910" w:h="16840"/>
          <w:pgMar w:top="1040" w:right="425" w:bottom="280" w:left="283" w:header="0" w:footer="0" w:gutter="0"/>
          <w:cols w:space="720"/>
        </w:sectPr>
      </w:pPr>
    </w:p>
    <w:p w:rsidR="008E06BB" w:rsidRDefault="0071499E">
      <w:pPr>
        <w:pStyle w:val="a3"/>
        <w:spacing w:before="78" w:line="247" w:lineRule="auto"/>
      </w:pPr>
      <w:r>
        <w:lastRenderedPageBreak/>
        <w:t>дорожно-транспортных</w:t>
      </w:r>
      <w:r>
        <w:rPr>
          <w:spacing w:val="-6"/>
        </w:rPr>
        <w:t xml:space="preserve"> </w:t>
      </w:r>
      <w:r>
        <w:t>происшествиях</w:t>
      </w:r>
      <w:r>
        <w:rPr>
          <w:spacing w:val="-4"/>
        </w:rPr>
        <w:t xml:space="preserve"> </w:t>
      </w:r>
      <w:r>
        <w:t>(далее</w:t>
      </w:r>
      <w:r>
        <w:rPr>
          <w:spacing w:val="-5"/>
        </w:rPr>
        <w:t xml:space="preserve"> </w:t>
      </w:r>
      <w:r>
        <w:t>-</w:t>
      </w:r>
      <w:r>
        <w:rPr>
          <w:spacing w:val="-7"/>
        </w:rPr>
        <w:t xml:space="preserve"> </w:t>
      </w:r>
      <w:r>
        <w:t>ДТП),</w:t>
      </w:r>
      <w:r>
        <w:rPr>
          <w:spacing w:val="-6"/>
        </w:rPr>
        <w:t xml:space="preserve"> </w:t>
      </w:r>
      <w:r>
        <w:t>массовых</w:t>
      </w:r>
      <w:r>
        <w:rPr>
          <w:spacing w:val="-6"/>
        </w:rPr>
        <w:t xml:space="preserve"> </w:t>
      </w:r>
      <w:r>
        <w:t>поражениях</w:t>
      </w:r>
      <w:r>
        <w:rPr>
          <w:spacing w:val="-4"/>
        </w:rPr>
        <w:t xml:space="preserve"> </w:t>
      </w:r>
      <w:r>
        <w:t xml:space="preserve">и </w:t>
      </w:r>
      <w:r>
        <w:rPr>
          <w:spacing w:val="-2"/>
        </w:rPr>
        <w:t>катастрофах;</w:t>
      </w:r>
    </w:p>
    <w:p w:rsidR="008E06BB" w:rsidRDefault="0071499E">
      <w:pPr>
        <w:pStyle w:val="a3"/>
        <w:spacing w:before="298"/>
        <w:ind w:left="1408"/>
      </w:pPr>
      <w:r>
        <w:t>По</w:t>
      </w:r>
      <w:r>
        <w:rPr>
          <w:spacing w:val="-7"/>
        </w:rPr>
        <w:t xml:space="preserve"> </w:t>
      </w:r>
      <w:r>
        <w:t>окончании</w:t>
      </w:r>
      <w:r>
        <w:rPr>
          <w:spacing w:val="-5"/>
        </w:rPr>
        <w:t xml:space="preserve"> </w:t>
      </w:r>
      <w:r>
        <w:t>обучения</w:t>
      </w:r>
      <w:r>
        <w:rPr>
          <w:spacing w:val="-4"/>
        </w:rPr>
        <w:t xml:space="preserve"> </w:t>
      </w:r>
      <w:r>
        <w:t>врач-психиатр</w:t>
      </w:r>
      <w:r>
        <w:rPr>
          <w:spacing w:val="-5"/>
        </w:rPr>
        <w:t xml:space="preserve"> </w:t>
      </w:r>
      <w:r>
        <w:t>должен</w:t>
      </w:r>
      <w:r>
        <w:rPr>
          <w:spacing w:val="-4"/>
        </w:rPr>
        <w:t xml:space="preserve"> </w:t>
      </w:r>
      <w:r>
        <w:rPr>
          <w:spacing w:val="-2"/>
        </w:rPr>
        <w:t>уметь:</w:t>
      </w:r>
    </w:p>
    <w:p w:rsidR="008E06BB" w:rsidRDefault="0071499E">
      <w:pPr>
        <w:pStyle w:val="a4"/>
        <w:numPr>
          <w:ilvl w:val="1"/>
          <w:numId w:val="3"/>
        </w:numPr>
        <w:tabs>
          <w:tab w:val="left" w:pos="1917"/>
          <w:tab w:val="left" w:pos="3520"/>
          <w:tab w:val="left" w:pos="7295"/>
          <w:tab w:val="left" w:pos="8462"/>
          <w:tab w:val="left" w:pos="9110"/>
        </w:tabs>
        <w:spacing w:before="4"/>
        <w:ind w:right="436" w:firstLine="585"/>
        <w:rPr>
          <w:sz w:val="28"/>
        </w:rPr>
      </w:pPr>
      <w:r>
        <w:rPr>
          <w:spacing w:val="-2"/>
          <w:sz w:val="28"/>
        </w:rPr>
        <w:t>проводить</w:t>
      </w:r>
      <w:r>
        <w:rPr>
          <w:sz w:val="28"/>
        </w:rPr>
        <w:tab/>
      </w:r>
      <w:r>
        <w:rPr>
          <w:spacing w:val="-2"/>
          <w:sz w:val="28"/>
        </w:rPr>
        <w:t>санитарно-просветительную</w:t>
      </w:r>
      <w:r>
        <w:rPr>
          <w:sz w:val="28"/>
        </w:rPr>
        <w:tab/>
      </w:r>
      <w:r>
        <w:rPr>
          <w:spacing w:val="-2"/>
          <w:sz w:val="28"/>
        </w:rPr>
        <w:t>работу</w:t>
      </w:r>
      <w:r>
        <w:rPr>
          <w:sz w:val="28"/>
        </w:rPr>
        <w:tab/>
      </w:r>
      <w:r>
        <w:rPr>
          <w:spacing w:val="-6"/>
          <w:sz w:val="28"/>
        </w:rPr>
        <w:t>по</w:t>
      </w:r>
      <w:r>
        <w:rPr>
          <w:sz w:val="28"/>
        </w:rPr>
        <w:tab/>
      </w:r>
      <w:r>
        <w:rPr>
          <w:spacing w:val="-4"/>
          <w:sz w:val="28"/>
        </w:rPr>
        <w:t xml:space="preserve">профилактике </w:t>
      </w:r>
      <w:r>
        <w:rPr>
          <w:sz w:val="28"/>
        </w:rPr>
        <w:t>психических расстройств;</w:t>
      </w:r>
    </w:p>
    <w:p w:rsidR="008E06BB" w:rsidRDefault="0071499E">
      <w:pPr>
        <w:pStyle w:val="a4"/>
        <w:numPr>
          <w:ilvl w:val="1"/>
          <w:numId w:val="3"/>
        </w:numPr>
        <w:tabs>
          <w:tab w:val="left" w:pos="1651"/>
          <w:tab w:val="left" w:pos="3088"/>
          <w:tab w:val="left" w:pos="7040"/>
          <w:tab w:val="left" w:pos="8222"/>
          <w:tab w:val="left" w:pos="9288"/>
          <w:tab w:val="left" w:pos="9802"/>
        </w:tabs>
        <w:ind w:right="411" w:firstLine="585"/>
        <w:rPr>
          <w:sz w:val="28"/>
        </w:rPr>
      </w:pPr>
      <w:r>
        <w:rPr>
          <w:spacing w:val="-2"/>
          <w:sz w:val="28"/>
        </w:rPr>
        <w:t>оказывать</w:t>
      </w:r>
      <w:r>
        <w:rPr>
          <w:sz w:val="28"/>
        </w:rPr>
        <w:tab/>
      </w:r>
      <w:r>
        <w:rPr>
          <w:spacing w:val="-2"/>
          <w:sz w:val="28"/>
        </w:rPr>
        <w:t>консультативно-методическую</w:t>
      </w:r>
      <w:r>
        <w:rPr>
          <w:sz w:val="28"/>
        </w:rPr>
        <w:tab/>
      </w:r>
      <w:r>
        <w:rPr>
          <w:spacing w:val="-2"/>
          <w:sz w:val="28"/>
        </w:rPr>
        <w:t>помощь</w:t>
      </w:r>
      <w:r>
        <w:rPr>
          <w:sz w:val="28"/>
        </w:rPr>
        <w:tab/>
      </w:r>
      <w:r>
        <w:rPr>
          <w:spacing w:val="-2"/>
          <w:sz w:val="28"/>
        </w:rPr>
        <w:t>врачам</w:t>
      </w:r>
      <w:r>
        <w:rPr>
          <w:sz w:val="28"/>
        </w:rPr>
        <w:tab/>
      </w:r>
      <w:r>
        <w:rPr>
          <w:spacing w:val="-6"/>
          <w:sz w:val="28"/>
        </w:rPr>
        <w:t>по</w:t>
      </w:r>
      <w:r>
        <w:rPr>
          <w:sz w:val="28"/>
        </w:rPr>
        <w:tab/>
      </w:r>
      <w:r>
        <w:rPr>
          <w:spacing w:val="-4"/>
          <w:sz w:val="28"/>
        </w:rPr>
        <w:t xml:space="preserve">раннему </w:t>
      </w:r>
      <w:r>
        <w:rPr>
          <w:sz w:val="28"/>
        </w:rPr>
        <w:t>выявлению психических расстройств;</w:t>
      </w:r>
    </w:p>
    <w:p w:rsidR="008E06BB" w:rsidRDefault="0071499E">
      <w:pPr>
        <w:pStyle w:val="a4"/>
        <w:numPr>
          <w:ilvl w:val="1"/>
          <w:numId w:val="3"/>
        </w:numPr>
        <w:tabs>
          <w:tab w:val="left" w:pos="1651"/>
          <w:tab w:val="left" w:pos="3626"/>
          <w:tab w:val="left" w:pos="5667"/>
          <w:tab w:val="left" w:pos="8356"/>
          <w:tab w:val="left" w:pos="9778"/>
        </w:tabs>
        <w:ind w:right="414" w:firstLine="585"/>
        <w:rPr>
          <w:sz w:val="28"/>
        </w:rPr>
      </w:pPr>
      <w:r>
        <w:rPr>
          <w:spacing w:val="-2"/>
          <w:sz w:val="28"/>
        </w:rPr>
        <w:t>осуществлять</w:t>
      </w:r>
      <w:r>
        <w:rPr>
          <w:sz w:val="28"/>
        </w:rPr>
        <w:tab/>
      </w:r>
      <w:r>
        <w:rPr>
          <w:spacing w:val="-2"/>
          <w:sz w:val="28"/>
        </w:rPr>
        <w:t>профилактику</w:t>
      </w:r>
      <w:r>
        <w:rPr>
          <w:sz w:val="28"/>
        </w:rPr>
        <w:tab/>
      </w:r>
      <w:r>
        <w:rPr>
          <w:spacing w:val="-2"/>
          <w:sz w:val="28"/>
        </w:rPr>
        <w:t>социально-опасных</w:t>
      </w:r>
      <w:r>
        <w:rPr>
          <w:sz w:val="28"/>
        </w:rPr>
        <w:tab/>
      </w:r>
      <w:r>
        <w:rPr>
          <w:spacing w:val="-2"/>
          <w:sz w:val="28"/>
        </w:rPr>
        <w:t>действий</w:t>
      </w:r>
      <w:r>
        <w:rPr>
          <w:sz w:val="28"/>
        </w:rPr>
        <w:tab/>
      </w:r>
      <w:r>
        <w:rPr>
          <w:spacing w:val="-4"/>
          <w:sz w:val="28"/>
        </w:rPr>
        <w:t xml:space="preserve">больных </w:t>
      </w:r>
      <w:r>
        <w:rPr>
          <w:sz w:val="28"/>
        </w:rPr>
        <w:t>психиатрического профиля;</w:t>
      </w:r>
    </w:p>
    <w:p w:rsidR="008E06BB" w:rsidRDefault="0071499E">
      <w:pPr>
        <w:pStyle w:val="a4"/>
        <w:numPr>
          <w:ilvl w:val="1"/>
          <w:numId w:val="3"/>
        </w:numPr>
        <w:tabs>
          <w:tab w:val="left" w:pos="1617"/>
          <w:tab w:val="left" w:pos="3055"/>
          <w:tab w:val="left" w:pos="4491"/>
          <w:tab w:val="left" w:pos="4975"/>
          <w:tab w:val="left" w:pos="6426"/>
          <w:tab w:val="left" w:pos="7857"/>
          <w:tab w:val="left" w:pos="9725"/>
        </w:tabs>
        <w:spacing w:line="242" w:lineRule="auto"/>
        <w:ind w:right="422" w:firstLine="585"/>
        <w:rPr>
          <w:sz w:val="28"/>
        </w:rPr>
      </w:pPr>
      <w:r>
        <w:rPr>
          <w:spacing w:val="-2"/>
          <w:sz w:val="28"/>
        </w:rPr>
        <w:t>опросить</w:t>
      </w:r>
      <w:r>
        <w:rPr>
          <w:sz w:val="28"/>
        </w:rPr>
        <w:tab/>
      </w:r>
      <w:r>
        <w:rPr>
          <w:spacing w:val="-2"/>
          <w:sz w:val="28"/>
        </w:rPr>
        <w:t>больного</w:t>
      </w:r>
      <w:r>
        <w:rPr>
          <w:sz w:val="28"/>
        </w:rPr>
        <w:tab/>
      </w:r>
      <w:r>
        <w:rPr>
          <w:spacing w:val="-10"/>
          <w:sz w:val="28"/>
        </w:rPr>
        <w:t>и</w:t>
      </w:r>
      <w:r>
        <w:rPr>
          <w:sz w:val="28"/>
        </w:rPr>
        <w:tab/>
      </w:r>
      <w:r>
        <w:rPr>
          <w:spacing w:val="-2"/>
          <w:sz w:val="28"/>
        </w:rPr>
        <w:t>получить</w:t>
      </w:r>
      <w:r>
        <w:rPr>
          <w:sz w:val="28"/>
        </w:rPr>
        <w:tab/>
      </w:r>
      <w:r>
        <w:rPr>
          <w:spacing w:val="-2"/>
          <w:sz w:val="28"/>
        </w:rPr>
        <w:t>наиболее</w:t>
      </w:r>
      <w:r>
        <w:rPr>
          <w:sz w:val="28"/>
        </w:rPr>
        <w:tab/>
      </w:r>
      <w:r>
        <w:rPr>
          <w:spacing w:val="-2"/>
          <w:sz w:val="28"/>
        </w:rPr>
        <w:t>достоверные</w:t>
      </w:r>
      <w:r>
        <w:rPr>
          <w:sz w:val="28"/>
        </w:rPr>
        <w:tab/>
      </w:r>
      <w:r>
        <w:rPr>
          <w:spacing w:val="-4"/>
          <w:sz w:val="28"/>
        </w:rPr>
        <w:t xml:space="preserve">сведения </w:t>
      </w:r>
      <w:r>
        <w:rPr>
          <w:sz w:val="28"/>
        </w:rPr>
        <w:t>психическом заболевании;</w:t>
      </w:r>
    </w:p>
    <w:p w:rsidR="008E06BB" w:rsidRDefault="0071499E">
      <w:pPr>
        <w:pStyle w:val="a4"/>
        <w:numPr>
          <w:ilvl w:val="1"/>
          <w:numId w:val="3"/>
        </w:numPr>
        <w:tabs>
          <w:tab w:val="left" w:pos="1613"/>
        </w:tabs>
        <w:ind w:right="562" w:firstLine="585"/>
        <w:rPr>
          <w:sz w:val="28"/>
        </w:rPr>
      </w:pPr>
      <w:r>
        <w:rPr>
          <w:sz w:val="28"/>
        </w:rPr>
        <w:t>правильно</w:t>
      </w:r>
      <w:r>
        <w:rPr>
          <w:spacing w:val="-4"/>
          <w:sz w:val="28"/>
        </w:rPr>
        <w:t xml:space="preserve"> </w:t>
      </w:r>
      <w:r>
        <w:rPr>
          <w:sz w:val="28"/>
        </w:rPr>
        <w:t>и</w:t>
      </w:r>
      <w:r>
        <w:rPr>
          <w:spacing w:val="-6"/>
          <w:sz w:val="28"/>
        </w:rPr>
        <w:t xml:space="preserve"> </w:t>
      </w:r>
      <w:r>
        <w:rPr>
          <w:sz w:val="28"/>
        </w:rPr>
        <w:t>максимально</w:t>
      </w:r>
      <w:r>
        <w:rPr>
          <w:spacing w:val="-4"/>
          <w:sz w:val="28"/>
        </w:rPr>
        <w:t xml:space="preserve"> </w:t>
      </w:r>
      <w:r>
        <w:rPr>
          <w:sz w:val="28"/>
        </w:rPr>
        <w:t>полно</w:t>
      </w:r>
      <w:r>
        <w:rPr>
          <w:spacing w:val="-5"/>
          <w:sz w:val="28"/>
        </w:rPr>
        <w:t xml:space="preserve"> </w:t>
      </w:r>
      <w:r>
        <w:rPr>
          <w:sz w:val="28"/>
        </w:rPr>
        <w:t>собрать</w:t>
      </w:r>
      <w:r>
        <w:rPr>
          <w:spacing w:val="-4"/>
          <w:sz w:val="28"/>
        </w:rPr>
        <w:t xml:space="preserve"> </w:t>
      </w:r>
      <w:r>
        <w:rPr>
          <w:sz w:val="28"/>
        </w:rPr>
        <w:t>анамнез</w:t>
      </w:r>
      <w:r>
        <w:rPr>
          <w:spacing w:val="-6"/>
          <w:sz w:val="28"/>
        </w:rPr>
        <w:t xml:space="preserve"> </w:t>
      </w:r>
      <w:r>
        <w:rPr>
          <w:sz w:val="28"/>
        </w:rPr>
        <w:t>болезни</w:t>
      </w:r>
      <w:r>
        <w:rPr>
          <w:spacing w:val="-5"/>
          <w:sz w:val="28"/>
        </w:rPr>
        <w:t xml:space="preserve"> </w:t>
      </w:r>
      <w:r>
        <w:rPr>
          <w:sz w:val="28"/>
        </w:rPr>
        <w:t>и</w:t>
      </w:r>
      <w:r>
        <w:rPr>
          <w:spacing w:val="-6"/>
          <w:sz w:val="28"/>
        </w:rPr>
        <w:t xml:space="preserve"> </w:t>
      </w:r>
      <w:r>
        <w:rPr>
          <w:sz w:val="28"/>
        </w:rPr>
        <w:t>анамнез</w:t>
      </w:r>
      <w:r>
        <w:rPr>
          <w:spacing w:val="-6"/>
          <w:sz w:val="28"/>
        </w:rPr>
        <w:t xml:space="preserve"> </w:t>
      </w:r>
      <w:r>
        <w:rPr>
          <w:sz w:val="28"/>
        </w:rPr>
        <w:t>жизни психиатрического больного;</w:t>
      </w:r>
    </w:p>
    <w:p w:rsidR="008E06BB" w:rsidRDefault="0071499E">
      <w:pPr>
        <w:pStyle w:val="a4"/>
        <w:numPr>
          <w:ilvl w:val="1"/>
          <w:numId w:val="3"/>
        </w:numPr>
        <w:tabs>
          <w:tab w:val="left" w:pos="1646"/>
        </w:tabs>
        <w:spacing w:line="315" w:lineRule="exact"/>
        <w:ind w:left="1646" w:hanging="243"/>
        <w:rPr>
          <w:sz w:val="28"/>
        </w:rPr>
      </w:pPr>
      <w:r>
        <w:rPr>
          <w:spacing w:val="-2"/>
          <w:sz w:val="28"/>
        </w:rPr>
        <w:t>выявить</w:t>
      </w:r>
      <w:r>
        <w:rPr>
          <w:spacing w:val="-4"/>
          <w:sz w:val="28"/>
        </w:rPr>
        <w:t xml:space="preserve"> </w:t>
      </w:r>
      <w:r>
        <w:rPr>
          <w:spacing w:val="-2"/>
          <w:sz w:val="28"/>
        </w:rPr>
        <w:t>характерные</w:t>
      </w:r>
      <w:r>
        <w:rPr>
          <w:spacing w:val="-3"/>
          <w:sz w:val="28"/>
        </w:rPr>
        <w:t xml:space="preserve"> </w:t>
      </w:r>
      <w:r>
        <w:rPr>
          <w:spacing w:val="-2"/>
          <w:sz w:val="28"/>
        </w:rPr>
        <w:t>признаки име</w:t>
      </w:r>
      <w:r>
        <w:rPr>
          <w:spacing w:val="-2"/>
          <w:sz w:val="28"/>
        </w:rPr>
        <w:t>ющегося</w:t>
      </w:r>
      <w:r>
        <w:rPr>
          <w:spacing w:val="-6"/>
          <w:sz w:val="28"/>
        </w:rPr>
        <w:t xml:space="preserve"> </w:t>
      </w:r>
      <w:r>
        <w:rPr>
          <w:spacing w:val="-2"/>
          <w:sz w:val="28"/>
        </w:rPr>
        <w:t>психического</w:t>
      </w:r>
      <w:r>
        <w:rPr>
          <w:spacing w:val="-3"/>
          <w:sz w:val="28"/>
        </w:rPr>
        <w:t xml:space="preserve"> </w:t>
      </w:r>
      <w:r>
        <w:rPr>
          <w:spacing w:val="-2"/>
          <w:sz w:val="28"/>
        </w:rPr>
        <w:t>заболевания;</w:t>
      </w:r>
    </w:p>
    <w:p w:rsidR="008E06BB" w:rsidRDefault="0071499E">
      <w:pPr>
        <w:pStyle w:val="a4"/>
        <w:numPr>
          <w:ilvl w:val="1"/>
          <w:numId w:val="3"/>
        </w:numPr>
        <w:tabs>
          <w:tab w:val="left" w:pos="1651"/>
        </w:tabs>
        <w:spacing w:before="4"/>
        <w:ind w:right="444" w:firstLine="585"/>
        <w:jc w:val="both"/>
        <w:rPr>
          <w:sz w:val="28"/>
        </w:rPr>
      </w:pPr>
      <w:r>
        <w:rPr>
          <w:sz w:val="28"/>
        </w:rPr>
        <w:t xml:space="preserve">обосновать назначение необходимых лабораторно-инструментальных </w:t>
      </w:r>
      <w:r>
        <w:rPr>
          <w:spacing w:val="-2"/>
          <w:sz w:val="28"/>
        </w:rPr>
        <w:t>исследований;</w:t>
      </w:r>
    </w:p>
    <w:p w:rsidR="008E06BB" w:rsidRDefault="0071499E">
      <w:pPr>
        <w:pStyle w:val="a4"/>
        <w:numPr>
          <w:ilvl w:val="1"/>
          <w:numId w:val="3"/>
        </w:numPr>
        <w:tabs>
          <w:tab w:val="left" w:pos="1651"/>
        </w:tabs>
        <w:ind w:right="374" w:firstLine="585"/>
        <w:jc w:val="both"/>
        <w:rPr>
          <w:sz w:val="28"/>
        </w:rPr>
      </w:pPr>
      <w:r>
        <w:rPr>
          <w:sz w:val="28"/>
        </w:rPr>
        <w:t>оценить морфологические и биохимические показатели крови, мочи, ликвора и других биологических сред, данные рентгеноскопии и рентгенографии,</w:t>
      </w:r>
      <w:r>
        <w:rPr>
          <w:sz w:val="28"/>
        </w:rPr>
        <w:t xml:space="preserve"> электрокардиограммы (далее</w:t>
      </w:r>
      <w:r>
        <w:rPr>
          <w:spacing w:val="-1"/>
          <w:sz w:val="28"/>
        </w:rPr>
        <w:t xml:space="preserve"> </w:t>
      </w:r>
      <w:r>
        <w:rPr>
          <w:sz w:val="28"/>
        </w:rPr>
        <w:t>-</w:t>
      </w:r>
      <w:r>
        <w:rPr>
          <w:spacing w:val="-1"/>
          <w:sz w:val="28"/>
        </w:rPr>
        <w:t xml:space="preserve"> </w:t>
      </w:r>
      <w:r>
        <w:rPr>
          <w:sz w:val="28"/>
        </w:rPr>
        <w:t>ЭКГ),</w:t>
      </w:r>
      <w:r>
        <w:rPr>
          <w:spacing w:val="-2"/>
          <w:sz w:val="28"/>
        </w:rPr>
        <w:t xml:space="preserve"> </w:t>
      </w:r>
      <w:r>
        <w:rPr>
          <w:sz w:val="28"/>
        </w:rPr>
        <w:t>электроэнцефалограммы (далее</w:t>
      </w:r>
      <w:r>
        <w:rPr>
          <w:spacing w:val="-1"/>
          <w:sz w:val="28"/>
        </w:rPr>
        <w:t xml:space="preserve"> </w:t>
      </w:r>
      <w:r>
        <w:rPr>
          <w:sz w:val="28"/>
        </w:rPr>
        <w:t>-</w:t>
      </w:r>
      <w:r>
        <w:rPr>
          <w:spacing w:val="-1"/>
          <w:sz w:val="28"/>
        </w:rPr>
        <w:t xml:space="preserve"> </w:t>
      </w:r>
      <w:r>
        <w:rPr>
          <w:sz w:val="28"/>
        </w:rPr>
        <w:t>ЭЭГ),</w:t>
      </w:r>
      <w:r>
        <w:rPr>
          <w:spacing w:val="-2"/>
          <w:sz w:val="28"/>
        </w:rPr>
        <w:t xml:space="preserve"> </w:t>
      </w:r>
      <w:r>
        <w:rPr>
          <w:sz w:val="28"/>
        </w:rPr>
        <w:t>ЭХО-графии, компьютерной томографии (далее - КТ) и магнитнорезонансной томографии (далее - МРТ) в диагностике патологического процесса и определении его активности;</w:t>
      </w:r>
    </w:p>
    <w:p w:rsidR="008E06BB" w:rsidRDefault="0071499E">
      <w:pPr>
        <w:pStyle w:val="a4"/>
        <w:numPr>
          <w:ilvl w:val="1"/>
          <w:numId w:val="3"/>
        </w:numPr>
        <w:tabs>
          <w:tab w:val="left" w:pos="1617"/>
        </w:tabs>
        <w:ind w:right="387" w:firstLine="585"/>
        <w:jc w:val="both"/>
        <w:rPr>
          <w:sz w:val="28"/>
        </w:rPr>
      </w:pPr>
      <w:r>
        <w:rPr>
          <w:sz w:val="28"/>
        </w:rPr>
        <w:t>выявить клинические показания для срочной или плановой госпитализации или перевода больного психиатрического профиля на лечение к другому специалисту, определить профиль медицинской организации или специалиста с учетом особенности и тяжести заболевания;</w:t>
      </w:r>
    </w:p>
    <w:p w:rsidR="008E06BB" w:rsidRDefault="0071499E">
      <w:pPr>
        <w:pStyle w:val="a4"/>
        <w:numPr>
          <w:ilvl w:val="1"/>
          <w:numId w:val="3"/>
        </w:numPr>
        <w:tabs>
          <w:tab w:val="left" w:pos="1646"/>
        </w:tabs>
        <w:spacing w:line="320" w:lineRule="exact"/>
        <w:ind w:left="1646" w:hanging="243"/>
        <w:jc w:val="both"/>
        <w:rPr>
          <w:sz w:val="28"/>
        </w:rPr>
      </w:pPr>
      <w:r>
        <w:rPr>
          <w:spacing w:val="-2"/>
          <w:sz w:val="28"/>
        </w:rPr>
        <w:t>пр</w:t>
      </w:r>
      <w:r>
        <w:rPr>
          <w:spacing w:val="-2"/>
          <w:sz w:val="28"/>
        </w:rPr>
        <w:t>овести</w:t>
      </w:r>
      <w:r>
        <w:rPr>
          <w:spacing w:val="-6"/>
          <w:sz w:val="28"/>
        </w:rPr>
        <w:t xml:space="preserve"> </w:t>
      </w:r>
      <w:r>
        <w:rPr>
          <w:spacing w:val="-2"/>
          <w:sz w:val="28"/>
        </w:rPr>
        <w:t>дифференциальную</w:t>
      </w:r>
      <w:r>
        <w:rPr>
          <w:spacing w:val="-6"/>
          <w:sz w:val="28"/>
        </w:rPr>
        <w:t xml:space="preserve"> </w:t>
      </w:r>
      <w:r>
        <w:rPr>
          <w:spacing w:val="-2"/>
          <w:sz w:val="28"/>
        </w:rPr>
        <w:t>диагностику</w:t>
      </w:r>
      <w:r>
        <w:rPr>
          <w:spacing w:val="-4"/>
          <w:sz w:val="28"/>
        </w:rPr>
        <w:t xml:space="preserve"> </w:t>
      </w:r>
      <w:r>
        <w:rPr>
          <w:spacing w:val="-2"/>
          <w:sz w:val="28"/>
        </w:rPr>
        <w:t>психического</w:t>
      </w:r>
      <w:r>
        <w:rPr>
          <w:spacing w:val="-3"/>
          <w:sz w:val="28"/>
        </w:rPr>
        <w:t xml:space="preserve"> </w:t>
      </w:r>
      <w:r>
        <w:rPr>
          <w:spacing w:val="-2"/>
          <w:sz w:val="28"/>
        </w:rPr>
        <w:t>заболевания;</w:t>
      </w:r>
    </w:p>
    <w:p w:rsidR="008E06BB" w:rsidRDefault="0071499E">
      <w:pPr>
        <w:pStyle w:val="a4"/>
        <w:numPr>
          <w:ilvl w:val="1"/>
          <w:numId w:val="3"/>
        </w:numPr>
        <w:tabs>
          <w:tab w:val="left" w:pos="1646"/>
        </w:tabs>
        <w:spacing w:line="320" w:lineRule="exact"/>
        <w:ind w:left="1646" w:hanging="243"/>
        <w:jc w:val="both"/>
        <w:rPr>
          <w:sz w:val="28"/>
        </w:rPr>
      </w:pPr>
      <w:r>
        <w:rPr>
          <w:spacing w:val="-2"/>
          <w:sz w:val="28"/>
        </w:rPr>
        <w:t>поставить</w:t>
      </w:r>
      <w:r>
        <w:rPr>
          <w:spacing w:val="-4"/>
          <w:sz w:val="28"/>
        </w:rPr>
        <w:t xml:space="preserve"> </w:t>
      </w:r>
      <w:r>
        <w:rPr>
          <w:spacing w:val="-2"/>
          <w:sz w:val="28"/>
        </w:rPr>
        <w:t>и обосновать окончательный диагноз;</w:t>
      </w:r>
    </w:p>
    <w:p w:rsidR="008E06BB" w:rsidRDefault="0071499E">
      <w:pPr>
        <w:pStyle w:val="a4"/>
        <w:numPr>
          <w:ilvl w:val="1"/>
          <w:numId w:val="3"/>
        </w:numPr>
        <w:tabs>
          <w:tab w:val="left" w:pos="1651"/>
        </w:tabs>
        <w:spacing w:before="4" w:line="242" w:lineRule="auto"/>
        <w:ind w:right="394" w:firstLine="585"/>
        <w:jc w:val="both"/>
        <w:rPr>
          <w:sz w:val="28"/>
        </w:rPr>
      </w:pPr>
      <w:r>
        <w:rPr>
          <w:sz w:val="28"/>
        </w:rPr>
        <w:t>определить срок временной потери трудоспособности и направления на экспертизу временной нетрудоспособности (далее - ЭВН), установить показания для н</w:t>
      </w:r>
      <w:r>
        <w:rPr>
          <w:sz w:val="28"/>
        </w:rPr>
        <w:t>аправления на ЭВН;</w:t>
      </w:r>
    </w:p>
    <w:p w:rsidR="008E06BB" w:rsidRDefault="0071499E">
      <w:pPr>
        <w:pStyle w:val="a4"/>
        <w:numPr>
          <w:ilvl w:val="1"/>
          <w:numId w:val="3"/>
        </w:numPr>
        <w:tabs>
          <w:tab w:val="left" w:pos="1617"/>
        </w:tabs>
        <w:ind w:right="395" w:firstLine="585"/>
        <w:jc w:val="both"/>
        <w:rPr>
          <w:sz w:val="28"/>
        </w:rPr>
      </w:pPr>
      <w:r>
        <w:rPr>
          <w:sz w:val="28"/>
        </w:rPr>
        <w:t>проводить анализ случаев расхождения диагноза, отсутствия или низкой эффективности терапии, выявить ошибки и осуществить мероприятия по повышению эффективности и качества лечебной работы;</w:t>
      </w:r>
    </w:p>
    <w:p w:rsidR="008E06BB" w:rsidRDefault="0071499E">
      <w:pPr>
        <w:pStyle w:val="a4"/>
        <w:numPr>
          <w:ilvl w:val="1"/>
          <w:numId w:val="3"/>
        </w:numPr>
        <w:tabs>
          <w:tab w:val="left" w:pos="1910"/>
        </w:tabs>
        <w:ind w:right="402" w:firstLine="585"/>
        <w:jc w:val="both"/>
        <w:rPr>
          <w:sz w:val="28"/>
        </w:rPr>
      </w:pPr>
      <w:r>
        <w:rPr>
          <w:sz w:val="28"/>
        </w:rPr>
        <w:t>разработать обоснованную схему современной этиотр</w:t>
      </w:r>
      <w:r>
        <w:rPr>
          <w:sz w:val="28"/>
        </w:rPr>
        <w:t>опной, патогенетической и симптоматической терапии;</w:t>
      </w:r>
    </w:p>
    <w:p w:rsidR="008E06BB" w:rsidRDefault="0071499E">
      <w:pPr>
        <w:pStyle w:val="a4"/>
        <w:numPr>
          <w:ilvl w:val="1"/>
          <w:numId w:val="3"/>
        </w:numPr>
        <w:tabs>
          <w:tab w:val="left" w:pos="1617"/>
        </w:tabs>
        <w:ind w:right="394" w:firstLine="585"/>
        <w:jc w:val="both"/>
        <w:rPr>
          <w:sz w:val="28"/>
        </w:rPr>
      </w:pPr>
      <w:r>
        <w:rPr>
          <w:sz w:val="28"/>
        </w:rPr>
        <w:t>обосновать лечебную тактику при терапии больного в состоянии острого психоза с сопутствующим поражением сердечно-сосудистой системы, легких, хирургическим вмешательством;</w:t>
      </w:r>
    </w:p>
    <w:p w:rsidR="008E06BB" w:rsidRDefault="0071499E">
      <w:pPr>
        <w:pStyle w:val="a4"/>
        <w:numPr>
          <w:ilvl w:val="1"/>
          <w:numId w:val="3"/>
        </w:numPr>
        <w:tabs>
          <w:tab w:val="left" w:pos="1651"/>
        </w:tabs>
        <w:ind w:right="402" w:firstLine="585"/>
        <w:jc w:val="both"/>
        <w:rPr>
          <w:sz w:val="28"/>
        </w:rPr>
      </w:pPr>
      <w:r>
        <w:rPr>
          <w:sz w:val="28"/>
        </w:rPr>
        <w:t>обосновать показания к назначению больному психотропных средств (нейролептиков, седатиков, снотворных);</w:t>
      </w:r>
    </w:p>
    <w:p w:rsidR="008E06BB" w:rsidRDefault="0071499E">
      <w:pPr>
        <w:pStyle w:val="a4"/>
        <w:numPr>
          <w:ilvl w:val="1"/>
          <w:numId w:val="3"/>
        </w:numPr>
        <w:tabs>
          <w:tab w:val="left" w:pos="1613"/>
        </w:tabs>
        <w:spacing w:line="242" w:lineRule="auto"/>
        <w:ind w:right="401" w:firstLine="585"/>
        <w:jc w:val="both"/>
        <w:rPr>
          <w:sz w:val="28"/>
        </w:rPr>
      </w:pPr>
      <w:r>
        <w:rPr>
          <w:sz w:val="28"/>
        </w:rPr>
        <w:t>разработать схему обоснованного восстановительного, поддерживающего и противорецидивного лечения психическому больному;</w:t>
      </w:r>
    </w:p>
    <w:p w:rsidR="008E06BB" w:rsidRDefault="008E06BB">
      <w:pPr>
        <w:pStyle w:val="a4"/>
        <w:spacing w:line="242" w:lineRule="auto"/>
        <w:jc w:val="both"/>
        <w:rPr>
          <w:sz w:val="28"/>
        </w:rPr>
        <w:sectPr w:rsidR="008E06BB">
          <w:footerReference w:type="default" r:id="rId12"/>
          <w:pgSz w:w="11910" w:h="16840"/>
          <w:pgMar w:top="1340" w:right="425" w:bottom="280" w:left="283" w:header="0" w:footer="0" w:gutter="0"/>
          <w:cols w:space="720"/>
        </w:sectPr>
      </w:pPr>
    </w:p>
    <w:p w:rsidR="008E06BB" w:rsidRDefault="0071499E">
      <w:pPr>
        <w:pStyle w:val="a4"/>
        <w:numPr>
          <w:ilvl w:val="1"/>
          <w:numId w:val="3"/>
        </w:numPr>
        <w:tabs>
          <w:tab w:val="left" w:pos="1651"/>
        </w:tabs>
        <w:spacing w:before="61"/>
        <w:ind w:right="2278" w:firstLine="585"/>
        <w:rPr>
          <w:sz w:val="28"/>
        </w:rPr>
      </w:pPr>
      <w:r>
        <w:rPr>
          <w:sz w:val="28"/>
        </w:rPr>
        <w:lastRenderedPageBreak/>
        <w:t xml:space="preserve">организовать </w:t>
      </w:r>
      <w:r>
        <w:rPr>
          <w:sz w:val="28"/>
        </w:rPr>
        <w:t>и провести, с учетом современных данных, лечение</w:t>
      </w:r>
      <w:r>
        <w:rPr>
          <w:spacing w:val="-5"/>
          <w:sz w:val="28"/>
        </w:rPr>
        <w:t xml:space="preserve"> </w:t>
      </w:r>
      <w:r>
        <w:rPr>
          <w:sz w:val="28"/>
        </w:rPr>
        <w:t>психических</w:t>
      </w:r>
      <w:r>
        <w:rPr>
          <w:spacing w:val="-5"/>
          <w:sz w:val="28"/>
        </w:rPr>
        <w:t xml:space="preserve"> </w:t>
      </w:r>
      <w:r>
        <w:rPr>
          <w:sz w:val="28"/>
        </w:rPr>
        <w:t>больных</w:t>
      </w:r>
      <w:r>
        <w:rPr>
          <w:spacing w:val="-5"/>
          <w:sz w:val="28"/>
        </w:rPr>
        <w:t xml:space="preserve"> </w:t>
      </w:r>
      <w:r>
        <w:rPr>
          <w:sz w:val="28"/>
        </w:rPr>
        <w:t>-</w:t>
      </w:r>
      <w:r>
        <w:rPr>
          <w:spacing w:val="-5"/>
          <w:sz w:val="28"/>
        </w:rPr>
        <w:t xml:space="preserve"> </w:t>
      </w:r>
      <w:r>
        <w:rPr>
          <w:sz w:val="28"/>
        </w:rPr>
        <w:t>женщин,</w:t>
      </w:r>
      <w:r>
        <w:rPr>
          <w:spacing w:val="-5"/>
          <w:sz w:val="28"/>
        </w:rPr>
        <w:t xml:space="preserve"> </w:t>
      </w:r>
      <w:r>
        <w:rPr>
          <w:sz w:val="28"/>
        </w:rPr>
        <w:t>лиц</w:t>
      </w:r>
      <w:r>
        <w:rPr>
          <w:spacing w:val="-6"/>
          <w:sz w:val="28"/>
        </w:rPr>
        <w:t xml:space="preserve"> </w:t>
      </w:r>
      <w:r>
        <w:rPr>
          <w:sz w:val="28"/>
        </w:rPr>
        <w:t>молодого</w:t>
      </w:r>
      <w:r>
        <w:rPr>
          <w:spacing w:val="-5"/>
          <w:sz w:val="28"/>
        </w:rPr>
        <w:t xml:space="preserve"> </w:t>
      </w:r>
      <w:r>
        <w:rPr>
          <w:sz w:val="28"/>
        </w:rPr>
        <w:t>и</w:t>
      </w:r>
      <w:r>
        <w:rPr>
          <w:spacing w:val="-6"/>
          <w:sz w:val="28"/>
        </w:rPr>
        <w:t xml:space="preserve"> </w:t>
      </w:r>
      <w:r>
        <w:rPr>
          <w:sz w:val="28"/>
        </w:rPr>
        <w:t xml:space="preserve">пожилого </w:t>
      </w:r>
      <w:r>
        <w:rPr>
          <w:spacing w:val="-2"/>
          <w:sz w:val="28"/>
        </w:rPr>
        <w:t>возраста;</w:t>
      </w:r>
    </w:p>
    <w:p w:rsidR="008E06BB" w:rsidRDefault="0071499E">
      <w:pPr>
        <w:pStyle w:val="a4"/>
        <w:numPr>
          <w:ilvl w:val="1"/>
          <w:numId w:val="3"/>
        </w:numPr>
        <w:tabs>
          <w:tab w:val="left" w:pos="1608"/>
          <w:tab w:val="left" w:pos="3712"/>
          <w:tab w:val="left" w:pos="5249"/>
          <w:tab w:val="left" w:pos="5739"/>
          <w:tab w:val="left" w:pos="8246"/>
          <w:tab w:val="left" w:pos="9561"/>
        </w:tabs>
        <w:spacing w:before="4"/>
        <w:ind w:right="423" w:firstLine="585"/>
        <w:rPr>
          <w:sz w:val="28"/>
        </w:rPr>
      </w:pPr>
      <w:r>
        <w:rPr>
          <w:spacing w:val="-2"/>
          <w:sz w:val="28"/>
        </w:rPr>
        <w:t>реализовывать</w:t>
      </w:r>
      <w:r>
        <w:rPr>
          <w:sz w:val="28"/>
        </w:rPr>
        <w:tab/>
      </w:r>
      <w:r>
        <w:rPr>
          <w:spacing w:val="-2"/>
          <w:sz w:val="28"/>
        </w:rPr>
        <w:t>этические</w:t>
      </w:r>
      <w:r>
        <w:rPr>
          <w:sz w:val="28"/>
        </w:rPr>
        <w:tab/>
      </w:r>
      <w:r>
        <w:rPr>
          <w:spacing w:val="-10"/>
          <w:sz w:val="28"/>
        </w:rPr>
        <w:t>и</w:t>
      </w:r>
      <w:r>
        <w:rPr>
          <w:sz w:val="28"/>
        </w:rPr>
        <w:tab/>
      </w:r>
      <w:r>
        <w:rPr>
          <w:spacing w:val="-2"/>
          <w:sz w:val="28"/>
        </w:rPr>
        <w:t>деонтологические</w:t>
      </w:r>
      <w:r>
        <w:rPr>
          <w:sz w:val="28"/>
        </w:rPr>
        <w:tab/>
      </w:r>
      <w:r>
        <w:rPr>
          <w:spacing w:val="-2"/>
          <w:sz w:val="28"/>
        </w:rPr>
        <w:t>аспекты</w:t>
      </w:r>
      <w:r>
        <w:rPr>
          <w:sz w:val="28"/>
        </w:rPr>
        <w:tab/>
      </w:r>
      <w:r>
        <w:rPr>
          <w:spacing w:val="-4"/>
          <w:sz w:val="28"/>
        </w:rPr>
        <w:t xml:space="preserve">врачебной </w:t>
      </w:r>
      <w:r>
        <w:rPr>
          <w:sz w:val="28"/>
        </w:rPr>
        <w:t>деятельности в общении с коллегами и пациентами;</w:t>
      </w:r>
    </w:p>
    <w:p w:rsidR="008E06BB" w:rsidRDefault="0071499E">
      <w:pPr>
        <w:pStyle w:val="a4"/>
        <w:numPr>
          <w:ilvl w:val="1"/>
          <w:numId w:val="3"/>
        </w:numPr>
        <w:tabs>
          <w:tab w:val="left" w:pos="1608"/>
        </w:tabs>
        <w:spacing w:before="5"/>
        <w:ind w:right="940" w:firstLine="585"/>
        <w:rPr>
          <w:sz w:val="28"/>
        </w:rPr>
      </w:pPr>
      <w:r>
        <w:rPr>
          <w:sz w:val="28"/>
        </w:rPr>
        <w:t>определить показания и осуществит</w:t>
      </w:r>
      <w:r>
        <w:rPr>
          <w:sz w:val="28"/>
        </w:rPr>
        <w:t>ь при необходимости неотложную помощь при острых психотических состояниях;</w:t>
      </w:r>
    </w:p>
    <w:p w:rsidR="008E06BB" w:rsidRDefault="0071499E">
      <w:pPr>
        <w:pStyle w:val="a4"/>
        <w:numPr>
          <w:ilvl w:val="1"/>
          <w:numId w:val="3"/>
        </w:numPr>
        <w:tabs>
          <w:tab w:val="left" w:pos="1641"/>
        </w:tabs>
        <w:spacing w:line="319" w:lineRule="exact"/>
        <w:ind w:left="1641" w:hanging="238"/>
        <w:rPr>
          <w:sz w:val="28"/>
        </w:rPr>
      </w:pPr>
      <w:r>
        <w:rPr>
          <w:spacing w:val="-2"/>
          <w:sz w:val="28"/>
        </w:rPr>
        <w:t>купировать психомоторное возбуждение;</w:t>
      </w:r>
    </w:p>
    <w:p w:rsidR="008E06BB" w:rsidRDefault="0071499E">
      <w:pPr>
        <w:pStyle w:val="a4"/>
        <w:numPr>
          <w:ilvl w:val="1"/>
          <w:numId w:val="3"/>
        </w:numPr>
        <w:tabs>
          <w:tab w:val="left" w:pos="1608"/>
        </w:tabs>
        <w:spacing w:before="4" w:line="242" w:lineRule="auto"/>
        <w:ind w:right="413" w:firstLine="585"/>
        <w:rPr>
          <w:sz w:val="28"/>
        </w:rPr>
      </w:pPr>
      <w:r>
        <w:rPr>
          <w:sz w:val="28"/>
        </w:rPr>
        <w:t>оказать помощь при психическом расстройстве тяжелой степени и остром</w:t>
      </w:r>
      <w:r>
        <w:rPr>
          <w:spacing w:val="40"/>
          <w:sz w:val="28"/>
        </w:rPr>
        <w:t xml:space="preserve"> </w:t>
      </w:r>
      <w:r>
        <w:rPr>
          <w:spacing w:val="-2"/>
          <w:sz w:val="28"/>
        </w:rPr>
        <w:t>психозе;</w:t>
      </w:r>
    </w:p>
    <w:p w:rsidR="008E06BB" w:rsidRDefault="0071499E">
      <w:pPr>
        <w:pStyle w:val="a4"/>
        <w:numPr>
          <w:ilvl w:val="1"/>
          <w:numId w:val="3"/>
        </w:numPr>
        <w:tabs>
          <w:tab w:val="left" w:pos="1613"/>
        </w:tabs>
        <w:ind w:right="381" w:firstLine="585"/>
        <w:jc w:val="both"/>
        <w:rPr>
          <w:sz w:val="28"/>
        </w:rPr>
      </w:pPr>
      <w:r>
        <w:rPr>
          <w:sz w:val="28"/>
        </w:rPr>
        <w:t>провести комплексное лечение больного психиатрического профиля с</w:t>
      </w:r>
      <w:r>
        <w:rPr>
          <w:sz w:val="28"/>
        </w:rPr>
        <w:t xml:space="preserve"> учетом психопатологического и соматического состояния пациента, включающее режим, диету, медикаментозные средства, методы неотложной терапии и реанимации, заместительной и поддерживающей терапии, лечебную физкультуру, физиотерапию, реабилитационные меропр</w:t>
      </w:r>
      <w:r>
        <w:rPr>
          <w:sz w:val="28"/>
        </w:rPr>
        <w:t>иятия, психокоррекцию;</w:t>
      </w:r>
    </w:p>
    <w:p w:rsidR="008E06BB" w:rsidRDefault="0071499E">
      <w:pPr>
        <w:pStyle w:val="a4"/>
        <w:numPr>
          <w:ilvl w:val="1"/>
          <w:numId w:val="3"/>
        </w:numPr>
        <w:tabs>
          <w:tab w:val="left" w:pos="1603"/>
        </w:tabs>
        <w:spacing w:line="242" w:lineRule="auto"/>
        <w:ind w:right="396" w:firstLine="585"/>
        <w:jc w:val="both"/>
        <w:rPr>
          <w:sz w:val="28"/>
        </w:rPr>
      </w:pPr>
      <w:r>
        <w:rPr>
          <w:sz w:val="28"/>
        </w:rPr>
        <w:t>определить показания и противопоказания к назначению психическому больному фито- и рефлексотерапии;</w:t>
      </w:r>
    </w:p>
    <w:p w:rsidR="008E06BB" w:rsidRDefault="0071499E">
      <w:pPr>
        <w:pStyle w:val="a4"/>
        <w:numPr>
          <w:ilvl w:val="1"/>
          <w:numId w:val="3"/>
        </w:numPr>
        <w:tabs>
          <w:tab w:val="left" w:pos="1608"/>
        </w:tabs>
        <w:ind w:right="402" w:firstLine="585"/>
        <w:jc w:val="both"/>
        <w:rPr>
          <w:sz w:val="28"/>
        </w:rPr>
      </w:pPr>
      <w:r>
        <w:rPr>
          <w:sz w:val="28"/>
        </w:rPr>
        <w:t>участвовать в проведении психотерапевтического лечения</w:t>
      </w:r>
      <w:r>
        <w:rPr>
          <w:spacing w:val="40"/>
          <w:sz w:val="28"/>
        </w:rPr>
        <w:t xml:space="preserve"> </w:t>
      </w:r>
      <w:r>
        <w:rPr>
          <w:sz w:val="28"/>
        </w:rPr>
        <w:t>(индивидуальная, групповая, семейная психотерапия и другие методы);</w:t>
      </w:r>
    </w:p>
    <w:p w:rsidR="008E06BB" w:rsidRDefault="0071499E">
      <w:pPr>
        <w:pStyle w:val="a4"/>
        <w:numPr>
          <w:ilvl w:val="1"/>
          <w:numId w:val="3"/>
        </w:numPr>
        <w:tabs>
          <w:tab w:val="left" w:pos="1608"/>
        </w:tabs>
        <w:spacing w:line="242" w:lineRule="auto"/>
        <w:ind w:right="396" w:firstLine="585"/>
        <w:jc w:val="both"/>
        <w:rPr>
          <w:sz w:val="28"/>
        </w:rPr>
      </w:pPr>
      <w:r>
        <w:rPr>
          <w:sz w:val="28"/>
        </w:rPr>
        <w:t xml:space="preserve">проводить </w:t>
      </w:r>
      <w:r>
        <w:rPr>
          <w:sz w:val="28"/>
        </w:rPr>
        <w:t>обучающие занятия с больными, направленные на выработку мотивации к лечению, формированию у пациентов навыков улучшения способности к разрешению проблем;</w:t>
      </w:r>
    </w:p>
    <w:p w:rsidR="008E06BB" w:rsidRDefault="0071499E">
      <w:pPr>
        <w:pStyle w:val="a4"/>
        <w:numPr>
          <w:ilvl w:val="1"/>
          <w:numId w:val="3"/>
        </w:numPr>
        <w:tabs>
          <w:tab w:val="left" w:pos="1608"/>
        </w:tabs>
        <w:ind w:right="418" w:firstLine="585"/>
        <w:jc w:val="both"/>
        <w:rPr>
          <w:sz w:val="28"/>
        </w:rPr>
      </w:pPr>
      <w:r>
        <w:rPr>
          <w:sz w:val="28"/>
        </w:rPr>
        <w:t>работать с семьей психического больного, провести психокоррекционное и психотерапевтическое лечение;</w:t>
      </w:r>
    </w:p>
    <w:p w:rsidR="008E06BB" w:rsidRDefault="0071499E">
      <w:pPr>
        <w:pStyle w:val="a4"/>
        <w:numPr>
          <w:ilvl w:val="1"/>
          <w:numId w:val="3"/>
        </w:numPr>
        <w:tabs>
          <w:tab w:val="left" w:pos="1608"/>
        </w:tabs>
        <w:ind w:right="410" w:firstLine="585"/>
        <w:jc w:val="both"/>
        <w:rPr>
          <w:sz w:val="28"/>
        </w:rPr>
      </w:pPr>
      <w:r>
        <w:rPr>
          <w:sz w:val="28"/>
        </w:rPr>
        <w:t>оценить эффективность лечения, разработать и осуществить мероприятия по предупреждению срывов и рецидивов заболевания;</w:t>
      </w:r>
    </w:p>
    <w:p w:rsidR="008E06BB" w:rsidRDefault="0071499E">
      <w:pPr>
        <w:pStyle w:val="a4"/>
        <w:numPr>
          <w:ilvl w:val="1"/>
          <w:numId w:val="3"/>
        </w:numPr>
        <w:tabs>
          <w:tab w:val="left" w:pos="1641"/>
        </w:tabs>
        <w:spacing w:line="315" w:lineRule="exact"/>
        <w:ind w:left="1641" w:hanging="238"/>
        <w:jc w:val="both"/>
        <w:rPr>
          <w:sz w:val="28"/>
        </w:rPr>
      </w:pPr>
      <w:r>
        <w:rPr>
          <w:spacing w:val="-2"/>
          <w:sz w:val="28"/>
        </w:rPr>
        <w:t>оформлять</w:t>
      </w:r>
      <w:r>
        <w:rPr>
          <w:spacing w:val="-3"/>
          <w:sz w:val="28"/>
        </w:rPr>
        <w:t xml:space="preserve"> </w:t>
      </w:r>
      <w:r>
        <w:rPr>
          <w:spacing w:val="-2"/>
          <w:sz w:val="28"/>
        </w:rPr>
        <w:t>медицинскую документацию;</w:t>
      </w:r>
    </w:p>
    <w:p w:rsidR="008E06BB" w:rsidRDefault="0071499E">
      <w:pPr>
        <w:pStyle w:val="a4"/>
        <w:numPr>
          <w:ilvl w:val="1"/>
          <w:numId w:val="3"/>
        </w:numPr>
        <w:tabs>
          <w:tab w:val="left" w:pos="1613"/>
        </w:tabs>
        <w:spacing w:before="3"/>
        <w:ind w:right="414" w:firstLine="585"/>
        <w:jc w:val="both"/>
        <w:rPr>
          <w:sz w:val="28"/>
        </w:rPr>
      </w:pPr>
      <w:r>
        <w:rPr>
          <w:sz w:val="28"/>
        </w:rPr>
        <w:t>собирать сведения о численности, возрастном, половом, профессиональном составе населения и больных пс</w:t>
      </w:r>
      <w:r>
        <w:rPr>
          <w:sz w:val="28"/>
        </w:rPr>
        <w:t>ихиатрического профиля на обслуживаемом участке и проводить комплексный анализ психиатрической ситуации;</w:t>
      </w:r>
    </w:p>
    <w:p w:rsidR="008E06BB" w:rsidRDefault="0071499E">
      <w:pPr>
        <w:pStyle w:val="a4"/>
        <w:numPr>
          <w:ilvl w:val="1"/>
          <w:numId w:val="3"/>
        </w:numPr>
        <w:tabs>
          <w:tab w:val="left" w:pos="1608"/>
        </w:tabs>
        <w:ind w:right="393" w:firstLine="585"/>
        <w:jc w:val="both"/>
        <w:rPr>
          <w:sz w:val="28"/>
        </w:rPr>
      </w:pPr>
      <w:r>
        <w:rPr>
          <w:sz w:val="28"/>
        </w:rPr>
        <w:t>на основе анализа статистических показателей определять перечень организационных, лечебных и профилактических мероприятий и разрабатывать</w:t>
      </w:r>
      <w:r>
        <w:rPr>
          <w:sz w:val="28"/>
        </w:rPr>
        <w:t xml:space="preserve"> меры по их внедрению для улучшения здоровья населения и уменьшения риска психиатрической заболеваемости на участке;</w:t>
      </w:r>
    </w:p>
    <w:p w:rsidR="008E06BB" w:rsidRDefault="0071499E">
      <w:pPr>
        <w:pStyle w:val="a4"/>
        <w:numPr>
          <w:ilvl w:val="1"/>
          <w:numId w:val="3"/>
        </w:numPr>
        <w:tabs>
          <w:tab w:val="left" w:pos="1641"/>
        </w:tabs>
        <w:spacing w:line="314" w:lineRule="exact"/>
        <w:ind w:left="1641" w:hanging="238"/>
        <w:jc w:val="both"/>
        <w:rPr>
          <w:sz w:val="28"/>
        </w:rPr>
      </w:pPr>
      <w:r>
        <w:rPr>
          <w:sz w:val="28"/>
        </w:rPr>
        <w:t>составлять</w:t>
      </w:r>
      <w:r>
        <w:rPr>
          <w:spacing w:val="-5"/>
          <w:sz w:val="28"/>
        </w:rPr>
        <w:t xml:space="preserve"> </w:t>
      </w:r>
      <w:r>
        <w:rPr>
          <w:sz w:val="28"/>
        </w:rPr>
        <w:t>отчет</w:t>
      </w:r>
      <w:r>
        <w:rPr>
          <w:spacing w:val="-3"/>
          <w:sz w:val="28"/>
        </w:rPr>
        <w:t xml:space="preserve"> </w:t>
      </w:r>
      <w:r>
        <w:rPr>
          <w:sz w:val="28"/>
        </w:rPr>
        <w:t>о</w:t>
      </w:r>
      <w:r>
        <w:rPr>
          <w:spacing w:val="-3"/>
          <w:sz w:val="28"/>
        </w:rPr>
        <w:t xml:space="preserve"> </w:t>
      </w:r>
      <w:r>
        <w:rPr>
          <w:sz w:val="28"/>
        </w:rPr>
        <w:t>своей</w:t>
      </w:r>
      <w:r>
        <w:rPr>
          <w:spacing w:val="-3"/>
          <w:sz w:val="28"/>
        </w:rPr>
        <w:t xml:space="preserve"> </w:t>
      </w:r>
      <w:r>
        <w:rPr>
          <w:sz w:val="28"/>
        </w:rPr>
        <w:t>деятельности</w:t>
      </w:r>
      <w:r>
        <w:rPr>
          <w:spacing w:val="-3"/>
          <w:sz w:val="28"/>
        </w:rPr>
        <w:t xml:space="preserve"> </w:t>
      </w:r>
      <w:r>
        <w:rPr>
          <w:sz w:val="28"/>
        </w:rPr>
        <w:t>и</w:t>
      </w:r>
      <w:r>
        <w:rPr>
          <w:spacing w:val="-3"/>
          <w:sz w:val="28"/>
        </w:rPr>
        <w:t xml:space="preserve"> </w:t>
      </w:r>
      <w:r>
        <w:rPr>
          <w:sz w:val="28"/>
        </w:rPr>
        <w:t>проводить</w:t>
      </w:r>
      <w:r>
        <w:rPr>
          <w:spacing w:val="-2"/>
          <w:sz w:val="28"/>
        </w:rPr>
        <w:t xml:space="preserve"> </w:t>
      </w:r>
      <w:r>
        <w:rPr>
          <w:sz w:val="28"/>
        </w:rPr>
        <w:t>ее</w:t>
      </w:r>
      <w:r>
        <w:rPr>
          <w:spacing w:val="-3"/>
          <w:sz w:val="28"/>
        </w:rPr>
        <w:t xml:space="preserve"> </w:t>
      </w:r>
      <w:r>
        <w:rPr>
          <w:spacing w:val="-2"/>
          <w:sz w:val="28"/>
        </w:rPr>
        <w:t>анализ;</w:t>
      </w:r>
    </w:p>
    <w:p w:rsidR="008E06BB" w:rsidRDefault="0071499E">
      <w:pPr>
        <w:pStyle w:val="a4"/>
        <w:numPr>
          <w:ilvl w:val="1"/>
          <w:numId w:val="3"/>
        </w:numPr>
        <w:tabs>
          <w:tab w:val="left" w:pos="1641"/>
        </w:tabs>
        <w:spacing w:line="320" w:lineRule="exact"/>
        <w:ind w:left="1641" w:hanging="238"/>
        <w:jc w:val="both"/>
        <w:rPr>
          <w:sz w:val="28"/>
        </w:rPr>
      </w:pPr>
      <w:r>
        <w:rPr>
          <w:spacing w:val="-2"/>
          <w:sz w:val="28"/>
        </w:rPr>
        <w:t>организовывать</w:t>
      </w:r>
      <w:r>
        <w:rPr>
          <w:spacing w:val="-5"/>
          <w:sz w:val="28"/>
        </w:rPr>
        <w:t xml:space="preserve"> </w:t>
      </w:r>
      <w:r>
        <w:rPr>
          <w:spacing w:val="-2"/>
          <w:sz w:val="28"/>
        </w:rPr>
        <w:t>работу</w:t>
      </w:r>
      <w:r>
        <w:rPr>
          <w:spacing w:val="-3"/>
          <w:sz w:val="28"/>
        </w:rPr>
        <w:t xml:space="preserve"> </w:t>
      </w:r>
      <w:r>
        <w:rPr>
          <w:spacing w:val="-2"/>
          <w:sz w:val="28"/>
        </w:rPr>
        <w:t>фельдшера,</w:t>
      </w:r>
      <w:r>
        <w:rPr>
          <w:spacing w:val="-3"/>
          <w:sz w:val="28"/>
        </w:rPr>
        <w:t xml:space="preserve"> </w:t>
      </w:r>
      <w:r>
        <w:rPr>
          <w:spacing w:val="-2"/>
          <w:sz w:val="28"/>
        </w:rPr>
        <w:t>медицинской</w:t>
      </w:r>
      <w:r>
        <w:rPr>
          <w:spacing w:val="-3"/>
          <w:sz w:val="28"/>
        </w:rPr>
        <w:t xml:space="preserve"> </w:t>
      </w:r>
      <w:r>
        <w:rPr>
          <w:spacing w:val="-2"/>
          <w:sz w:val="28"/>
        </w:rPr>
        <w:t>сестры;</w:t>
      </w:r>
    </w:p>
    <w:p w:rsidR="008E06BB" w:rsidRDefault="0071499E">
      <w:pPr>
        <w:pStyle w:val="a4"/>
        <w:numPr>
          <w:ilvl w:val="1"/>
          <w:numId w:val="3"/>
        </w:numPr>
        <w:tabs>
          <w:tab w:val="left" w:pos="1603"/>
        </w:tabs>
        <w:spacing w:before="4"/>
        <w:ind w:right="413" w:firstLine="585"/>
        <w:jc w:val="both"/>
        <w:rPr>
          <w:sz w:val="28"/>
        </w:rPr>
      </w:pPr>
      <w:r>
        <w:rPr>
          <w:sz w:val="28"/>
        </w:rPr>
        <w:t>принимать участие в повыш</w:t>
      </w:r>
      <w:r>
        <w:rPr>
          <w:sz w:val="28"/>
        </w:rPr>
        <w:t>ении квалификации врачей общего профиля по основам клиники, профилактики и лечения психических расстройств;</w:t>
      </w:r>
    </w:p>
    <w:p w:rsidR="008E06BB" w:rsidRDefault="0071499E">
      <w:pPr>
        <w:pStyle w:val="a4"/>
        <w:numPr>
          <w:ilvl w:val="1"/>
          <w:numId w:val="3"/>
        </w:numPr>
        <w:tabs>
          <w:tab w:val="left" w:pos="1608"/>
        </w:tabs>
        <w:ind w:right="393" w:firstLine="585"/>
        <w:jc w:val="both"/>
        <w:rPr>
          <w:sz w:val="28"/>
        </w:rPr>
      </w:pPr>
      <w:r>
        <w:rPr>
          <w:sz w:val="28"/>
        </w:rPr>
        <w:t>своевременно диагностировать и организовывать госпитализацию в профильную медицинскую организацию больных острыми инфекционными и паразитарными забо</w:t>
      </w:r>
      <w:r>
        <w:rPr>
          <w:sz w:val="28"/>
        </w:rPr>
        <w:t>леваниями;</w:t>
      </w:r>
    </w:p>
    <w:p w:rsidR="008E06BB" w:rsidRDefault="0071499E">
      <w:pPr>
        <w:pStyle w:val="a4"/>
        <w:numPr>
          <w:ilvl w:val="1"/>
          <w:numId w:val="3"/>
        </w:numPr>
        <w:tabs>
          <w:tab w:val="left" w:pos="1608"/>
        </w:tabs>
        <w:ind w:right="382" w:firstLine="585"/>
        <w:jc w:val="both"/>
        <w:rPr>
          <w:sz w:val="28"/>
        </w:rPr>
      </w:pPr>
      <w:r>
        <w:rPr>
          <w:sz w:val="28"/>
        </w:rPr>
        <w:t xml:space="preserve">использовать законодательство Российской Федерации и инструктивно-методическую документацию, принятую в психиатрической практике для оценки качества и эффективности работы медицинских организаций психиатрического </w:t>
      </w:r>
      <w:r>
        <w:rPr>
          <w:spacing w:val="-2"/>
          <w:sz w:val="28"/>
        </w:rPr>
        <w:t>профиля;</w:t>
      </w:r>
    </w:p>
    <w:p w:rsidR="008E06BB" w:rsidRDefault="0071499E">
      <w:pPr>
        <w:pStyle w:val="a4"/>
        <w:numPr>
          <w:ilvl w:val="1"/>
          <w:numId w:val="3"/>
        </w:numPr>
        <w:tabs>
          <w:tab w:val="left" w:pos="1608"/>
        </w:tabs>
        <w:ind w:left="1608" w:hanging="205"/>
        <w:jc w:val="both"/>
        <w:rPr>
          <w:sz w:val="28"/>
        </w:rPr>
      </w:pPr>
      <w:r>
        <w:rPr>
          <w:sz w:val="28"/>
        </w:rPr>
        <w:t>проводить</w:t>
      </w:r>
      <w:r>
        <w:rPr>
          <w:spacing w:val="31"/>
          <w:sz w:val="28"/>
        </w:rPr>
        <w:t xml:space="preserve"> </w:t>
      </w:r>
      <w:r>
        <w:rPr>
          <w:sz w:val="28"/>
        </w:rPr>
        <w:t>оценку</w:t>
      </w:r>
      <w:r>
        <w:rPr>
          <w:spacing w:val="31"/>
          <w:sz w:val="28"/>
        </w:rPr>
        <w:t xml:space="preserve"> </w:t>
      </w:r>
      <w:r>
        <w:rPr>
          <w:sz w:val="28"/>
        </w:rPr>
        <w:t>эффект</w:t>
      </w:r>
      <w:r>
        <w:rPr>
          <w:sz w:val="28"/>
        </w:rPr>
        <w:t>ивности</w:t>
      </w:r>
      <w:r>
        <w:rPr>
          <w:spacing w:val="44"/>
          <w:sz w:val="28"/>
        </w:rPr>
        <w:t xml:space="preserve"> </w:t>
      </w:r>
      <w:r>
        <w:rPr>
          <w:sz w:val="28"/>
        </w:rPr>
        <w:t>медико-организационных</w:t>
      </w:r>
      <w:r>
        <w:rPr>
          <w:spacing w:val="33"/>
          <w:sz w:val="28"/>
        </w:rPr>
        <w:t xml:space="preserve"> </w:t>
      </w:r>
      <w:r>
        <w:rPr>
          <w:sz w:val="28"/>
        </w:rPr>
        <w:t>и</w:t>
      </w:r>
      <w:r>
        <w:rPr>
          <w:spacing w:val="42"/>
          <w:sz w:val="28"/>
        </w:rPr>
        <w:t xml:space="preserve"> </w:t>
      </w:r>
      <w:r>
        <w:rPr>
          <w:spacing w:val="-2"/>
          <w:sz w:val="28"/>
        </w:rPr>
        <w:t>социально-</w:t>
      </w:r>
    </w:p>
    <w:p w:rsidR="008E06BB" w:rsidRDefault="008E06BB">
      <w:pPr>
        <w:pStyle w:val="a4"/>
        <w:jc w:val="both"/>
        <w:rPr>
          <w:sz w:val="28"/>
        </w:rPr>
        <w:sectPr w:rsidR="008E06BB">
          <w:footerReference w:type="default" r:id="rId13"/>
          <w:pgSz w:w="11910" w:h="16840"/>
          <w:pgMar w:top="1040" w:right="425" w:bottom="280" w:left="283" w:header="0" w:footer="0" w:gutter="0"/>
          <w:cols w:space="720"/>
        </w:sectPr>
      </w:pPr>
    </w:p>
    <w:p w:rsidR="008E06BB" w:rsidRDefault="0071499E">
      <w:pPr>
        <w:pStyle w:val="a3"/>
        <w:spacing w:before="83" w:line="232" w:lineRule="auto"/>
      </w:pPr>
      <w:r>
        <w:lastRenderedPageBreak/>
        <w:t>экономических</w:t>
      </w:r>
      <w:r>
        <w:rPr>
          <w:spacing w:val="-6"/>
        </w:rPr>
        <w:t xml:space="preserve"> </w:t>
      </w:r>
      <w:r>
        <w:t>технологий</w:t>
      </w:r>
      <w:r>
        <w:rPr>
          <w:spacing w:val="-7"/>
        </w:rPr>
        <w:t xml:space="preserve"> </w:t>
      </w:r>
      <w:r>
        <w:t>при</w:t>
      </w:r>
      <w:r>
        <w:rPr>
          <w:spacing w:val="-7"/>
        </w:rPr>
        <w:t xml:space="preserve"> </w:t>
      </w:r>
      <w:r>
        <w:t>оказании</w:t>
      </w:r>
      <w:r>
        <w:rPr>
          <w:spacing w:val="-7"/>
        </w:rPr>
        <w:t xml:space="preserve"> </w:t>
      </w:r>
      <w:r>
        <w:t>медицинских</w:t>
      </w:r>
      <w:r>
        <w:rPr>
          <w:spacing w:val="-7"/>
        </w:rPr>
        <w:t xml:space="preserve"> </w:t>
      </w:r>
      <w:r>
        <w:t>услуг</w:t>
      </w:r>
      <w:r>
        <w:rPr>
          <w:spacing w:val="-8"/>
        </w:rPr>
        <w:t xml:space="preserve"> </w:t>
      </w:r>
      <w:r>
        <w:t>пациентам психиатрического профиля.</w:t>
      </w:r>
    </w:p>
    <w:p w:rsidR="008E06BB" w:rsidRDefault="008E06BB">
      <w:pPr>
        <w:pStyle w:val="a3"/>
        <w:spacing w:before="15"/>
        <w:ind w:left="0"/>
      </w:pPr>
    </w:p>
    <w:p w:rsidR="008E06BB" w:rsidRDefault="0071499E">
      <w:pPr>
        <w:pStyle w:val="1"/>
      </w:pPr>
      <w:bookmarkStart w:id="15" w:name="По_окончании_обучения_врач-психиатр_долж"/>
      <w:bookmarkEnd w:id="15"/>
      <w:r>
        <w:t>По</w:t>
      </w:r>
      <w:r>
        <w:rPr>
          <w:spacing w:val="-17"/>
        </w:rPr>
        <w:t xml:space="preserve"> </w:t>
      </w:r>
      <w:r>
        <w:t>окончании</w:t>
      </w:r>
      <w:r>
        <w:rPr>
          <w:spacing w:val="-16"/>
        </w:rPr>
        <w:t xml:space="preserve"> </w:t>
      </w:r>
      <w:r>
        <w:t>обучения</w:t>
      </w:r>
      <w:r>
        <w:rPr>
          <w:spacing w:val="-16"/>
        </w:rPr>
        <w:t xml:space="preserve"> </w:t>
      </w:r>
      <w:r>
        <w:t>врач-психиатр</w:t>
      </w:r>
      <w:r>
        <w:rPr>
          <w:spacing w:val="-16"/>
        </w:rPr>
        <w:t xml:space="preserve"> </w:t>
      </w:r>
      <w:r>
        <w:t>должен</w:t>
      </w:r>
      <w:r>
        <w:rPr>
          <w:spacing w:val="-16"/>
        </w:rPr>
        <w:t xml:space="preserve"> </w:t>
      </w:r>
      <w:r>
        <w:rPr>
          <w:spacing w:val="-2"/>
        </w:rPr>
        <w:t>владеть:</w:t>
      </w:r>
    </w:p>
    <w:p w:rsidR="008E06BB" w:rsidRDefault="0071499E">
      <w:pPr>
        <w:pStyle w:val="a3"/>
        <w:spacing w:before="4" w:line="242" w:lineRule="auto"/>
        <w:ind w:right="508"/>
      </w:pPr>
      <w:r>
        <w:t>реанимационными</w:t>
      </w:r>
      <w:r>
        <w:rPr>
          <w:spacing w:val="-8"/>
        </w:rPr>
        <w:t xml:space="preserve"> </w:t>
      </w:r>
      <w:r>
        <w:t>мероприятиями</w:t>
      </w:r>
      <w:r>
        <w:rPr>
          <w:spacing w:val="-7"/>
        </w:rPr>
        <w:t xml:space="preserve"> </w:t>
      </w:r>
      <w:r>
        <w:t>(искусственное</w:t>
      </w:r>
      <w:r>
        <w:rPr>
          <w:spacing w:val="-8"/>
        </w:rPr>
        <w:t xml:space="preserve"> </w:t>
      </w:r>
      <w:r>
        <w:t>дыхание,</w:t>
      </w:r>
      <w:r>
        <w:rPr>
          <w:spacing w:val="-9"/>
        </w:rPr>
        <w:t xml:space="preserve"> </w:t>
      </w:r>
      <w:r>
        <w:t>непрямой</w:t>
      </w:r>
      <w:r>
        <w:rPr>
          <w:spacing w:val="-7"/>
        </w:rPr>
        <w:t xml:space="preserve"> </w:t>
      </w:r>
      <w:r>
        <w:t xml:space="preserve">массаж </w:t>
      </w:r>
      <w:r>
        <w:rPr>
          <w:spacing w:val="-2"/>
        </w:rPr>
        <w:t>сердца);</w:t>
      </w:r>
    </w:p>
    <w:p w:rsidR="008E06BB" w:rsidRDefault="0071499E">
      <w:pPr>
        <w:pStyle w:val="a4"/>
        <w:numPr>
          <w:ilvl w:val="1"/>
          <w:numId w:val="3"/>
        </w:numPr>
        <w:tabs>
          <w:tab w:val="left" w:pos="1670"/>
        </w:tabs>
        <w:spacing w:line="321" w:lineRule="exact"/>
        <w:ind w:left="1670" w:hanging="267"/>
        <w:rPr>
          <w:sz w:val="28"/>
        </w:rPr>
      </w:pPr>
      <w:r>
        <w:rPr>
          <w:spacing w:val="-2"/>
          <w:sz w:val="28"/>
        </w:rPr>
        <w:t>методами</w:t>
      </w:r>
      <w:r>
        <w:rPr>
          <w:spacing w:val="-4"/>
          <w:sz w:val="28"/>
        </w:rPr>
        <w:t xml:space="preserve"> </w:t>
      </w:r>
      <w:r>
        <w:rPr>
          <w:spacing w:val="-2"/>
          <w:sz w:val="28"/>
        </w:rPr>
        <w:t>простейшего</w:t>
      </w:r>
      <w:r>
        <w:rPr>
          <w:spacing w:val="-3"/>
          <w:sz w:val="28"/>
        </w:rPr>
        <w:t xml:space="preserve"> </w:t>
      </w:r>
      <w:r>
        <w:rPr>
          <w:spacing w:val="-2"/>
          <w:sz w:val="28"/>
        </w:rPr>
        <w:t>обезболивания;</w:t>
      </w:r>
    </w:p>
    <w:p w:rsidR="008E06BB" w:rsidRDefault="0071499E">
      <w:pPr>
        <w:pStyle w:val="a4"/>
        <w:numPr>
          <w:ilvl w:val="1"/>
          <w:numId w:val="3"/>
        </w:numPr>
        <w:tabs>
          <w:tab w:val="left" w:pos="1670"/>
        </w:tabs>
        <w:spacing w:line="319" w:lineRule="exact"/>
        <w:ind w:left="1670" w:hanging="267"/>
        <w:rPr>
          <w:sz w:val="28"/>
        </w:rPr>
      </w:pPr>
      <w:r>
        <w:rPr>
          <w:spacing w:val="-2"/>
          <w:sz w:val="28"/>
        </w:rPr>
        <w:t>методом</w:t>
      </w:r>
      <w:r>
        <w:rPr>
          <w:spacing w:val="-5"/>
          <w:sz w:val="28"/>
        </w:rPr>
        <w:t xml:space="preserve"> </w:t>
      </w:r>
      <w:r>
        <w:rPr>
          <w:spacing w:val="-2"/>
          <w:sz w:val="28"/>
        </w:rPr>
        <w:t>определения групповой</w:t>
      </w:r>
      <w:r>
        <w:rPr>
          <w:spacing w:val="-3"/>
          <w:sz w:val="28"/>
        </w:rPr>
        <w:t xml:space="preserve"> </w:t>
      </w:r>
      <w:r>
        <w:rPr>
          <w:spacing w:val="-2"/>
          <w:sz w:val="28"/>
        </w:rPr>
        <w:t>принадлежности крови;</w:t>
      </w:r>
    </w:p>
    <w:p w:rsidR="008E06BB" w:rsidRDefault="0071499E">
      <w:pPr>
        <w:pStyle w:val="a4"/>
        <w:numPr>
          <w:ilvl w:val="1"/>
          <w:numId w:val="3"/>
        </w:numPr>
        <w:tabs>
          <w:tab w:val="left" w:pos="1670"/>
        </w:tabs>
        <w:spacing w:line="320" w:lineRule="exact"/>
        <w:ind w:left="1670" w:hanging="267"/>
        <w:rPr>
          <w:sz w:val="28"/>
        </w:rPr>
      </w:pPr>
      <w:r>
        <w:rPr>
          <w:spacing w:val="-2"/>
          <w:sz w:val="28"/>
        </w:rPr>
        <w:t>методом</w:t>
      </w:r>
      <w:r>
        <w:rPr>
          <w:spacing w:val="-3"/>
          <w:sz w:val="28"/>
        </w:rPr>
        <w:t xml:space="preserve"> </w:t>
      </w:r>
      <w:r>
        <w:rPr>
          <w:spacing w:val="-2"/>
          <w:sz w:val="28"/>
        </w:rPr>
        <w:t>катетеризации</w:t>
      </w:r>
      <w:r>
        <w:rPr>
          <w:spacing w:val="-4"/>
          <w:sz w:val="28"/>
        </w:rPr>
        <w:t xml:space="preserve"> </w:t>
      </w:r>
      <w:r>
        <w:rPr>
          <w:spacing w:val="-2"/>
          <w:sz w:val="28"/>
        </w:rPr>
        <w:t>мочевого пузыря;</w:t>
      </w:r>
    </w:p>
    <w:p w:rsidR="008E06BB" w:rsidRDefault="0071499E">
      <w:pPr>
        <w:pStyle w:val="a4"/>
        <w:numPr>
          <w:ilvl w:val="1"/>
          <w:numId w:val="3"/>
        </w:numPr>
        <w:tabs>
          <w:tab w:val="left" w:pos="1637"/>
          <w:tab w:val="left" w:pos="3194"/>
          <w:tab w:val="left" w:pos="4822"/>
          <w:tab w:val="left" w:pos="6186"/>
          <w:tab w:val="left" w:pos="8260"/>
          <w:tab w:val="left" w:pos="9451"/>
        </w:tabs>
        <w:spacing w:before="4"/>
        <w:ind w:right="425" w:firstLine="585"/>
        <w:rPr>
          <w:sz w:val="28"/>
        </w:rPr>
      </w:pPr>
      <w:r>
        <w:rPr>
          <w:spacing w:val="-2"/>
          <w:sz w:val="28"/>
        </w:rPr>
        <w:t>способами</w:t>
      </w:r>
      <w:r>
        <w:rPr>
          <w:sz w:val="28"/>
        </w:rPr>
        <w:tab/>
      </w:r>
      <w:r>
        <w:rPr>
          <w:spacing w:val="-2"/>
          <w:sz w:val="28"/>
        </w:rPr>
        <w:t>различного</w:t>
      </w:r>
      <w:r>
        <w:rPr>
          <w:sz w:val="28"/>
        </w:rPr>
        <w:tab/>
      </w:r>
      <w:r>
        <w:rPr>
          <w:spacing w:val="-2"/>
          <w:sz w:val="28"/>
        </w:rPr>
        <w:t>введения</w:t>
      </w:r>
      <w:r>
        <w:rPr>
          <w:sz w:val="28"/>
        </w:rPr>
        <w:tab/>
      </w:r>
      <w:r>
        <w:rPr>
          <w:spacing w:val="-2"/>
          <w:sz w:val="28"/>
        </w:rPr>
        <w:t>лекарственных</w:t>
      </w:r>
      <w:r>
        <w:rPr>
          <w:sz w:val="28"/>
        </w:rPr>
        <w:tab/>
      </w:r>
      <w:r>
        <w:rPr>
          <w:spacing w:val="-2"/>
          <w:sz w:val="28"/>
        </w:rPr>
        <w:t>средств</w:t>
      </w:r>
      <w:r>
        <w:rPr>
          <w:sz w:val="28"/>
        </w:rPr>
        <w:tab/>
      </w:r>
      <w:r>
        <w:rPr>
          <w:spacing w:val="-4"/>
          <w:sz w:val="28"/>
        </w:rPr>
        <w:t xml:space="preserve">(подкожно, </w:t>
      </w:r>
      <w:r>
        <w:rPr>
          <w:sz w:val="28"/>
        </w:rPr>
        <w:t>внутримышечно, внутривенно);</w:t>
      </w:r>
    </w:p>
    <w:p w:rsidR="008E06BB" w:rsidRDefault="0071499E">
      <w:pPr>
        <w:pStyle w:val="a4"/>
        <w:numPr>
          <w:ilvl w:val="1"/>
          <w:numId w:val="3"/>
        </w:numPr>
        <w:tabs>
          <w:tab w:val="left" w:pos="1926"/>
          <w:tab w:val="left" w:pos="3429"/>
          <w:tab w:val="left" w:pos="5547"/>
          <w:tab w:val="left" w:pos="6915"/>
          <w:tab w:val="left" w:pos="8880"/>
        </w:tabs>
        <w:spacing w:before="4"/>
        <w:ind w:right="439" w:firstLine="585"/>
        <w:rPr>
          <w:sz w:val="28"/>
        </w:rPr>
      </w:pPr>
      <w:r>
        <w:rPr>
          <w:spacing w:val="-2"/>
          <w:sz w:val="28"/>
        </w:rPr>
        <w:t>мет</w:t>
      </w:r>
      <w:r>
        <w:rPr>
          <w:spacing w:val="-2"/>
          <w:sz w:val="28"/>
        </w:rPr>
        <w:t>одами</w:t>
      </w:r>
      <w:r>
        <w:rPr>
          <w:sz w:val="28"/>
        </w:rPr>
        <w:tab/>
      </w:r>
      <w:r>
        <w:rPr>
          <w:spacing w:val="-2"/>
          <w:sz w:val="28"/>
        </w:rPr>
        <w:t>поведенческой</w:t>
      </w:r>
      <w:r>
        <w:rPr>
          <w:sz w:val="28"/>
        </w:rPr>
        <w:tab/>
      </w:r>
      <w:r>
        <w:rPr>
          <w:spacing w:val="-2"/>
          <w:sz w:val="28"/>
        </w:rPr>
        <w:t>терапии,</w:t>
      </w:r>
      <w:r>
        <w:rPr>
          <w:sz w:val="28"/>
        </w:rPr>
        <w:tab/>
      </w:r>
      <w:r>
        <w:rPr>
          <w:spacing w:val="-2"/>
          <w:sz w:val="28"/>
        </w:rPr>
        <w:t>облегчающей</w:t>
      </w:r>
      <w:r>
        <w:rPr>
          <w:sz w:val="28"/>
        </w:rPr>
        <w:tab/>
      </w:r>
      <w:r>
        <w:rPr>
          <w:spacing w:val="-4"/>
          <w:sz w:val="28"/>
        </w:rPr>
        <w:t xml:space="preserve">межличностные </w:t>
      </w:r>
      <w:r>
        <w:rPr>
          <w:spacing w:val="-2"/>
          <w:sz w:val="28"/>
        </w:rPr>
        <w:t>отношения;</w:t>
      </w:r>
    </w:p>
    <w:p w:rsidR="008E06BB" w:rsidRDefault="0071499E">
      <w:pPr>
        <w:pStyle w:val="a4"/>
        <w:numPr>
          <w:ilvl w:val="1"/>
          <w:numId w:val="3"/>
        </w:numPr>
        <w:tabs>
          <w:tab w:val="left" w:pos="1670"/>
        </w:tabs>
        <w:spacing w:line="315" w:lineRule="exact"/>
        <w:ind w:left="1670" w:hanging="267"/>
        <w:rPr>
          <w:sz w:val="28"/>
        </w:rPr>
      </w:pPr>
      <w:r>
        <w:rPr>
          <w:spacing w:val="-2"/>
          <w:sz w:val="28"/>
        </w:rPr>
        <w:t>методами</w:t>
      </w:r>
      <w:r>
        <w:rPr>
          <w:spacing w:val="-4"/>
          <w:sz w:val="28"/>
        </w:rPr>
        <w:t xml:space="preserve"> </w:t>
      </w:r>
      <w:r>
        <w:rPr>
          <w:spacing w:val="-2"/>
          <w:sz w:val="28"/>
        </w:rPr>
        <w:t>индивидуального и группового консультирования;</w:t>
      </w:r>
    </w:p>
    <w:p w:rsidR="008E06BB" w:rsidRDefault="0071499E">
      <w:pPr>
        <w:pStyle w:val="a4"/>
        <w:numPr>
          <w:ilvl w:val="1"/>
          <w:numId w:val="3"/>
        </w:numPr>
        <w:tabs>
          <w:tab w:val="left" w:pos="1670"/>
        </w:tabs>
        <w:spacing w:line="320" w:lineRule="exact"/>
        <w:ind w:left="1670" w:hanging="267"/>
        <w:rPr>
          <w:sz w:val="28"/>
        </w:rPr>
      </w:pPr>
      <w:r>
        <w:rPr>
          <w:spacing w:val="-2"/>
          <w:sz w:val="28"/>
        </w:rPr>
        <w:t>методами</w:t>
      </w:r>
      <w:r>
        <w:rPr>
          <w:spacing w:val="-6"/>
          <w:sz w:val="28"/>
        </w:rPr>
        <w:t xml:space="preserve"> </w:t>
      </w:r>
      <w:r>
        <w:rPr>
          <w:spacing w:val="-2"/>
          <w:sz w:val="28"/>
        </w:rPr>
        <w:t>реабилитации</w:t>
      </w:r>
      <w:r>
        <w:rPr>
          <w:spacing w:val="-3"/>
          <w:sz w:val="28"/>
        </w:rPr>
        <w:t xml:space="preserve"> </w:t>
      </w:r>
      <w:r>
        <w:rPr>
          <w:spacing w:val="-2"/>
          <w:sz w:val="28"/>
        </w:rPr>
        <w:t>больных</w:t>
      </w:r>
      <w:r>
        <w:rPr>
          <w:spacing w:val="-3"/>
          <w:sz w:val="28"/>
        </w:rPr>
        <w:t xml:space="preserve"> </w:t>
      </w:r>
      <w:r>
        <w:rPr>
          <w:spacing w:val="-2"/>
          <w:sz w:val="28"/>
        </w:rPr>
        <w:t>психиатрического профиля;</w:t>
      </w:r>
    </w:p>
    <w:p w:rsidR="008E06BB" w:rsidRDefault="0071499E">
      <w:pPr>
        <w:pStyle w:val="a4"/>
        <w:numPr>
          <w:ilvl w:val="1"/>
          <w:numId w:val="3"/>
        </w:numPr>
        <w:tabs>
          <w:tab w:val="left" w:pos="1670"/>
        </w:tabs>
        <w:spacing w:line="320" w:lineRule="exact"/>
        <w:ind w:left="1670" w:hanging="267"/>
        <w:rPr>
          <w:sz w:val="28"/>
        </w:rPr>
      </w:pPr>
      <w:r>
        <w:rPr>
          <w:sz w:val="28"/>
        </w:rPr>
        <w:t>формами</w:t>
      </w:r>
      <w:r>
        <w:rPr>
          <w:spacing w:val="-20"/>
          <w:sz w:val="28"/>
        </w:rPr>
        <w:t xml:space="preserve"> </w:t>
      </w:r>
      <w:r>
        <w:rPr>
          <w:sz w:val="28"/>
        </w:rPr>
        <w:t>и</w:t>
      </w:r>
      <w:r>
        <w:rPr>
          <w:spacing w:val="-17"/>
          <w:sz w:val="28"/>
        </w:rPr>
        <w:t xml:space="preserve"> </w:t>
      </w:r>
      <w:r>
        <w:rPr>
          <w:sz w:val="28"/>
        </w:rPr>
        <w:t>методами</w:t>
      </w:r>
      <w:r>
        <w:rPr>
          <w:spacing w:val="-16"/>
          <w:sz w:val="28"/>
        </w:rPr>
        <w:t xml:space="preserve"> </w:t>
      </w:r>
      <w:r>
        <w:rPr>
          <w:sz w:val="28"/>
        </w:rPr>
        <w:t>профилактики</w:t>
      </w:r>
      <w:r>
        <w:rPr>
          <w:spacing w:val="-17"/>
          <w:sz w:val="28"/>
        </w:rPr>
        <w:t xml:space="preserve"> </w:t>
      </w:r>
      <w:r>
        <w:rPr>
          <w:sz w:val="28"/>
        </w:rPr>
        <w:t>психических</w:t>
      </w:r>
      <w:r>
        <w:rPr>
          <w:spacing w:val="-17"/>
          <w:sz w:val="28"/>
        </w:rPr>
        <w:t xml:space="preserve"> </w:t>
      </w:r>
      <w:r>
        <w:rPr>
          <w:spacing w:val="-2"/>
          <w:sz w:val="28"/>
        </w:rPr>
        <w:t>расстройств;</w:t>
      </w:r>
    </w:p>
    <w:p w:rsidR="008E06BB" w:rsidRDefault="0071499E">
      <w:pPr>
        <w:pStyle w:val="a4"/>
        <w:numPr>
          <w:ilvl w:val="1"/>
          <w:numId w:val="3"/>
        </w:numPr>
        <w:tabs>
          <w:tab w:val="left" w:pos="1637"/>
          <w:tab w:val="left" w:pos="3765"/>
          <w:tab w:val="left" w:pos="5302"/>
          <w:tab w:val="left" w:pos="7420"/>
          <w:tab w:val="left" w:pos="9216"/>
        </w:tabs>
        <w:spacing w:before="9"/>
        <w:ind w:right="428" w:firstLine="585"/>
        <w:rPr>
          <w:sz w:val="28"/>
        </w:rPr>
      </w:pPr>
      <w:r>
        <w:rPr>
          <w:spacing w:val="-2"/>
          <w:sz w:val="28"/>
        </w:rPr>
        <w:t>компьютерной</w:t>
      </w:r>
      <w:r>
        <w:rPr>
          <w:sz w:val="28"/>
        </w:rPr>
        <w:tab/>
      </w:r>
      <w:r>
        <w:rPr>
          <w:spacing w:val="-2"/>
          <w:sz w:val="28"/>
        </w:rPr>
        <w:t>техникой,</w:t>
      </w:r>
      <w:r>
        <w:rPr>
          <w:sz w:val="28"/>
        </w:rPr>
        <w:tab/>
      </w:r>
      <w:r>
        <w:rPr>
          <w:spacing w:val="-2"/>
          <w:sz w:val="28"/>
        </w:rPr>
        <w:t>возможностью</w:t>
      </w:r>
      <w:r>
        <w:rPr>
          <w:sz w:val="28"/>
        </w:rPr>
        <w:tab/>
      </w:r>
      <w:r>
        <w:rPr>
          <w:spacing w:val="-2"/>
          <w:sz w:val="28"/>
        </w:rPr>
        <w:t>применения</w:t>
      </w:r>
      <w:r>
        <w:rPr>
          <w:sz w:val="28"/>
        </w:rPr>
        <w:tab/>
      </w:r>
      <w:r>
        <w:rPr>
          <w:spacing w:val="-4"/>
          <w:sz w:val="28"/>
        </w:rPr>
        <w:t xml:space="preserve">современных </w:t>
      </w:r>
      <w:r>
        <w:rPr>
          <w:sz w:val="28"/>
        </w:rPr>
        <w:t>информационных технологий для решения профессиональных задач.</w:t>
      </w:r>
    </w:p>
    <w:p w:rsidR="008E06BB" w:rsidRDefault="0071499E">
      <w:pPr>
        <w:pStyle w:val="a3"/>
        <w:spacing w:before="316"/>
        <w:ind w:left="1408"/>
      </w:pPr>
      <w:r>
        <w:t>По</w:t>
      </w:r>
      <w:r>
        <w:rPr>
          <w:spacing w:val="-7"/>
        </w:rPr>
        <w:t xml:space="preserve"> </w:t>
      </w:r>
      <w:r>
        <w:t>окончании</w:t>
      </w:r>
      <w:r>
        <w:rPr>
          <w:spacing w:val="-4"/>
        </w:rPr>
        <w:t xml:space="preserve"> </w:t>
      </w:r>
      <w:r>
        <w:t>обучения</w:t>
      </w:r>
      <w:r>
        <w:rPr>
          <w:spacing w:val="-4"/>
        </w:rPr>
        <w:t xml:space="preserve"> </w:t>
      </w:r>
      <w:r>
        <w:t>врач-психиатр</w:t>
      </w:r>
      <w:r>
        <w:rPr>
          <w:spacing w:val="-4"/>
        </w:rPr>
        <w:t xml:space="preserve"> </w:t>
      </w:r>
      <w:r>
        <w:t>должен</w:t>
      </w:r>
      <w:r>
        <w:rPr>
          <w:spacing w:val="-5"/>
        </w:rPr>
        <w:t xml:space="preserve"> </w:t>
      </w:r>
      <w:r>
        <w:t>владеть</w:t>
      </w:r>
      <w:r>
        <w:rPr>
          <w:spacing w:val="-3"/>
        </w:rPr>
        <w:t xml:space="preserve"> </w:t>
      </w:r>
      <w:r>
        <w:rPr>
          <w:spacing w:val="-2"/>
        </w:rPr>
        <w:t>навыками:</w:t>
      </w:r>
    </w:p>
    <w:p w:rsidR="008E06BB" w:rsidRDefault="0071499E">
      <w:pPr>
        <w:pStyle w:val="a4"/>
        <w:numPr>
          <w:ilvl w:val="1"/>
          <w:numId w:val="3"/>
        </w:numPr>
        <w:tabs>
          <w:tab w:val="left" w:pos="1926"/>
          <w:tab w:val="left" w:pos="8923"/>
        </w:tabs>
        <w:ind w:right="564" w:firstLine="585"/>
        <w:rPr>
          <w:sz w:val="28"/>
        </w:rPr>
      </w:pPr>
      <w:r>
        <w:rPr>
          <w:sz w:val="28"/>
        </w:rPr>
        <w:t>владения основными моделями профилактики</w:t>
      </w:r>
      <w:r>
        <w:rPr>
          <w:sz w:val="28"/>
        </w:rPr>
        <w:tab/>
      </w:r>
      <w:r>
        <w:rPr>
          <w:spacing w:val="-4"/>
          <w:sz w:val="28"/>
        </w:rPr>
        <w:t xml:space="preserve">(медицинской, </w:t>
      </w:r>
      <w:r>
        <w:rPr>
          <w:sz w:val="28"/>
        </w:rPr>
        <w:t>образовательной, психосоциальной</w:t>
      </w:r>
      <w:r>
        <w:rPr>
          <w:sz w:val="28"/>
        </w:rPr>
        <w:t>);</w:t>
      </w:r>
    </w:p>
    <w:p w:rsidR="008E06BB" w:rsidRDefault="0071499E">
      <w:pPr>
        <w:pStyle w:val="a4"/>
        <w:numPr>
          <w:ilvl w:val="1"/>
          <w:numId w:val="3"/>
        </w:numPr>
        <w:tabs>
          <w:tab w:val="left" w:pos="1632"/>
          <w:tab w:val="left" w:pos="3420"/>
          <w:tab w:val="left" w:pos="4668"/>
          <w:tab w:val="left" w:pos="5355"/>
          <w:tab w:val="left" w:pos="7016"/>
          <w:tab w:val="left" w:pos="9537"/>
          <w:tab w:val="left" w:pos="10671"/>
        </w:tabs>
        <w:spacing w:before="4"/>
        <w:ind w:right="391" w:firstLine="585"/>
        <w:rPr>
          <w:sz w:val="28"/>
        </w:rPr>
      </w:pPr>
      <w:r>
        <w:rPr>
          <w:spacing w:val="-2"/>
          <w:sz w:val="28"/>
        </w:rPr>
        <w:t>организации</w:t>
      </w:r>
      <w:r>
        <w:rPr>
          <w:sz w:val="28"/>
        </w:rPr>
        <w:tab/>
      </w:r>
      <w:r>
        <w:rPr>
          <w:spacing w:val="-2"/>
          <w:sz w:val="28"/>
        </w:rPr>
        <w:t>условий</w:t>
      </w:r>
      <w:r>
        <w:rPr>
          <w:sz w:val="28"/>
        </w:rPr>
        <w:tab/>
      </w:r>
      <w:r>
        <w:rPr>
          <w:spacing w:val="-4"/>
          <w:sz w:val="28"/>
        </w:rPr>
        <w:t>для</w:t>
      </w:r>
      <w:r>
        <w:rPr>
          <w:sz w:val="28"/>
        </w:rPr>
        <w:tab/>
      </w:r>
      <w:r>
        <w:rPr>
          <w:spacing w:val="-2"/>
          <w:sz w:val="28"/>
        </w:rPr>
        <w:t>проведения</w:t>
      </w:r>
      <w:r>
        <w:rPr>
          <w:sz w:val="28"/>
        </w:rPr>
        <w:tab/>
      </w:r>
      <w:r>
        <w:rPr>
          <w:spacing w:val="-2"/>
          <w:sz w:val="28"/>
        </w:rPr>
        <w:t>профилактической</w:t>
      </w:r>
      <w:r>
        <w:rPr>
          <w:sz w:val="28"/>
        </w:rPr>
        <w:tab/>
      </w:r>
      <w:r>
        <w:rPr>
          <w:spacing w:val="-2"/>
          <w:sz w:val="28"/>
        </w:rPr>
        <w:t>работы</w:t>
      </w:r>
      <w:r>
        <w:rPr>
          <w:sz w:val="28"/>
        </w:rPr>
        <w:tab/>
      </w:r>
      <w:r>
        <w:rPr>
          <w:spacing w:val="-10"/>
          <w:sz w:val="28"/>
        </w:rPr>
        <w:t xml:space="preserve">в </w:t>
      </w:r>
      <w:r>
        <w:rPr>
          <w:sz w:val="28"/>
        </w:rPr>
        <w:t>образовательной среде;</w:t>
      </w:r>
    </w:p>
    <w:p w:rsidR="008E06BB" w:rsidRDefault="0071499E">
      <w:pPr>
        <w:pStyle w:val="a4"/>
        <w:numPr>
          <w:ilvl w:val="1"/>
          <w:numId w:val="3"/>
        </w:numPr>
        <w:tabs>
          <w:tab w:val="left" w:pos="1637"/>
        </w:tabs>
        <w:ind w:right="2939" w:firstLine="585"/>
        <w:rPr>
          <w:sz w:val="28"/>
        </w:rPr>
      </w:pPr>
      <w:r>
        <w:rPr>
          <w:sz w:val="28"/>
        </w:rPr>
        <w:t>проведения</w:t>
      </w:r>
      <w:r>
        <w:rPr>
          <w:spacing w:val="-11"/>
          <w:sz w:val="28"/>
        </w:rPr>
        <w:t xml:space="preserve"> </w:t>
      </w:r>
      <w:r>
        <w:rPr>
          <w:sz w:val="28"/>
        </w:rPr>
        <w:t>профилактических</w:t>
      </w:r>
      <w:r>
        <w:rPr>
          <w:spacing w:val="-12"/>
          <w:sz w:val="28"/>
        </w:rPr>
        <w:t xml:space="preserve"> </w:t>
      </w:r>
      <w:r>
        <w:rPr>
          <w:sz w:val="28"/>
        </w:rPr>
        <w:t>медицинских</w:t>
      </w:r>
      <w:r>
        <w:rPr>
          <w:spacing w:val="-12"/>
          <w:sz w:val="28"/>
        </w:rPr>
        <w:t xml:space="preserve"> </w:t>
      </w:r>
      <w:r>
        <w:rPr>
          <w:sz w:val="28"/>
        </w:rPr>
        <w:t>осмотров, диспансеризации, диспансерного наблюдения;</w:t>
      </w:r>
    </w:p>
    <w:p w:rsidR="008E06BB" w:rsidRDefault="0071499E">
      <w:pPr>
        <w:pStyle w:val="a4"/>
        <w:numPr>
          <w:ilvl w:val="1"/>
          <w:numId w:val="3"/>
        </w:numPr>
        <w:tabs>
          <w:tab w:val="left" w:pos="1670"/>
        </w:tabs>
        <w:spacing w:before="1" w:line="320" w:lineRule="exact"/>
        <w:ind w:left="1670" w:hanging="267"/>
        <w:rPr>
          <w:sz w:val="28"/>
        </w:rPr>
      </w:pPr>
      <w:r>
        <w:rPr>
          <w:spacing w:val="-2"/>
          <w:sz w:val="28"/>
        </w:rPr>
        <w:t>организации</w:t>
      </w:r>
      <w:r>
        <w:rPr>
          <w:spacing w:val="-6"/>
          <w:sz w:val="28"/>
        </w:rPr>
        <w:t xml:space="preserve"> </w:t>
      </w:r>
      <w:r>
        <w:rPr>
          <w:spacing w:val="-2"/>
          <w:sz w:val="28"/>
        </w:rPr>
        <w:t>противоэпидемических</w:t>
      </w:r>
      <w:r>
        <w:rPr>
          <w:spacing w:val="-4"/>
          <w:sz w:val="28"/>
        </w:rPr>
        <w:t xml:space="preserve"> </w:t>
      </w:r>
      <w:r>
        <w:rPr>
          <w:spacing w:val="-2"/>
          <w:sz w:val="28"/>
        </w:rPr>
        <w:t>мероприятий;</w:t>
      </w:r>
    </w:p>
    <w:p w:rsidR="008E06BB" w:rsidRDefault="0071499E">
      <w:pPr>
        <w:pStyle w:val="a4"/>
        <w:numPr>
          <w:ilvl w:val="1"/>
          <w:numId w:val="3"/>
        </w:numPr>
        <w:tabs>
          <w:tab w:val="left" w:pos="1670"/>
        </w:tabs>
        <w:spacing w:line="320" w:lineRule="exact"/>
        <w:ind w:left="1670" w:hanging="267"/>
        <w:rPr>
          <w:sz w:val="28"/>
        </w:rPr>
      </w:pPr>
      <w:r>
        <w:rPr>
          <w:spacing w:val="-2"/>
          <w:sz w:val="28"/>
        </w:rPr>
        <w:t>мониторинга</w:t>
      </w:r>
      <w:r>
        <w:rPr>
          <w:spacing w:val="-3"/>
          <w:sz w:val="28"/>
        </w:rPr>
        <w:t xml:space="preserve"> </w:t>
      </w:r>
      <w:r>
        <w:rPr>
          <w:spacing w:val="-2"/>
          <w:sz w:val="28"/>
        </w:rPr>
        <w:t>психиатрической ситуации</w:t>
      </w:r>
      <w:r>
        <w:rPr>
          <w:spacing w:val="1"/>
          <w:sz w:val="28"/>
        </w:rPr>
        <w:t xml:space="preserve"> </w:t>
      </w:r>
      <w:r>
        <w:rPr>
          <w:spacing w:val="-2"/>
          <w:sz w:val="28"/>
        </w:rPr>
        <w:t>на</w:t>
      </w:r>
      <w:r>
        <w:rPr>
          <w:sz w:val="28"/>
        </w:rPr>
        <w:t xml:space="preserve"> </w:t>
      </w:r>
      <w:r>
        <w:rPr>
          <w:spacing w:val="-2"/>
          <w:sz w:val="28"/>
        </w:rPr>
        <w:t>участке</w:t>
      </w:r>
      <w:r>
        <w:rPr>
          <w:spacing w:val="-1"/>
          <w:sz w:val="28"/>
        </w:rPr>
        <w:t xml:space="preserve"> </w:t>
      </w:r>
      <w:r>
        <w:rPr>
          <w:spacing w:val="-2"/>
          <w:sz w:val="28"/>
        </w:rPr>
        <w:t>обслуживания;</w:t>
      </w:r>
    </w:p>
    <w:p w:rsidR="008E06BB" w:rsidRDefault="0071499E">
      <w:pPr>
        <w:pStyle w:val="a4"/>
        <w:numPr>
          <w:ilvl w:val="1"/>
          <w:numId w:val="3"/>
        </w:numPr>
        <w:tabs>
          <w:tab w:val="left" w:pos="1632"/>
        </w:tabs>
        <w:spacing w:before="4"/>
        <w:ind w:right="1045" w:firstLine="585"/>
        <w:rPr>
          <w:sz w:val="28"/>
        </w:rPr>
      </w:pPr>
      <w:r>
        <w:rPr>
          <w:sz w:val="28"/>
        </w:rPr>
        <w:t>сбора</w:t>
      </w:r>
      <w:r>
        <w:rPr>
          <w:spacing w:val="-6"/>
          <w:sz w:val="28"/>
        </w:rPr>
        <w:t xml:space="preserve"> </w:t>
      </w:r>
      <w:r>
        <w:rPr>
          <w:sz w:val="28"/>
        </w:rPr>
        <w:t>сведений</w:t>
      </w:r>
      <w:r>
        <w:rPr>
          <w:spacing w:val="-7"/>
          <w:sz w:val="28"/>
        </w:rPr>
        <w:t xml:space="preserve"> </w:t>
      </w:r>
      <w:r>
        <w:rPr>
          <w:sz w:val="28"/>
        </w:rPr>
        <w:t>о</w:t>
      </w:r>
      <w:r>
        <w:rPr>
          <w:spacing w:val="-6"/>
          <w:sz w:val="28"/>
        </w:rPr>
        <w:t xml:space="preserve"> </w:t>
      </w:r>
      <w:r>
        <w:rPr>
          <w:sz w:val="28"/>
        </w:rPr>
        <w:t>численном,</w:t>
      </w:r>
      <w:r>
        <w:rPr>
          <w:spacing w:val="-6"/>
          <w:sz w:val="28"/>
        </w:rPr>
        <w:t xml:space="preserve"> </w:t>
      </w:r>
      <w:r>
        <w:rPr>
          <w:sz w:val="28"/>
        </w:rPr>
        <w:t>возрастном,</w:t>
      </w:r>
      <w:r>
        <w:rPr>
          <w:spacing w:val="19"/>
          <w:sz w:val="28"/>
        </w:rPr>
        <w:t xml:space="preserve"> </w:t>
      </w:r>
      <w:r>
        <w:rPr>
          <w:sz w:val="28"/>
        </w:rPr>
        <w:t>половом,</w:t>
      </w:r>
      <w:r>
        <w:rPr>
          <w:spacing w:val="-6"/>
          <w:sz w:val="28"/>
        </w:rPr>
        <w:t xml:space="preserve"> </w:t>
      </w:r>
      <w:r>
        <w:rPr>
          <w:sz w:val="28"/>
        </w:rPr>
        <w:t>профессиональном составе</w:t>
      </w:r>
      <w:r>
        <w:rPr>
          <w:spacing w:val="-3"/>
          <w:sz w:val="28"/>
        </w:rPr>
        <w:t xml:space="preserve"> </w:t>
      </w:r>
      <w:r>
        <w:rPr>
          <w:sz w:val="28"/>
        </w:rPr>
        <w:t>больных</w:t>
      </w:r>
      <w:r>
        <w:rPr>
          <w:spacing w:val="-2"/>
          <w:sz w:val="28"/>
        </w:rPr>
        <w:t xml:space="preserve"> </w:t>
      </w:r>
      <w:r>
        <w:rPr>
          <w:sz w:val="28"/>
        </w:rPr>
        <w:t>с</w:t>
      </w:r>
      <w:r>
        <w:rPr>
          <w:spacing w:val="-3"/>
          <w:sz w:val="28"/>
        </w:rPr>
        <w:t xml:space="preserve"> </w:t>
      </w:r>
      <w:r>
        <w:rPr>
          <w:sz w:val="28"/>
        </w:rPr>
        <w:t>психическими</w:t>
      </w:r>
      <w:r>
        <w:rPr>
          <w:spacing w:val="-3"/>
          <w:sz w:val="28"/>
        </w:rPr>
        <w:t xml:space="preserve"> </w:t>
      </w:r>
      <w:r>
        <w:rPr>
          <w:sz w:val="28"/>
        </w:rPr>
        <w:t>расстройствами</w:t>
      </w:r>
      <w:r>
        <w:rPr>
          <w:spacing w:val="-3"/>
          <w:sz w:val="28"/>
        </w:rPr>
        <w:t xml:space="preserve"> </w:t>
      </w:r>
      <w:r>
        <w:rPr>
          <w:sz w:val="28"/>
        </w:rPr>
        <w:t>на</w:t>
      </w:r>
      <w:r>
        <w:rPr>
          <w:spacing w:val="-2"/>
          <w:sz w:val="28"/>
        </w:rPr>
        <w:t xml:space="preserve"> </w:t>
      </w:r>
      <w:r>
        <w:rPr>
          <w:sz w:val="28"/>
        </w:rPr>
        <w:t>обслуживаемом</w:t>
      </w:r>
      <w:r>
        <w:rPr>
          <w:spacing w:val="-2"/>
          <w:sz w:val="28"/>
        </w:rPr>
        <w:t xml:space="preserve"> </w:t>
      </w:r>
      <w:r>
        <w:rPr>
          <w:sz w:val="28"/>
        </w:rPr>
        <w:t>участке;</w:t>
      </w:r>
    </w:p>
    <w:p w:rsidR="008E06BB" w:rsidRDefault="0071499E">
      <w:pPr>
        <w:pStyle w:val="a4"/>
        <w:numPr>
          <w:ilvl w:val="1"/>
          <w:numId w:val="3"/>
        </w:numPr>
        <w:tabs>
          <w:tab w:val="left" w:pos="1598"/>
          <w:tab w:val="left" w:pos="3122"/>
          <w:tab w:val="left" w:pos="5240"/>
          <w:tab w:val="left" w:pos="6671"/>
          <w:tab w:val="left" w:pos="8966"/>
        </w:tabs>
        <w:ind w:right="439" w:firstLine="585"/>
        <w:rPr>
          <w:sz w:val="28"/>
        </w:rPr>
      </w:pPr>
      <w:r>
        <w:rPr>
          <w:spacing w:val="-2"/>
          <w:sz w:val="28"/>
        </w:rPr>
        <w:t>выявления</w:t>
      </w:r>
      <w:r>
        <w:rPr>
          <w:sz w:val="28"/>
        </w:rPr>
        <w:tab/>
      </w:r>
      <w:r>
        <w:rPr>
          <w:spacing w:val="-2"/>
          <w:sz w:val="28"/>
        </w:rPr>
        <w:t>микросредовых</w:t>
      </w:r>
      <w:r>
        <w:rPr>
          <w:sz w:val="28"/>
        </w:rPr>
        <w:tab/>
      </w:r>
      <w:r>
        <w:rPr>
          <w:spacing w:val="-2"/>
          <w:sz w:val="28"/>
        </w:rPr>
        <w:t>факторов,</w:t>
      </w:r>
      <w:r>
        <w:rPr>
          <w:sz w:val="28"/>
        </w:rPr>
        <w:tab/>
      </w:r>
      <w:r>
        <w:rPr>
          <w:spacing w:val="-2"/>
          <w:sz w:val="28"/>
        </w:rPr>
        <w:t>способствующих</w:t>
      </w:r>
      <w:r>
        <w:rPr>
          <w:sz w:val="28"/>
        </w:rPr>
        <w:tab/>
      </w:r>
      <w:r>
        <w:rPr>
          <w:spacing w:val="-4"/>
          <w:sz w:val="28"/>
        </w:rPr>
        <w:t xml:space="preserve">формированию </w:t>
      </w:r>
      <w:r>
        <w:rPr>
          <w:sz w:val="28"/>
        </w:rPr>
        <w:t>психических расстройств;</w:t>
      </w:r>
    </w:p>
    <w:p w:rsidR="008E06BB" w:rsidRDefault="0071499E">
      <w:pPr>
        <w:pStyle w:val="a4"/>
        <w:numPr>
          <w:ilvl w:val="1"/>
          <w:numId w:val="3"/>
        </w:numPr>
        <w:tabs>
          <w:tab w:val="left" w:pos="1632"/>
          <w:tab w:val="left" w:pos="3280"/>
          <w:tab w:val="left" w:pos="4836"/>
          <w:tab w:val="left" w:pos="6867"/>
          <w:tab w:val="left" w:pos="9369"/>
        </w:tabs>
        <w:ind w:right="410" w:firstLine="585"/>
        <w:rPr>
          <w:sz w:val="28"/>
        </w:rPr>
      </w:pPr>
      <w:r>
        <w:rPr>
          <w:spacing w:val="-2"/>
          <w:sz w:val="28"/>
        </w:rPr>
        <w:t>выявления</w:t>
      </w:r>
      <w:r>
        <w:rPr>
          <w:sz w:val="28"/>
        </w:rPr>
        <w:tab/>
      </w:r>
      <w:r>
        <w:rPr>
          <w:spacing w:val="-2"/>
          <w:sz w:val="28"/>
        </w:rPr>
        <w:t>значимых</w:t>
      </w:r>
      <w:r>
        <w:rPr>
          <w:sz w:val="28"/>
        </w:rPr>
        <w:tab/>
      </w:r>
      <w:r>
        <w:rPr>
          <w:spacing w:val="-2"/>
          <w:sz w:val="28"/>
        </w:rPr>
        <w:t>медицинских,</w:t>
      </w:r>
      <w:r>
        <w:rPr>
          <w:sz w:val="28"/>
        </w:rPr>
        <w:tab/>
      </w:r>
      <w:r>
        <w:rPr>
          <w:spacing w:val="-2"/>
          <w:sz w:val="28"/>
        </w:rPr>
        <w:t>психологических,</w:t>
      </w:r>
      <w:r>
        <w:rPr>
          <w:sz w:val="28"/>
        </w:rPr>
        <w:tab/>
      </w:r>
      <w:r>
        <w:rPr>
          <w:spacing w:val="-4"/>
          <w:sz w:val="28"/>
        </w:rPr>
        <w:t xml:space="preserve">социальных </w:t>
      </w:r>
      <w:r>
        <w:rPr>
          <w:sz w:val="28"/>
        </w:rPr>
        <w:t>факторов, способствующих развитию психических расстройств;</w:t>
      </w:r>
    </w:p>
    <w:p w:rsidR="008E06BB" w:rsidRDefault="0071499E">
      <w:pPr>
        <w:pStyle w:val="a4"/>
        <w:numPr>
          <w:ilvl w:val="1"/>
          <w:numId w:val="3"/>
        </w:numPr>
        <w:tabs>
          <w:tab w:val="left" w:pos="1637"/>
          <w:tab w:val="left" w:pos="3151"/>
          <w:tab w:val="left" w:pos="5422"/>
          <w:tab w:val="left" w:pos="7290"/>
          <w:tab w:val="left" w:pos="9278"/>
        </w:tabs>
        <w:spacing w:before="3"/>
        <w:ind w:right="428" w:firstLine="585"/>
        <w:rPr>
          <w:sz w:val="28"/>
        </w:rPr>
      </w:pPr>
      <w:r>
        <w:rPr>
          <w:spacing w:val="-2"/>
          <w:sz w:val="28"/>
        </w:rPr>
        <w:t>выявления</w:t>
      </w:r>
      <w:r>
        <w:rPr>
          <w:sz w:val="28"/>
        </w:rPr>
        <w:tab/>
      </w:r>
      <w:r>
        <w:rPr>
          <w:spacing w:val="-2"/>
          <w:sz w:val="28"/>
        </w:rPr>
        <w:t>поло-возрастных</w:t>
      </w:r>
      <w:r>
        <w:rPr>
          <w:sz w:val="28"/>
        </w:rPr>
        <w:tab/>
      </w:r>
      <w:r>
        <w:rPr>
          <w:spacing w:val="-2"/>
          <w:sz w:val="28"/>
        </w:rPr>
        <w:t>особенностей</w:t>
      </w:r>
      <w:r>
        <w:rPr>
          <w:sz w:val="28"/>
        </w:rPr>
        <w:tab/>
      </w:r>
      <w:r>
        <w:rPr>
          <w:spacing w:val="-2"/>
          <w:sz w:val="28"/>
        </w:rPr>
        <w:t>формирования</w:t>
      </w:r>
      <w:r>
        <w:rPr>
          <w:sz w:val="28"/>
        </w:rPr>
        <w:tab/>
      </w:r>
      <w:r>
        <w:rPr>
          <w:spacing w:val="-4"/>
          <w:sz w:val="28"/>
        </w:rPr>
        <w:t xml:space="preserve">психических </w:t>
      </w:r>
      <w:r>
        <w:rPr>
          <w:spacing w:val="-2"/>
          <w:sz w:val="28"/>
        </w:rPr>
        <w:t>расстройств;</w:t>
      </w:r>
    </w:p>
    <w:p w:rsidR="008E06BB" w:rsidRDefault="0071499E">
      <w:pPr>
        <w:pStyle w:val="a4"/>
        <w:numPr>
          <w:ilvl w:val="1"/>
          <w:numId w:val="3"/>
        </w:numPr>
        <w:tabs>
          <w:tab w:val="left" w:pos="1641"/>
        </w:tabs>
        <w:spacing w:before="1"/>
        <w:ind w:right="528" w:firstLine="585"/>
        <w:rPr>
          <w:sz w:val="28"/>
        </w:rPr>
      </w:pPr>
      <w:r>
        <w:rPr>
          <w:sz w:val="28"/>
        </w:rPr>
        <w:t>мониторинга</w:t>
      </w:r>
      <w:r>
        <w:rPr>
          <w:spacing w:val="-7"/>
          <w:sz w:val="28"/>
        </w:rPr>
        <w:t xml:space="preserve"> </w:t>
      </w:r>
      <w:r>
        <w:rPr>
          <w:sz w:val="28"/>
        </w:rPr>
        <w:t>профилактической</w:t>
      </w:r>
      <w:r>
        <w:rPr>
          <w:spacing w:val="-7"/>
          <w:sz w:val="28"/>
        </w:rPr>
        <w:t xml:space="preserve"> </w:t>
      </w:r>
      <w:r>
        <w:rPr>
          <w:sz w:val="28"/>
        </w:rPr>
        <w:t>деятел</w:t>
      </w:r>
      <w:r>
        <w:rPr>
          <w:sz w:val="28"/>
        </w:rPr>
        <w:t>ьности</w:t>
      </w:r>
      <w:r>
        <w:rPr>
          <w:spacing w:val="-8"/>
          <w:sz w:val="28"/>
        </w:rPr>
        <w:t xml:space="preserve"> </w:t>
      </w:r>
      <w:r>
        <w:rPr>
          <w:sz w:val="28"/>
        </w:rPr>
        <w:t>врачей-психиатров</w:t>
      </w:r>
      <w:r>
        <w:rPr>
          <w:spacing w:val="-8"/>
          <w:sz w:val="28"/>
        </w:rPr>
        <w:t xml:space="preserve"> </w:t>
      </w:r>
      <w:r>
        <w:rPr>
          <w:sz w:val="28"/>
        </w:rPr>
        <w:t>и</w:t>
      </w:r>
      <w:r>
        <w:rPr>
          <w:spacing w:val="-9"/>
          <w:sz w:val="28"/>
        </w:rPr>
        <w:t xml:space="preserve"> </w:t>
      </w:r>
      <w:r>
        <w:rPr>
          <w:sz w:val="28"/>
        </w:rPr>
        <w:t>оценки эффективности профилактических программ;</w:t>
      </w:r>
    </w:p>
    <w:p w:rsidR="008E06BB" w:rsidRDefault="0071499E">
      <w:pPr>
        <w:pStyle w:val="a4"/>
        <w:numPr>
          <w:ilvl w:val="1"/>
          <w:numId w:val="3"/>
        </w:numPr>
        <w:tabs>
          <w:tab w:val="left" w:pos="1637"/>
          <w:tab w:val="left" w:pos="2728"/>
          <w:tab w:val="left" w:pos="4039"/>
          <w:tab w:val="left" w:pos="6267"/>
          <w:tab w:val="left" w:pos="7425"/>
          <w:tab w:val="left" w:pos="9297"/>
        </w:tabs>
        <w:spacing w:line="242" w:lineRule="auto"/>
        <w:ind w:right="414" w:firstLine="585"/>
        <w:rPr>
          <w:sz w:val="28"/>
        </w:rPr>
      </w:pPr>
      <w:r>
        <w:rPr>
          <w:spacing w:val="-2"/>
          <w:sz w:val="28"/>
        </w:rPr>
        <w:t>выбора</w:t>
      </w:r>
      <w:r>
        <w:rPr>
          <w:sz w:val="28"/>
        </w:rPr>
        <w:tab/>
      </w:r>
      <w:r>
        <w:rPr>
          <w:spacing w:val="-2"/>
          <w:sz w:val="28"/>
        </w:rPr>
        <w:t>наиболее</w:t>
      </w:r>
      <w:r>
        <w:rPr>
          <w:sz w:val="28"/>
        </w:rPr>
        <w:tab/>
      </w:r>
      <w:r>
        <w:rPr>
          <w:spacing w:val="-2"/>
          <w:sz w:val="28"/>
        </w:rPr>
        <w:t>информативного</w:t>
      </w:r>
      <w:r>
        <w:rPr>
          <w:sz w:val="28"/>
        </w:rPr>
        <w:tab/>
      </w:r>
      <w:r>
        <w:rPr>
          <w:spacing w:val="-2"/>
          <w:sz w:val="28"/>
        </w:rPr>
        <w:t>способа</w:t>
      </w:r>
      <w:r>
        <w:rPr>
          <w:sz w:val="28"/>
        </w:rPr>
        <w:tab/>
      </w:r>
      <w:r>
        <w:rPr>
          <w:spacing w:val="-2"/>
          <w:sz w:val="28"/>
        </w:rPr>
        <w:t>лабораторной</w:t>
      </w:r>
      <w:r>
        <w:rPr>
          <w:sz w:val="28"/>
        </w:rPr>
        <w:tab/>
      </w:r>
      <w:r>
        <w:rPr>
          <w:spacing w:val="-4"/>
          <w:sz w:val="28"/>
        </w:rPr>
        <w:t xml:space="preserve">диагностики </w:t>
      </w:r>
      <w:r>
        <w:rPr>
          <w:sz w:val="28"/>
        </w:rPr>
        <w:t>развивающегося патологического процесса;</w:t>
      </w:r>
    </w:p>
    <w:p w:rsidR="008E06BB" w:rsidRDefault="0071499E">
      <w:pPr>
        <w:pStyle w:val="a4"/>
        <w:numPr>
          <w:ilvl w:val="1"/>
          <w:numId w:val="3"/>
        </w:numPr>
        <w:tabs>
          <w:tab w:val="left" w:pos="1637"/>
        </w:tabs>
        <w:spacing w:before="1"/>
        <w:ind w:right="394" w:firstLine="585"/>
        <w:jc w:val="both"/>
        <w:rPr>
          <w:sz w:val="28"/>
        </w:rPr>
      </w:pPr>
      <w:r>
        <w:rPr>
          <w:sz w:val="28"/>
        </w:rPr>
        <w:t>обоснования назначения необходимого лабораторно-инструментального</w:t>
      </w:r>
      <w:r>
        <w:rPr>
          <w:sz w:val="28"/>
        </w:rPr>
        <w:t xml:space="preserve"> исследования для определения степени и тяжести поражения внутренних органов и органов ЦНС;</w:t>
      </w:r>
    </w:p>
    <w:p w:rsidR="008E06BB" w:rsidRDefault="0071499E">
      <w:pPr>
        <w:pStyle w:val="a4"/>
        <w:numPr>
          <w:ilvl w:val="1"/>
          <w:numId w:val="3"/>
        </w:numPr>
        <w:tabs>
          <w:tab w:val="left" w:pos="1670"/>
        </w:tabs>
        <w:spacing w:line="314" w:lineRule="exact"/>
        <w:ind w:left="1670" w:hanging="267"/>
        <w:jc w:val="both"/>
        <w:rPr>
          <w:sz w:val="28"/>
        </w:rPr>
      </w:pPr>
      <w:r>
        <w:rPr>
          <w:spacing w:val="-2"/>
          <w:sz w:val="28"/>
        </w:rPr>
        <w:t>опроса</w:t>
      </w:r>
      <w:r>
        <w:rPr>
          <w:spacing w:val="-1"/>
          <w:sz w:val="28"/>
        </w:rPr>
        <w:t xml:space="preserve"> </w:t>
      </w:r>
      <w:r>
        <w:rPr>
          <w:spacing w:val="-2"/>
          <w:sz w:val="28"/>
        </w:rPr>
        <w:t>психического</w:t>
      </w:r>
      <w:r>
        <w:rPr>
          <w:spacing w:val="-1"/>
          <w:sz w:val="28"/>
        </w:rPr>
        <w:t xml:space="preserve"> </w:t>
      </w:r>
      <w:r>
        <w:rPr>
          <w:spacing w:val="-2"/>
          <w:sz w:val="28"/>
        </w:rPr>
        <w:t>больного;</w:t>
      </w:r>
    </w:p>
    <w:p w:rsidR="008E06BB" w:rsidRDefault="0071499E">
      <w:pPr>
        <w:pStyle w:val="a4"/>
        <w:numPr>
          <w:ilvl w:val="1"/>
          <w:numId w:val="3"/>
        </w:numPr>
        <w:tabs>
          <w:tab w:val="left" w:pos="1670"/>
        </w:tabs>
        <w:spacing w:line="320" w:lineRule="exact"/>
        <w:ind w:left="1670" w:hanging="267"/>
        <w:jc w:val="both"/>
        <w:rPr>
          <w:sz w:val="28"/>
        </w:rPr>
      </w:pPr>
      <w:r>
        <w:rPr>
          <w:sz w:val="28"/>
        </w:rPr>
        <w:t>выявления</w:t>
      </w:r>
      <w:r>
        <w:rPr>
          <w:spacing w:val="-20"/>
          <w:sz w:val="28"/>
        </w:rPr>
        <w:t xml:space="preserve"> </w:t>
      </w:r>
      <w:r>
        <w:rPr>
          <w:sz w:val="28"/>
        </w:rPr>
        <w:t>характерных</w:t>
      </w:r>
      <w:r>
        <w:rPr>
          <w:spacing w:val="-17"/>
          <w:sz w:val="28"/>
        </w:rPr>
        <w:t xml:space="preserve"> </w:t>
      </w:r>
      <w:r>
        <w:rPr>
          <w:sz w:val="28"/>
        </w:rPr>
        <w:t>признаков</w:t>
      </w:r>
      <w:r>
        <w:rPr>
          <w:spacing w:val="-18"/>
          <w:sz w:val="28"/>
        </w:rPr>
        <w:t xml:space="preserve"> </w:t>
      </w:r>
      <w:r>
        <w:rPr>
          <w:sz w:val="28"/>
        </w:rPr>
        <w:t>и</w:t>
      </w:r>
      <w:r>
        <w:rPr>
          <w:spacing w:val="-17"/>
          <w:sz w:val="28"/>
        </w:rPr>
        <w:t xml:space="preserve"> </w:t>
      </w:r>
      <w:r>
        <w:rPr>
          <w:sz w:val="28"/>
        </w:rPr>
        <w:t>особенностей</w:t>
      </w:r>
      <w:r>
        <w:rPr>
          <w:spacing w:val="-16"/>
          <w:sz w:val="28"/>
        </w:rPr>
        <w:t xml:space="preserve"> </w:t>
      </w:r>
      <w:r>
        <w:rPr>
          <w:sz w:val="28"/>
        </w:rPr>
        <w:t>симптомов</w:t>
      </w:r>
      <w:r>
        <w:rPr>
          <w:spacing w:val="-17"/>
          <w:sz w:val="28"/>
        </w:rPr>
        <w:t xml:space="preserve"> </w:t>
      </w:r>
      <w:r>
        <w:rPr>
          <w:sz w:val="28"/>
        </w:rPr>
        <w:t>и</w:t>
      </w:r>
      <w:r>
        <w:rPr>
          <w:spacing w:val="-17"/>
          <w:sz w:val="28"/>
        </w:rPr>
        <w:t xml:space="preserve"> </w:t>
      </w:r>
      <w:r>
        <w:rPr>
          <w:spacing w:val="-2"/>
          <w:sz w:val="28"/>
        </w:rPr>
        <w:t>синдромов</w:t>
      </w:r>
    </w:p>
    <w:p w:rsidR="008E06BB" w:rsidRDefault="008E06BB">
      <w:pPr>
        <w:pStyle w:val="a4"/>
        <w:spacing w:line="320" w:lineRule="exact"/>
        <w:jc w:val="both"/>
        <w:rPr>
          <w:sz w:val="28"/>
        </w:rPr>
        <w:sectPr w:rsidR="008E06BB">
          <w:footerReference w:type="default" r:id="rId14"/>
          <w:pgSz w:w="11910" w:h="16840"/>
          <w:pgMar w:top="1020" w:right="425" w:bottom="280" w:left="283" w:header="0" w:footer="0" w:gutter="0"/>
          <w:cols w:space="720"/>
        </w:sectPr>
      </w:pPr>
    </w:p>
    <w:p w:rsidR="008E06BB" w:rsidRDefault="0071499E">
      <w:pPr>
        <w:pStyle w:val="a3"/>
        <w:spacing w:before="61"/>
      </w:pPr>
      <w:r>
        <w:rPr>
          <w:spacing w:val="-2"/>
        </w:rPr>
        <w:lastRenderedPageBreak/>
        <w:t>психических расстройств;</w:t>
      </w:r>
    </w:p>
    <w:p w:rsidR="008E06BB" w:rsidRDefault="0071499E">
      <w:pPr>
        <w:pStyle w:val="a4"/>
        <w:numPr>
          <w:ilvl w:val="1"/>
          <w:numId w:val="3"/>
        </w:numPr>
        <w:tabs>
          <w:tab w:val="left" w:pos="1670"/>
        </w:tabs>
        <w:spacing w:before="7" w:line="320" w:lineRule="exact"/>
        <w:ind w:left="1670" w:hanging="267"/>
        <w:rPr>
          <w:sz w:val="28"/>
        </w:rPr>
      </w:pPr>
      <w:r>
        <w:rPr>
          <w:spacing w:val="-2"/>
          <w:sz w:val="28"/>
        </w:rPr>
        <w:t>выявления</w:t>
      </w:r>
      <w:r>
        <w:rPr>
          <w:spacing w:val="-6"/>
          <w:sz w:val="28"/>
        </w:rPr>
        <w:t xml:space="preserve"> </w:t>
      </w:r>
      <w:r>
        <w:rPr>
          <w:spacing w:val="-2"/>
          <w:sz w:val="28"/>
        </w:rPr>
        <w:t>особенностей</w:t>
      </w:r>
      <w:r>
        <w:rPr>
          <w:spacing w:val="-4"/>
          <w:sz w:val="28"/>
        </w:rPr>
        <w:t xml:space="preserve"> </w:t>
      </w:r>
      <w:r>
        <w:rPr>
          <w:spacing w:val="-2"/>
          <w:sz w:val="28"/>
        </w:rPr>
        <w:t>формирования</w:t>
      </w:r>
      <w:r>
        <w:rPr>
          <w:spacing w:val="-5"/>
          <w:sz w:val="28"/>
        </w:rPr>
        <w:t xml:space="preserve"> </w:t>
      </w:r>
      <w:r>
        <w:rPr>
          <w:spacing w:val="-2"/>
          <w:sz w:val="28"/>
        </w:rPr>
        <w:t>психического</w:t>
      </w:r>
      <w:r>
        <w:rPr>
          <w:spacing w:val="-4"/>
          <w:sz w:val="28"/>
        </w:rPr>
        <w:t xml:space="preserve"> </w:t>
      </w:r>
      <w:r>
        <w:rPr>
          <w:spacing w:val="-2"/>
          <w:sz w:val="28"/>
        </w:rPr>
        <w:t>расстройства;</w:t>
      </w:r>
    </w:p>
    <w:p w:rsidR="008E06BB" w:rsidRDefault="0071499E">
      <w:pPr>
        <w:pStyle w:val="a4"/>
        <w:numPr>
          <w:ilvl w:val="1"/>
          <w:numId w:val="3"/>
        </w:numPr>
        <w:tabs>
          <w:tab w:val="left" w:pos="1670"/>
        </w:tabs>
        <w:spacing w:line="320" w:lineRule="exact"/>
        <w:ind w:left="1670" w:hanging="267"/>
        <w:rPr>
          <w:sz w:val="28"/>
        </w:rPr>
      </w:pPr>
      <w:r>
        <w:rPr>
          <w:spacing w:val="-2"/>
          <w:sz w:val="28"/>
        </w:rPr>
        <w:t>проведения</w:t>
      </w:r>
      <w:r>
        <w:rPr>
          <w:spacing w:val="-6"/>
          <w:sz w:val="28"/>
        </w:rPr>
        <w:t xml:space="preserve"> </w:t>
      </w:r>
      <w:r>
        <w:rPr>
          <w:spacing w:val="-2"/>
          <w:sz w:val="28"/>
        </w:rPr>
        <w:t>дифференциальной</w:t>
      </w:r>
      <w:r>
        <w:rPr>
          <w:spacing w:val="-4"/>
          <w:sz w:val="28"/>
        </w:rPr>
        <w:t xml:space="preserve"> </w:t>
      </w:r>
      <w:r>
        <w:rPr>
          <w:spacing w:val="-2"/>
          <w:sz w:val="28"/>
        </w:rPr>
        <w:t>диагностики;</w:t>
      </w:r>
    </w:p>
    <w:p w:rsidR="008E06BB" w:rsidRDefault="0071499E">
      <w:pPr>
        <w:pStyle w:val="a4"/>
        <w:numPr>
          <w:ilvl w:val="1"/>
          <w:numId w:val="3"/>
        </w:numPr>
        <w:tabs>
          <w:tab w:val="left" w:pos="1641"/>
        </w:tabs>
        <w:spacing w:before="4"/>
        <w:ind w:right="2718" w:firstLine="580"/>
        <w:rPr>
          <w:sz w:val="28"/>
        </w:rPr>
      </w:pPr>
      <w:r>
        <w:rPr>
          <w:sz w:val="28"/>
        </w:rPr>
        <w:t>клинического</w:t>
      </w:r>
      <w:r>
        <w:rPr>
          <w:spacing w:val="-8"/>
          <w:sz w:val="28"/>
        </w:rPr>
        <w:t xml:space="preserve"> </w:t>
      </w:r>
      <w:r>
        <w:rPr>
          <w:sz w:val="28"/>
        </w:rPr>
        <w:t>обследования</w:t>
      </w:r>
      <w:r>
        <w:rPr>
          <w:spacing w:val="-7"/>
          <w:sz w:val="28"/>
        </w:rPr>
        <w:t xml:space="preserve"> </w:t>
      </w:r>
      <w:r>
        <w:rPr>
          <w:sz w:val="28"/>
        </w:rPr>
        <w:t>пациента</w:t>
      </w:r>
      <w:r>
        <w:rPr>
          <w:spacing w:val="-8"/>
          <w:sz w:val="28"/>
        </w:rPr>
        <w:t xml:space="preserve"> </w:t>
      </w:r>
      <w:r>
        <w:rPr>
          <w:sz w:val="28"/>
        </w:rPr>
        <w:t>при</w:t>
      </w:r>
      <w:r>
        <w:rPr>
          <w:spacing w:val="-9"/>
          <w:sz w:val="28"/>
        </w:rPr>
        <w:t xml:space="preserve"> </w:t>
      </w:r>
      <w:r>
        <w:rPr>
          <w:sz w:val="28"/>
        </w:rPr>
        <w:t>подозрении</w:t>
      </w:r>
      <w:r>
        <w:rPr>
          <w:spacing w:val="-8"/>
          <w:sz w:val="28"/>
        </w:rPr>
        <w:t xml:space="preserve"> </w:t>
      </w:r>
      <w:r>
        <w:rPr>
          <w:sz w:val="28"/>
        </w:rPr>
        <w:t>на инфекционное заболевание;</w:t>
      </w:r>
    </w:p>
    <w:p w:rsidR="008E06BB" w:rsidRDefault="0071499E">
      <w:pPr>
        <w:pStyle w:val="a4"/>
        <w:numPr>
          <w:ilvl w:val="1"/>
          <w:numId w:val="3"/>
        </w:numPr>
        <w:tabs>
          <w:tab w:val="left" w:pos="1632"/>
        </w:tabs>
        <w:ind w:right="1211" w:firstLine="580"/>
        <w:rPr>
          <w:sz w:val="28"/>
        </w:rPr>
      </w:pPr>
      <w:r>
        <w:rPr>
          <w:sz w:val="28"/>
        </w:rPr>
        <w:t>организации</w:t>
      </w:r>
      <w:r>
        <w:rPr>
          <w:spacing w:val="-8"/>
          <w:sz w:val="28"/>
        </w:rPr>
        <w:t xml:space="preserve"> </w:t>
      </w:r>
      <w:r>
        <w:rPr>
          <w:sz w:val="28"/>
        </w:rPr>
        <w:t>проведения</w:t>
      </w:r>
      <w:r>
        <w:rPr>
          <w:spacing w:val="-8"/>
          <w:sz w:val="28"/>
        </w:rPr>
        <w:t xml:space="preserve"> </w:t>
      </w:r>
      <w:r>
        <w:rPr>
          <w:sz w:val="28"/>
        </w:rPr>
        <w:t>необходимых</w:t>
      </w:r>
      <w:r>
        <w:rPr>
          <w:spacing w:val="-8"/>
          <w:sz w:val="28"/>
        </w:rPr>
        <w:t xml:space="preserve"> </w:t>
      </w:r>
      <w:r>
        <w:rPr>
          <w:sz w:val="28"/>
        </w:rPr>
        <w:t>исследований</w:t>
      </w:r>
      <w:r>
        <w:rPr>
          <w:spacing w:val="-9"/>
          <w:sz w:val="28"/>
        </w:rPr>
        <w:t xml:space="preserve"> </w:t>
      </w:r>
      <w:r>
        <w:rPr>
          <w:sz w:val="28"/>
        </w:rPr>
        <w:t>при</w:t>
      </w:r>
      <w:r>
        <w:rPr>
          <w:spacing w:val="-9"/>
          <w:sz w:val="28"/>
        </w:rPr>
        <w:t xml:space="preserve"> </w:t>
      </w:r>
      <w:r>
        <w:rPr>
          <w:sz w:val="28"/>
        </w:rPr>
        <w:t>подозрении</w:t>
      </w:r>
      <w:r>
        <w:rPr>
          <w:sz w:val="28"/>
        </w:rPr>
        <w:t xml:space="preserve"> на онкологическое заболевание;</w:t>
      </w:r>
    </w:p>
    <w:p w:rsidR="008E06BB" w:rsidRDefault="0071499E">
      <w:pPr>
        <w:pStyle w:val="a4"/>
        <w:numPr>
          <w:ilvl w:val="1"/>
          <w:numId w:val="3"/>
        </w:numPr>
        <w:tabs>
          <w:tab w:val="left" w:pos="1641"/>
        </w:tabs>
        <w:ind w:right="920" w:firstLine="580"/>
        <w:rPr>
          <w:sz w:val="28"/>
        </w:rPr>
      </w:pPr>
      <w:r>
        <w:rPr>
          <w:sz w:val="28"/>
        </w:rPr>
        <w:t>формулировки</w:t>
      </w:r>
      <w:r>
        <w:rPr>
          <w:spacing w:val="-5"/>
          <w:sz w:val="28"/>
        </w:rPr>
        <w:t xml:space="preserve"> </w:t>
      </w:r>
      <w:r>
        <w:rPr>
          <w:sz w:val="28"/>
        </w:rPr>
        <w:t>диагноза</w:t>
      </w:r>
      <w:r>
        <w:rPr>
          <w:spacing w:val="-6"/>
          <w:sz w:val="28"/>
        </w:rPr>
        <w:t xml:space="preserve"> </w:t>
      </w:r>
      <w:r>
        <w:rPr>
          <w:sz w:val="28"/>
        </w:rPr>
        <w:t>при</w:t>
      </w:r>
      <w:r>
        <w:rPr>
          <w:spacing w:val="-6"/>
          <w:sz w:val="28"/>
        </w:rPr>
        <w:t xml:space="preserve"> </w:t>
      </w:r>
      <w:r>
        <w:rPr>
          <w:sz w:val="28"/>
        </w:rPr>
        <w:t>психических</w:t>
      </w:r>
      <w:r>
        <w:rPr>
          <w:spacing w:val="-5"/>
          <w:sz w:val="28"/>
        </w:rPr>
        <w:t xml:space="preserve"> </w:t>
      </w:r>
      <w:r>
        <w:rPr>
          <w:sz w:val="28"/>
        </w:rPr>
        <w:t>расстройствах</w:t>
      </w:r>
      <w:r>
        <w:rPr>
          <w:spacing w:val="-7"/>
          <w:sz w:val="28"/>
        </w:rPr>
        <w:t xml:space="preserve"> </w:t>
      </w:r>
      <w:r>
        <w:rPr>
          <w:sz w:val="28"/>
        </w:rPr>
        <w:t>в</w:t>
      </w:r>
      <w:r>
        <w:rPr>
          <w:spacing w:val="-7"/>
          <w:sz w:val="28"/>
        </w:rPr>
        <w:t xml:space="preserve"> </w:t>
      </w:r>
      <w:r>
        <w:rPr>
          <w:sz w:val="28"/>
        </w:rPr>
        <w:t>соответствии с требованиями международной классификации болезней;</w:t>
      </w:r>
    </w:p>
    <w:p w:rsidR="008E06BB" w:rsidRDefault="0071499E">
      <w:pPr>
        <w:pStyle w:val="a4"/>
        <w:numPr>
          <w:ilvl w:val="1"/>
          <w:numId w:val="3"/>
        </w:numPr>
        <w:tabs>
          <w:tab w:val="left" w:pos="1636"/>
        </w:tabs>
        <w:spacing w:before="3"/>
        <w:ind w:right="2136" w:firstLine="580"/>
        <w:rPr>
          <w:sz w:val="28"/>
        </w:rPr>
      </w:pPr>
      <w:r>
        <w:rPr>
          <w:sz w:val="28"/>
        </w:rPr>
        <w:t>организации</w:t>
      </w:r>
      <w:r>
        <w:rPr>
          <w:spacing w:val="-7"/>
          <w:sz w:val="28"/>
        </w:rPr>
        <w:t xml:space="preserve"> </w:t>
      </w:r>
      <w:r>
        <w:rPr>
          <w:sz w:val="28"/>
        </w:rPr>
        <w:t>условий</w:t>
      </w:r>
      <w:r>
        <w:rPr>
          <w:spacing w:val="-9"/>
          <w:sz w:val="28"/>
        </w:rPr>
        <w:t xml:space="preserve"> </w:t>
      </w:r>
      <w:r>
        <w:rPr>
          <w:sz w:val="28"/>
        </w:rPr>
        <w:t>для</w:t>
      </w:r>
      <w:r>
        <w:rPr>
          <w:spacing w:val="-9"/>
          <w:sz w:val="28"/>
        </w:rPr>
        <w:t xml:space="preserve"> </w:t>
      </w:r>
      <w:r>
        <w:rPr>
          <w:sz w:val="28"/>
        </w:rPr>
        <w:t>проведения</w:t>
      </w:r>
      <w:r>
        <w:rPr>
          <w:spacing w:val="-7"/>
          <w:sz w:val="28"/>
        </w:rPr>
        <w:t xml:space="preserve"> </w:t>
      </w:r>
      <w:r>
        <w:rPr>
          <w:sz w:val="28"/>
        </w:rPr>
        <w:t>освидетельствования</w:t>
      </w:r>
      <w:r>
        <w:rPr>
          <w:spacing w:val="-7"/>
          <w:sz w:val="28"/>
        </w:rPr>
        <w:t xml:space="preserve"> </w:t>
      </w:r>
      <w:r>
        <w:rPr>
          <w:sz w:val="28"/>
        </w:rPr>
        <w:t>на психическое расстройство;</w:t>
      </w:r>
    </w:p>
    <w:p w:rsidR="008E06BB" w:rsidRDefault="0071499E">
      <w:pPr>
        <w:pStyle w:val="a4"/>
        <w:numPr>
          <w:ilvl w:val="1"/>
          <w:numId w:val="3"/>
        </w:numPr>
        <w:tabs>
          <w:tab w:val="left" w:pos="1893"/>
        </w:tabs>
        <w:ind w:right="2755" w:firstLine="580"/>
        <w:rPr>
          <w:sz w:val="28"/>
        </w:rPr>
      </w:pPr>
      <w:r>
        <w:rPr>
          <w:sz w:val="28"/>
        </w:rPr>
        <w:t>выполнения требований к заполнению актов и протоколов</w:t>
      </w:r>
      <w:r>
        <w:rPr>
          <w:spacing w:val="-11"/>
          <w:sz w:val="28"/>
        </w:rPr>
        <w:t xml:space="preserve"> </w:t>
      </w:r>
      <w:r>
        <w:rPr>
          <w:sz w:val="28"/>
        </w:rPr>
        <w:t>освидетельствования</w:t>
      </w:r>
      <w:r>
        <w:rPr>
          <w:spacing w:val="-11"/>
          <w:sz w:val="28"/>
        </w:rPr>
        <w:t xml:space="preserve"> </w:t>
      </w:r>
      <w:r>
        <w:rPr>
          <w:sz w:val="28"/>
        </w:rPr>
        <w:t>на</w:t>
      </w:r>
      <w:r>
        <w:rPr>
          <w:spacing w:val="-11"/>
          <w:sz w:val="28"/>
        </w:rPr>
        <w:t xml:space="preserve"> </w:t>
      </w:r>
      <w:r>
        <w:rPr>
          <w:sz w:val="28"/>
        </w:rPr>
        <w:t>психическое</w:t>
      </w:r>
      <w:r>
        <w:rPr>
          <w:spacing w:val="-12"/>
          <w:sz w:val="28"/>
        </w:rPr>
        <w:t xml:space="preserve"> </w:t>
      </w:r>
      <w:r>
        <w:rPr>
          <w:sz w:val="28"/>
        </w:rPr>
        <w:t>расстройство;</w:t>
      </w:r>
    </w:p>
    <w:p w:rsidR="008E06BB" w:rsidRDefault="0071499E">
      <w:pPr>
        <w:pStyle w:val="a4"/>
        <w:numPr>
          <w:ilvl w:val="1"/>
          <w:numId w:val="3"/>
        </w:numPr>
        <w:tabs>
          <w:tab w:val="left" w:pos="1627"/>
        </w:tabs>
        <w:spacing w:line="244" w:lineRule="auto"/>
        <w:ind w:right="2230" w:firstLine="580"/>
        <w:rPr>
          <w:sz w:val="28"/>
        </w:rPr>
      </w:pPr>
      <w:r>
        <w:rPr>
          <w:sz w:val="28"/>
        </w:rPr>
        <w:t>проведения</w:t>
      </w:r>
      <w:r>
        <w:rPr>
          <w:spacing w:val="-7"/>
          <w:sz w:val="28"/>
        </w:rPr>
        <w:t xml:space="preserve"> </w:t>
      </w:r>
      <w:r>
        <w:rPr>
          <w:sz w:val="28"/>
        </w:rPr>
        <w:t>освидетельствования</w:t>
      </w:r>
      <w:r>
        <w:rPr>
          <w:spacing w:val="-7"/>
          <w:sz w:val="28"/>
        </w:rPr>
        <w:t xml:space="preserve"> </w:t>
      </w:r>
      <w:r>
        <w:rPr>
          <w:sz w:val="28"/>
        </w:rPr>
        <w:t>у</w:t>
      </w:r>
      <w:r>
        <w:rPr>
          <w:spacing w:val="-8"/>
          <w:sz w:val="28"/>
        </w:rPr>
        <w:t xml:space="preserve"> </w:t>
      </w:r>
      <w:r>
        <w:rPr>
          <w:sz w:val="28"/>
        </w:rPr>
        <w:t>человека,</w:t>
      </w:r>
      <w:r>
        <w:rPr>
          <w:spacing w:val="-8"/>
          <w:sz w:val="28"/>
        </w:rPr>
        <w:t xml:space="preserve"> </w:t>
      </w:r>
      <w:r>
        <w:rPr>
          <w:sz w:val="28"/>
        </w:rPr>
        <w:t>находящегося</w:t>
      </w:r>
      <w:r>
        <w:rPr>
          <w:spacing w:val="-6"/>
          <w:sz w:val="28"/>
        </w:rPr>
        <w:t xml:space="preserve"> </w:t>
      </w:r>
      <w:r>
        <w:rPr>
          <w:sz w:val="28"/>
        </w:rPr>
        <w:t>в тяжелом физическом состоянии;</w:t>
      </w:r>
    </w:p>
    <w:p w:rsidR="008E06BB" w:rsidRDefault="0071499E">
      <w:pPr>
        <w:pStyle w:val="a4"/>
        <w:numPr>
          <w:ilvl w:val="1"/>
          <w:numId w:val="3"/>
        </w:numPr>
        <w:tabs>
          <w:tab w:val="left" w:pos="1636"/>
        </w:tabs>
        <w:ind w:right="1730" w:firstLine="580"/>
        <w:rPr>
          <w:sz w:val="28"/>
        </w:rPr>
      </w:pPr>
      <w:r>
        <w:rPr>
          <w:sz w:val="28"/>
        </w:rPr>
        <w:t>формулировки</w:t>
      </w:r>
      <w:r>
        <w:rPr>
          <w:spacing w:val="-10"/>
          <w:sz w:val="28"/>
        </w:rPr>
        <w:t xml:space="preserve"> </w:t>
      </w:r>
      <w:r>
        <w:rPr>
          <w:sz w:val="28"/>
        </w:rPr>
        <w:t>заключения</w:t>
      </w:r>
      <w:r>
        <w:rPr>
          <w:spacing w:val="-10"/>
          <w:sz w:val="28"/>
        </w:rPr>
        <w:t xml:space="preserve"> </w:t>
      </w:r>
      <w:r>
        <w:rPr>
          <w:sz w:val="28"/>
        </w:rPr>
        <w:t>при</w:t>
      </w:r>
      <w:r>
        <w:rPr>
          <w:spacing w:val="-10"/>
          <w:sz w:val="28"/>
        </w:rPr>
        <w:t xml:space="preserve"> </w:t>
      </w:r>
      <w:r>
        <w:rPr>
          <w:sz w:val="28"/>
        </w:rPr>
        <w:t>проведении</w:t>
      </w:r>
      <w:r>
        <w:rPr>
          <w:spacing w:val="-10"/>
          <w:sz w:val="28"/>
        </w:rPr>
        <w:t xml:space="preserve"> </w:t>
      </w:r>
      <w:r>
        <w:rPr>
          <w:sz w:val="28"/>
        </w:rPr>
        <w:t>освидетельствования на пси</w:t>
      </w:r>
      <w:r>
        <w:rPr>
          <w:sz w:val="28"/>
        </w:rPr>
        <w:t>хическое расстройство;</w:t>
      </w:r>
    </w:p>
    <w:p w:rsidR="008E06BB" w:rsidRDefault="0071499E">
      <w:pPr>
        <w:pStyle w:val="a4"/>
        <w:numPr>
          <w:ilvl w:val="1"/>
          <w:numId w:val="3"/>
        </w:numPr>
        <w:tabs>
          <w:tab w:val="left" w:pos="1670"/>
        </w:tabs>
        <w:spacing w:line="315" w:lineRule="exact"/>
        <w:ind w:left="1670" w:hanging="267"/>
        <w:rPr>
          <w:sz w:val="28"/>
        </w:rPr>
      </w:pPr>
      <w:r>
        <w:rPr>
          <w:sz w:val="28"/>
        </w:rPr>
        <w:t>оказания</w:t>
      </w:r>
      <w:r>
        <w:rPr>
          <w:spacing w:val="-18"/>
          <w:sz w:val="28"/>
        </w:rPr>
        <w:t xml:space="preserve"> </w:t>
      </w:r>
      <w:r>
        <w:rPr>
          <w:sz w:val="28"/>
        </w:rPr>
        <w:t>первой</w:t>
      </w:r>
      <w:r>
        <w:rPr>
          <w:spacing w:val="-16"/>
          <w:sz w:val="28"/>
        </w:rPr>
        <w:t xml:space="preserve"> </w:t>
      </w:r>
      <w:r>
        <w:rPr>
          <w:sz w:val="28"/>
        </w:rPr>
        <w:t>медицинской</w:t>
      </w:r>
      <w:r>
        <w:rPr>
          <w:spacing w:val="-17"/>
          <w:sz w:val="28"/>
        </w:rPr>
        <w:t xml:space="preserve"> </w:t>
      </w:r>
      <w:r>
        <w:rPr>
          <w:sz w:val="28"/>
        </w:rPr>
        <w:t>помощи</w:t>
      </w:r>
      <w:r>
        <w:rPr>
          <w:spacing w:val="-18"/>
          <w:sz w:val="28"/>
        </w:rPr>
        <w:t xml:space="preserve"> </w:t>
      </w:r>
      <w:r>
        <w:rPr>
          <w:sz w:val="28"/>
        </w:rPr>
        <w:t>на</w:t>
      </w:r>
      <w:r>
        <w:rPr>
          <w:spacing w:val="-16"/>
          <w:sz w:val="28"/>
        </w:rPr>
        <w:t xml:space="preserve"> </w:t>
      </w:r>
      <w:r>
        <w:rPr>
          <w:sz w:val="28"/>
        </w:rPr>
        <w:t>догоспитальном</w:t>
      </w:r>
      <w:r>
        <w:rPr>
          <w:spacing w:val="-17"/>
          <w:sz w:val="28"/>
        </w:rPr>
        <w:t xml:space="preserve"> </w:t>
      </w:r>
      <w:r>
        <w:rPr>
          <w:spacing w:val="-2"/>
          <w:sz w:val="28"/>
        </w:rPr>
        <w:t>этапе;</w:t>
      </w:r>
    </w:p>
    <w:p w:rsidR="008E06BB" w:rsidRDefault="0071499E">
      <w:pPr>
        <w:pStyle w:val="a4"/>
        <w:numPr>
          <w:ilvl w:val="1"/>
          <w:numId w:val="3"/>
        </w:numPr>
        <w:tabs>
          <w:tab w:val="left" w:pos="1641"/>
        </w:tabs>
        <w:spacing w:before="3" w:line="242" w:lineRule="auto"/>
        <w:ind w:right="2645" w:firstLine="580"/>
        <w:rPr>
          <w:sz w:val="28"/>
        </w:rPr>
      </w:pPr>
      <w:r>
        <w:rPr>
          <w:sz w:val="28"/>
        </w:rPr>
        <w:t>участие в оказании скорой медицинской помощи при состояниях,</w:t>
      </w:r>
      <w:r>
        <w:rPr>
          <w:spacing w:val="-10"/>
          <w:sz w:val="28"/>
        </w:rPr>
        <w:t xml:space="preserve"> </w:t>
      </w:r>
      <w:r>
        <w:rPr>
          <w:sz w:val="28"/>
        </w:rPr>
        <w:t>требующих</w:t>
      </w:r>
      <w:r>
        <w:rPr>
          <w:spacing w:val="-10"/>
          <w:sz w:val="28"/>
        </w:rPr>
        <w:t xml:space="preserve"> </w:t>
      </w:r>
      <w:r>
        <w:rPr>
          <w:sz w:val="28"/>
        </w:rPr>
        <w:t>срочного</w:t>
      </w:r>
      <w:r>
        <w:rPr>
          <w:spacing w:val="-10"/>
          <w:sz w:val="28"/>
        </w:rPr>
        <w:t xml:space="preserve"> </w:t>
      </w:r>
      <w:r>
        <w:rPr>
          <w:sz w:val="28"/>
        </w:rPr>
        <w:t>медицинского</w:t>
      </w:r>
      <w:r>
        <w:rPr>
          <w:spacing w:val="-10"/>
          <w:sz w:val="28"/>
        </w:rPr>
        <w:t xml:space="preserve"> </w:t>
      </w:r>
      <w:r>
        <w:rPr>
          <w:sz w:val="28"/>
        </w:rPr>
        <w:t>вмешательства;</w:t>
      </w:r>
    </w:p>
    <w:p w:rsidR="008E06BB" w:rsidRDefault="0071499E">
      <w:pPr>
        <w:pStyle w:val="a4"/>
        <w:numPr>
          <w:ilvl w:val="1"/>
          <w:numId w:val="3"/>
        </w:numPr>
        <w:tabs>
          <w:tab w:val="left" w:pos="1670"/>
        </w:tabs>
        <w:spacing w:line="316" w:lineRule="exact"/>
        <w:ind w:left="1670" w:hanging="267"/>
        <w:rPr>
          <w:sz w:val="28"/>
        </w:rPr>
      </w:pPr>
      <w:r>
        <w:rPr>
          <w:spacing w:val="-2"/>
          <w:sz w:val="28"/>
        </w:rPr>
        <w:t>планирования</w:t>
      </w:r>
      <w:r>
        <w:rPr>
          <w:spacing w:val="-4"/>
          <w:sz w:val="28"/>
        </w:rPr>
        <w:t xml:space="preserve"> </w:t>
      </w:r>
      <w:r>
        <w:rPr>
          <w:spacing w:val="-2"/>
          <w:sz w:val="28"/>
        </w:rPr>
        <w:t>и</w:t>
      </w:r>
      <w:r>
        <w:rPr>
          <w:spacing w:val="-1"/>
          <w:sz w:val="28"/>
        </w:rPr>
        <w:t xml:space="preserve"> </w:t>
      </w:r>
      <w:r>
        <w:rPr>
          <w:spacing w:val="-2"/>
          <w:sz w:val="28"/>
        </w:rPr>
        <w:t>организации лечебного</w:t>
      </w:r>
      <w:r>
        <w:rPr>
          <w:spacing w:val="-1"/>
          <w:sz w:val="28"/>
        </w:rPr>
        <w:t xml:space="preserve"> </w:t>
      </w:r>
      <w:r>
        <w:rPr>
          <w:spacing w:val="-2"/>
          <w:sz w:val="28"/>
        </w:rPr>
        <w:t>процесса;</w:t>
      </w:r>
    </w:p>
    <w:p w:rsidR="008E06BB" w:rsidRDefault="0071499E">
      <w:pPr>
        <w:pStyle w:val="a4"/>
        <w:numPr>
          <w:ilvl w:val="1"/>
          <w:numId w:val="3"/>
        </w:numPr>
        <w:tabs>
          <w:tab w:val="left" w:pos="1893"/>
        </w:tabs>
        <w:spacing w:before="4"/>
        <w:ind w:right="2930" w:firstLine="580"/>
        <w:rPr>
          <w:sz w:val="28"/>
        </w:rPr>
      </w:pPr>
      <w:r>
        <w:rPr>
          <w:sz w:val="28"/>
        </w:rPr>
        <w:t>разработки обоснованной схемы современной этиотропной,</w:t>
      </w:r>
      <w:r>
        <w:rPr>
          <w:spacing w:val="-9"/>
          <w:sz w:val="28"/>
        </w:rPr>
        <w:t xml:space="preserve"> </w:t>
      </w:r>
      <w:r>
        <w:rPr>
          <w:sz w:val="28"/>
        </w:rPr>
        <w:t>патогенетической</w:t>
      </w:r>
      <w:r>
        <w:rPr>
          <w:spacing w:val="-10"/>
          <w:sz w:val="28"/>
        </w:rPr>
        <w:t xml:space="preserve"> </w:t>
      </w:r>
      <w:r>
        <w:rPr>
          <w:sz w:val="28"/>
        </w:rPr>
        <w:t>и</w:t>
      </w:r>
      <w:r>
        <w:rPr>
          <w:spacing w:val="-10"/>
          <w:sz w:val="28"/>
        </w:rPr>
        <w:t xml:space="preserve"> </w:t>
      </w:r>
      <w:r>
        <w:rPr>
          <w:sz w:val="28"/>
        </w:rPr>
        <w:t>симптоматической</w:t>
      </w:r>
      <w:r>
        <w:rPr>
          <w:spacing w:val="-10"/>
          <w:sz w:val="28"/>
        </w:rPr>
        <w:t xml:space="preserve"> </w:t>
      </w:r>
      <w:r>
        <w:rPr>
          <w:sz w:val="28"/>
        </w:rPr>
        <w:t>терапии;</w:t>
      </w:r>
    </w:p>
    <w:p w:rsidR="008E06BB" w:rsidRDefault="0071499E">
      <w:pPr>
        <w:pStyle w:val="a4"/>
        <w:numPr>
          <w:ilvl w:val="1"/>
          <w:numId w:val="3"/>
        </w:numPr>
        <w:tabs>
          <w:tab w:val="left" w:pos="1636"/>
        </w:tabs>
        <w:ind w:right="3210" w:firstLine="580"/>
        <w:rPr>
          <w:sz w:val="28"/>
        </w:rPr>
      </w:pPr>
      <w:r>
        <w:rPr>
          <w:sz w:val="28"/>
        </w:rPr>
        <w:t>выделения</w:t>
      </w:r>
      <w:r>
        <w:rPr>
          <w:spacing w:val="-7"/>
          <w:sz w:val="28"/>
        </w:rPr>
        <w:t xml:space="preserve"> </w:t>
      </w:r>
      <w:r>
        <w:rPr>
          <w:sz w:val="28"/>
        </w:rPr>
        <w:t>в</w:t>
      </w:r>
      <w:r>
        <w:rPr>
          <w:spacing w:val="-9"/>
          <w:sz w:val="28"/>
        </w:rPr>
        <w:t xml:space="preserve"> </w:t>
      </w:r>
      <w:r>
        <w:rPr>
          <w:sz w:val="28"/>
        </w:rPr>
        <w:t>состоянии</w:t>
      </w:r>
      <w:r>
        <w:rPr>
          <w:spacing w:val="-8"/>
          <w:sz w:val="28"/>
        </w:rPr>
        <w:t xml:space="preserve"> </w:t>
      </w:r>
      <w:r>
        <w:rPr>
          <w:sz w:val="28"/>
        </w:rPr>
        <w:t>больного</w:t>
      </w:r>
      <w:r>
        <w:rPr>
          <w:spacing w:val="-8"/>
          <w:sz w:val="28"/>
        </w:rPr>
        <w:t xml:space="preserve"> </w:t>
      </w:r>
      <w:r>
        <w:rPr>
          <w:sz w:val="28"/>
        </w:rPr>
        <w:t>группы</w:t>
      </w:r>
      <w:r>
        <w:rPr>
          <w:spacing w:val="-7"/>
          <w:sz w:val="28"/>
        </w:rPr>
        <w:t xml:space="preserve"> </w:t>
      </w:r>
      <w:r>
        <w:rPr>
          <w:sz w:val="28"/>
        </w:rPr>
        <w:t>симптомов, требующих медикаментозного воздействия;</w:t>
      </w:r>
    </w:p>
    <w:p w:rsidR="008E06BB" w:rsidRDefault="0071499E">
      <w:pPr>
        <w:pStyle w:val="a4"/>
        <w:numPr>
          <w:ilvl w:val="1"/>
          <w:numId w:val="3"/>
        </w:numPr>
        <w:tabs>
          <w:tab w:val="left" w:pos="1636"/>
        </w:tabs>
        <w:ind w:right="1507" w:firstLine="580"/>
        <w:rPr>
          <w:sz w:val="28"/>
        </w:rPr>
      </w:pPr>
      <w:r>
        <w:rPr>
          <w:sz w:val="28"/>
        </w:rPr>
        <w:t>учета</w:t>
      </w:r>
      <w:r>
        <w:rPr>
          <w:spacing w:val="-8"/>
          <w:sz w:val="28"/>
        </w:rPr>
        <w:t xml:space="preserve"> </w:t>
      </w:r>
      <w:r>
        <w:rPr>
          <w:sz w:val="28"/>
        </w:rPr>
        <w:t>фармакокинетики</w:t>
      </w:r>
      <w:r>
        <w:rPr>
          <w:spacing w:val="-7"/>
          <w:sz w:val="28"/>
        </w:rPr>
        <w:t xml:space="preserve"> </w:t>
      </w:r>
      <w:r>
        <w:rPr>
          <w:sz w:val="28"/>
        </w:rPr>
        <w:t>и</w:t>
      </w:r>
      <w:r>
        <w:rPr>
          <w:spacing w:val="-9"/>
          <w:sz w:val="28"/>
        </w:rPr>
        <w:t xml:space="preserve"> </w:t>
      </w:r>
      <w:r>
        <w:rPr>
          <w:sz w:val="28"/>
        </w:rPr>
        <w:t>фармакодинамики</w:t>
      </w:r>
      <w:r>
        <w:rPr>
          <w:spacing w:val="-7"/>
          <w:sz w:val="28"/>
        </w:rPr>
        <w:t xml:space="preserve"> </w:t>
      </w:r>
      <w:r>
        <w:rPr>
          <w:sz w:val="28"/>
        </w:rPr>
        <w:t>применяемых</w:t>
      </w:r>
      <w:r>
        <w:rPr>
          <w:spacing w:val="-7"/>
          <w:sz w:val="28"/>
        </w:rPr>
        <w:t xml:space="preserve"> </w:t>
      </w:r>
      <w:r>
        <w:rPr>
          <w:sz w:val="28"/>
        </w:rPr>
        <w:t>средств и возмо</w:t>
      </w:r>
      <w:r>
        <w:rPr>
          <w:sz w:val="28"/>
        </w:rPr>
        <w:t>жности возникновения осложнений при их взаимодействии;</w:t>
      </w:r>
    </w:p>
    <w:p w:rsidR="008E06BB" w:rsidRDefault="0071499E">
      <w:pPr>
        <w:pStyle w:val="a4"/>
        <w:numPr>
          <w:ilvl w:val="1"/>
          <w:numId w:val="3"/>
        </w:numPr>
        <w:tabs>
          <w:tab w:val="left" w:pos="1632"/>
        </w:tabs>
        <w:ind w:right="3105" w:firstLine="580"/>
        <w:rPr>
          <w:sz w:val="28"/>
        </w:rPr>
      </w:pPr>
      <w:r>
        <w:rPr>
          <w:sz w:val="28"/>
        </w:rPr>
        <w:t>обеспечения</w:t>
      </w:r>
      <w:r>
        <w:rPr>
          <w:spacing w:val="-7"/>
          <w:sz w:val="28"/>
        </w:rPr>
        <w:t xml:space="preserve"> </w:t>
      </w:r>
      <w:r>
        <w:rPr>
          <w:sz w:val="28"/>
        </w:rPr>
        <w:t>режима</w:t>
      </w:r>
      <w:r>
        <w:rPr>
          <w:spacing w:val="-7"/>
          <w:sz w:val="28"/>
        </w:rPr>
        <w:t xml:space="preserve"> </w:t>
      </w:r>
      <w:r>
        <w:rPr>
          <w:sz w:val="28"/>
        </w:rPr>
        <w:t>дозирования</w:t>
      </w:r>
      <w:r>
        <w:rPr>
          <w:spacing w:val="-8"/>
          <w:sz w:val="28"/>
        </w:rPr>
        <w:t xml:space="preserve"> </w:t>
      </w:r>
      <w:r>
        <w:rPr>
          <w:sz w:val="28"/>
        </w:rPr>
        <w:t>и</w:t>
      </w:r>
      <w:r>
        <w:rPr>
          <w:spacing w:val="-9"/>
          <w:sz w:val="28"/>
        </w:rPr>
        <w:t xml:space="preserve"> </w:t>
      </w:r>
      <w:r>
        <w:rPr>
          <w:sz w:val="28"/>
        </w:rPr>
        <w:t>частоты</w:t>
      </w:r>
      <w:r>
        <w:rPr>
          <w:spacing w:val="-8"/>
          <w:sz w:val="28"/>
        </w:rPr>
        <w:t xml:space="preserve"> </w:t>
      </w:r>
      <w:r>
        <w:rPr>
          <w:sz w:val="28"/>
        </w:rPr>
        <w:t>введения лекарственного средства;</w:t>
      </w:r>
    </w:p>
    <w:p w:rsidR="008E06BB" w:rsidRDefault="0071499E">
      <w:pPr>
        <w:pStyle w:val="a4"/>
        <w:numPr>
          <w:ilvl w:val="1"/>
          <w:numId w:val="3"/>
        </w:numPr>
        <w:tabs>
          <w:tab w:val="left" w:pos="1670"/>
        </w:tabs>
        <w:spacing w:line="316" w:lineRule="exact"/>
        <w:ind w:left="1670" w:hanging="267"/>
        <w:rPr>
          <w:sz w:val="28"/>
        </w:rPr>
      </w:pPr>
      <w:r>
        <w:rPr>
          <w:spacing w:val="-2"/>
          <w:sz w:val="28"/>
        </w:rPr>
        <w:t>обеспечения</w:t>
      </w:r>
      <w:r>
        <w:rPr>
          <w:spacing w:val="-4"/>
          <w:sz w:val="28"/>
        </w:rPr>
        <w:t xml:space="preserve"> </w:t>
      </w:r>
      <w:r>
        <w:rPr>
          <w:spacing w:val="-2"/>
          <w:sz w:val="28"/>
        </w:rPr>
        <w:t>эффективного</w:t>
      </w:r>
      <w:r>
        <w:rPr>
          <w:spacing w:val="-3"/>
          <w:sz w:val="28"/>
        </w:rPr>
        <w:t xml:space="preserve"> </w:t>
      </w:r>
      <w:r>
        <w:rPr>
          <w:spacing w:val="-2"/>
          <w:sz w:val="28"/>
        </w:rPr>
        <w:t>и безопасного</w:t>
      </w:r>
      <w:r>
        <w:rPr>
          <w:spacing w:val="-3"/>
          <w:sz w:val="28"/>
        </w:rPr>
        <w:t xml:space="preserve"> </w:t>
      </w:r>
      <w:r>
        <w:rPr>
          <w:spacing w:val="-2"/>
          <w:sz w:val="28"/>
        </w:rPr>
        <w:t>применения</w:t>
      </w:r>
      <w:r>
        <w:rPr>
          <w:spacing w:val="-1"/>
          <w:sz w:val="28"/>
        </w:rPr>
        <w:t xml:space="preserve"> </w:t>
      </w:r>
      <w:r>
        <w:rPr>
          <w:spacing w:val="-2"/>
          <w:sz w:val="28"/>
        </w:rPr>
        <w:t>лекарств;</w:t>
      </w:r>
    </w:p>
    <w:p w:rsidR="008E06BB" w:rsidRDefault="0071499E">
      <w:pPr>
        <w:pStyle w:val="a4"/>
        <w:numPr>
          <w:ilvl w:val="1"/>
          <w:numId w:val="3"/>
        </w:numPr>
        <w:tabs>
          <w:tab w:val="left" w:pos="1636"/>
        </w:tabs>
        <w:spacing w:before="4" w:line="242" w:lineRule="auto"/>
        <w:ind w:right="1736" w:firstLine="580"/>
        <w:rPr>
          <w:sz w:val="28"/>
        </w:rPr>
      </w:pPr>
      <w:r>
        <w:rPr>
          <w:sz w:val="28"/>
        </w:rPr>
        <w:t>выбора</w:t>
      </w:r>
      <w:r>
        <w:rPr>
          <w:spacing w:val="-5"/>
          <w:sz w:val="28"/>
        </w:rPr>
        <w:t xml:space="preserve"> </w:t>
      </w:r>
      <w:r>
        <w:rPr>
          <w:sz w:val="28"/>
        </w:rPr>
        <w:t>базовых</w:t>
      </w:r>
      <w:r>
        <w:rPr>
          <w:spacing w:val="-6"/>
          <w:sz w:val="28"/>
        </w:rPr>
        <w:t xml:space="preserve"> </w:t>
      </w:r>
      <w:r>
        <w:rPr>
          <w:sz w:val="28"/>
        </w:rPr>
        <w:t>лекарственных</w:t>
      </w:r>
      <w:r>
        <w:rPr>
          <w:spacing w:val="-6"/>
          <w:sz w:val="28"/>
        </w:rPr>
        <w:t xml:space="preserve"> </w:t>
      </w:r>
      <w:r>
        <w:rPr>
          <w:sz w:val="28"/>
        </w:rPr>
        <w:t>средств</w:t>
      </w:r>
      <w:r>
        <w:rPr>
          <w:spacing w:val="-7"/>
          <w:sz w:val="28"/>
        </w:rPr>
        <w:t xml:space="preserve"> </w:t>
      </w:r>
      <w:r>
        <w:rPr>
          <w:sz w:val="28"/>
        </w:rPr>
        <w:t>при</w:t>
      </w:r>
      <w:r>
        <w:rPr>
          <w:spacing w:val="-6"/>
          <w:sz w:val="28"/>
        </w:rPr>
        <w:t xml:space="preserve"> </w:t>
      </w:r>
      <w:r>
        <w:rPr>
          <w:sz w:val="28"/>
        </w:rPr>
        <w:t>лечении</w:t>
      </w:r>
      <w:r>
        <w:rPr>
          <w:spacing w:val="-5"/>
          <w:sz w:val="28"/>
        </w:rPr>
        <w:t xml:space="preserve"> </w:t>
      </w:r>
      <w:r>
        <w:rPr>
          <w:sz w:val="28"/>
        </w:rPr>
        <w:t>больного</w:t>
      </w:r>
      <w:r>
        <w:rPr>
          <w:spacing w:val="-6"/>
          <w:sz w:val="28"/>
        </w:rPr>
        <w:t xml:space="preserve"> </w:t>
      </w:r>
      <w:r>
        <w:rPr>
          <w:sz w:val="28"/>
        </w:rPr>
        <w:t>на</w:t>
      </w:r>
      <w:r>
        <w:rPr>
          <w:sz w:val="28"/>
        </w:rPr>
        <w:t xml:space="preserve"> этапе ремиссии;</w:t>
      </w:r>
    </w:p>
    <w:p w:rsidR="008E06BB" w:rsidRDefault="0071499E">
      <w:pPr>
        <w:pStyle w:val="a4"/>
        <w:numPr>
          <w:ilvl w:val="1"/>
          <w:numId w:val="3"/>
        </w:numPr>
        <w:tabs>
          <w:tab w:val="left" w:pos="1893"/>
        </w:tabs>
        <w:spacing w:line="242" w:lineRule="auto"/>
        <w:ind w:right="2501" w:firstLine="580"/>
        <w:rPr>
          <w:sz w:val="28"/>
        </w:rPr>
      </w:pPr>
      <w:r>
        <w:rPr>
          <w:sz w:val="28"/>
        </w:rPr>
        <w:t>обеспечения</w:t>
      </w:r>
      <w:r>
        <w:rPr>
          <w:spacing w:val="-13"/>
          <w:sz w:val="28"/>
        </w:rPr>
        <w:t xml:space="preserve"> </w:t>
      </w:r>
      <w:r>
        <w:rPr>
          <w:sz w:val="28"/>
        </w:rPr>
        <w:t>психическому</w:t>
      </w:r>
      <w:r>
        <w:rPr>
          <w:spacing w:val="-13"/>
          <w:sz w:val="28"/>
        </w:rPr>
        <w:t xml:space="preserve"> </w:t>
      </w:r>
      <w:r>
        <w:rPr>
          <w:sz w:val="28"/>
        </w:rPr>
        <w:t>больному</w:t>
      </w:r>
      <w:r>
        <w:rPr>
          <w:spacing w:val="-13"/>
          <w:sz w:val="28"/>
        </w:rPr>
        <w:t xml:space="preserve"> </w:t>
      </w:r>
      <w:r>
        <w:rPr>
          <w:sz w:val="28"/>
        </w:rPr>
        <w:t>поддерживающего и противорецидивного лечения;</w:t>
      </w:r>
    </w:p>
    <w:p w:rsidR="008E06BB" w:rsidRDefault="0071499E">
      <w:pPr>
        <w:pStyle w:val="a4"/>
        <w:numPr>
          <w:ilvl w:val="1"/>
          <w:numId w:val="3"/>
        </w:numPr>
        <w:tabs>
          <w:tab w:val="left" w:pos="1670"/>
        </w:tabs>
        <w:spacing w:line="313" w:lineRule="exact"/>
        <w:ind w:left="1670" w:hanging="267"/>
        <w:rPr>
          <w:sz w:val="28"/>
        </w:rPr>
      </w:pPr>
      <w:r>
        <w:rPr>
          <w:sz w:val="28"/>
        </w:rPr>
        <w:t>обеспечения</w:t>
      </w:r>
      <w:r>
        <w:rPr>
          <w:spacing w:val="-15"/>
          <w:sz w:val="28"/>
        </w:rPr>
        <w:t xml:space="preserve"> </w:t>
      </w:r>
      <w:r>
        <w:rPr>
          <w:sz w:val="28"/>
        </w:rPr>
        <w:t>строгого</w:t>
      </w:r>
      <w:r>
        <w:rPr>
          <w:spacing w:val="-16"/>
          <w:sz w:val="28"/>
        </w:rPr>
        <w:t xml:space="preserve"> </w:t>
      </w:r>
      <w:r>
        <w:rPr>
          <w:sz w:val="28"/>
        </w:rPr>
        <w:t>надзора</w:t>
      </w:r>
      <w:r>
        <w:rPr>
          <w:spacing w:val="-12"/>
          <w:sz w:val="28"/>
        </w:rPr>
        <w:t xml:space="preserve"> </w:t>
      </w:r>
      <w:r>
        <w:rPr>
          <w:sz w:val="28"/>
        </w:rPr>
        <w:t>за</w:t>
      </w:r>
      <w:r>
        <w:rPr>
          <w:spacing w:val="-15"/>
          <w:sz w:val="28"/>
        </w:rPr>
        <w:t xml:space="preserve"> </w:t>
      </w:r>
      <w:r>
        <w:rPr>
          <w:sz w:val="28"/>
        </w:rPr>
        <w:t>больным</w:t>
      </w:r>
      <w:r>
        <w:rPr>
          <w:spacing w:val="-18"/>
          <w:sz w:val="28"/>
        </w:rPr>
        <w:t xml:space="preserve"> </w:t>
      </w:r>
      <w:r>
        <w:rPr>
          <w:sz w:val="28"/>
        </w:rPr>
        <w:t>в</w:t>
      </w:r>
      <w:r>
        <w:rPr>
          <w:spacing w:val="-15"/>
          <w:sz w:val="28"/>
        </w:rPr>
        <w:t xml:space="preserve"> </w:t>
      </w:r>
      <w:r>
        <w:rPr>
          <w:sz w:val="28"/>
        </w:rPr>
        <w:t>психотическом</w:t>
      </w:r>
      <w:r>
        <w:rPr>
          <w:spacing w:val="-15"/>
          <w:sz w:val="28"/>
        </w:rPr>
        <w:t xml:space="preserve"> </w:t>
      </w:r>
      <w:r>
        <w:rPr>
          <w:spacing w:val="-2"/>
          <w:sz w:val="28"/>
        </w:rPr>
        <w:t>состоянии;</w:t>
      </w:r>
    </w:p>
    <w:p w:rsidR="008E06BB" w:rsidRDefault="0071499E">
      <w:pPr>
        <w:pStyle w:val="a4"/>
        <w:numPr>
          <w:ilvl w:val="1"/>
          <w:numId w:val="3"/>
        </w:numPr>
        <w:tabs>
          <w:tab w:val="left" w:pos="1670"/>
        </w:tabs>
        <w:spacing w:line="320" w:lineRule="exact"/>
        <w:ind w:left="1670" w:hanging="267"/>
        <w:rPr>
          <w:sz w:val="28"/>
        </w:rPr>
      </w:pPr>
      <w:r>
        <w:rPr>
          <w:spacing w:val="-2"/>
          <w:sz w:val="28"/>
        </w:rPr>
        <w:t>купирования психомоторного возбуждения;</w:t>
      </w:r>
    </w:p>
    <w:p w:rsidR="008E06BB" w:rsidRDefault="0071499E">
      <w:pPr>
        <w:pStyle w:val="a4"/>
        <w:numPr>
          <w:ilvl w:val="1"/>
          <w:numId w:val="3"/>
        </w:numPr>
        <w:tabs>
          <w:tab w:val="left" w:pos="1670"/>
        </w:tabs>
        <w:spacing w:line="320" w:lineRule="exact"/>
        <w:ind w:left="1670" w:hanging="267"/>
        <w:rPr>
          <w:sz w:val="28"/>
        </w:rPr>
      </w:pPr>
      <w:r>
        <w:rPr>
          <w:spacing w:val="-2"/>
          <w:sz w:val="28"/>
        </w:rPr>
        <w:t>введения</w:t>
      </w:r>
      <w:r>
        <w:rPr>
          <w:spacing w:val="-4"/>
          <w:sz w:val="28"/>
        </w:rPr>
        <w:t xml:space="preserve"> </w:t>
      </w:r>
      <w:r>
        <w:rPr>
          <w:spacing w:val="-2"/>
          <w:sz w:val="28"/>
        </w:rPr>
        <w:t>препаратов внутривенно;</w:t>
      </w:r>
    </w:p>
    <w:p w:rsidR="008E06BB" w:rsidRDefault="0071499E">
      <w:pPr>
        <w:pStyle w:val="a4"/>
        <w:numPr>
          <w:ilvl w:val="1"/>
          <w:numId w:val="3"/>
        </w:numPr>
        <w:tabs>
          <w:tab w:val="left" w:pos="1670"/>
        </w:tabs>
        <w:spacing w:line="321" w:lineRule="exact"/>
        <w:ind w:left="1670" w:hanging="267"/>
        <w:rPr>
          <w:sz w:val="28"/>
        </w:rPr>
      </w:pPr>
      <w:r>
        <w:rPr>
          <w:sz w:val="28"/>
        </w:rPr>
        <w:t>желудочного</w:t>
      </w:r>
      <w:r>
        <w:rPr>
          <w:spacing w:val="-17"/>
          <w:sz w:val="28"/>
        </w:rPr>
        <w:t xml:space="preserve"> </w:t>
      </w:r>
      <w:r>
        <w:rPr>
          <w:sz w:val="28"/>
        </w:rPr>
        <w:t>зондиро</w:t>
      </w:r>
      <w:r>
        <w:rPr>
          <w:sz w:val="28"/>
        </w:rPr>
        <w:t>вания</w:t>
      </w:r>
      <w:r>
        <w:rPr>
          <w:spacing w:val="-13"/>
          <w:sz w:val="28"/>
        </w:rPr>
        <w:t xml:space="preserve"> </w:t>
      </w:r>
      <w:r>
        <w:rPr>
          <w:sz w:val="28"/>
        </w:rPr>
        <w:t>и</w:t>
      </w:r>
      <w:r>
        <w:rPr>
          <w:spacing w:val="-17"/>
          <w:sz w:val="28"/>
        </w:rPr>
        <w:t xml:space="preserve"> </w:t>
      </w:r>
      <w:r>
        <w:rPr>
          <w:sz w:val="28"/>
        </w:rPr>
        <w:t>промывания</w:t>
      </w:r>
      <w:r>
        <w:rPr>
          <w:spacing w:val="-17"/>
          <w:sz w:val="28"/>
        </w:rPr>
        <w:t xml:space="preserve"> </w:t>
      </w:r>
      <w:r>
        <w:rPr>
          <w:sz w:val="28"/>
        </w:rPr>
        <w:t>желудка</w:t>
      </w:r>
      <w:r>
        <w:rPr>
          <w:spacing w:val="-16"/>
          <w:sz w:val="28"/>
        </w:rPr>
        <w:t xml:space="preserve"> </w:t>
      </w:r>
      <w:r>
        <w:rPr>
          <w:sz w:val="28"/>
        </w:rPr>
        <w:t>через</w:t>
      </w:r>
      <w:r>
        <w:rPr>
          <w:spacing w:val="-16"/>
          <w:sz w:val="28"/>
        </w:rPr>
        <w:t xml:space="preserve"> </w:t>
      </w:r>
      <w:r>
        <w:rPr>
          <w:spacing w:val="-2"/>
          <w:sz w:val="28"/>
        </w:rPr>
        <w:t>зонд;</w:t>
      </w:r>
    </w:p>
    <w:p w:rsidR="008E06BB" w:rsidRDefault="0071499E">
      <w:pPr>
        <w:pStyle w:val="a4"/>
        <w:numPr>
          <w:ilvl w:val="1"/>
          <w:numId w:val="3"/>
        </w:numPr>
        <w:tabs>
          <w:tab w:val="left" w:pos="1670"/>
        </w:tabs>
        <w:ind w:left="1670" w:hanging="267"/>
        <w:rPr>
          <w:sz w:val="28"/>
        </w:rPr>
      </w:pPr>
      <w:r>
        <w:rPr>
          <w:spacing w:val="-2"/>
          <w:sz w:val="28"/>
        </w:rPr>
        <w:t>фиксации</w:t>
      </w:r>
      <w:r>
        <w:rPr>
          <w:spacing w:val="-4"/>
          <w:sz w:val="28"/>
        </w:rPr>
        <w:t xml:space="preserve"> </w:t>
      </w:r>
      <w:r>
        <w:rPr>
          <w:spacing w:val="-2"/>
          <w:sz w:val="28"/>
        </w:rPr>
        <w:t>позвоночника, конечностей при</w:t>
      </w:r>
      <w:r>
        <w:rPr>
          <w:spacing w:val="-1"/>
          <w:sz w:val="28"/>
        </w:rPr>
        <w:t xml:space="preserve"> </w:t>
      </w:r>
      <w:r>
        <w:rPr>
          <w:spacing w:val="-2"/>
          <w:sz w:val="28"/>
        </w:rPr>
        <w:t>переломах, травмах;</w:t>
      </w:r>
    </w:p>
    <w:p w:rsidR="008E06BB" w:rsidRDefault="0071499E">
      <w:pPr>
        <w:pStyle w:val="a4"/>
        <w:numPr>
          <w:ilvl w:val="1"/>
          <w:numId w:val="3"/>
        </w:numPr>
        <w:tabs>
          <w:tab w:val="left" w:pos="1670"/>
        </w:tabs>
        <w:spacing w:line="321" w:lineRule="exact"/>
        <w:ind w:left="1670" w:hanging="267"/>
        <w:rPr>
          <w:sz w:val="28"/>
        </w:rPr>
      </w:pPr>
      <w:r>
        <w:rPr>
          <w:spacing w:val="-2"/>
          <w:sz w:val="28"/>
        </w:rPr>
        <w:t>остановки</w:t>
      </w:r>
      <w:r>
        <w:rPr>
          <w:spacing w:val="-4"/>
          <w:sz w:val="28"/>
        </w:rPr>
        <w:t xml:space="preserve"> </w:t>
      </w:r>
      <w:r>
        <w:rPr>
          <w:spacing w:val="-2"/>
          <w:sz w:val="28"/>
        </w:rPr>
        <w:t>кровотечения;</w:t>
      </w:r>
    </w:p>
    <w:p w:rsidR="008E06BB" w:rsidRDefault="0071499E">
      <w:pPr>
        <w:pStyle w:val="a4"/>
        <w:numPr>
          <w:ilvl w:val="1"/>
          <w:numId w:val="3"/>
        </w:numPr>
        <w:tabs>
          <w:tab w:val="left" w:pos="1670"/>
        </w:tabs>
        <w:spacing w:line="321" w:lineRule="exact"/>
        <w:ind w:left="1670" w:hanging="267"/>
        <w:rPr>
          <w:sz w:val="28"/>
        </w:rPr>
      </w:pPr>
      <w:r>
        <w:rPr>
          <w:sz w:val="28"/>
        </w:rPr>
        <w:t>введения</w:t>
      </w:r>
      <w:r>
        <w:rPr>
          <w:spacing w:val="-18"/>
          <w:sz w:val="28"/>
        </w:rPr>
        <w:t xml:space="preserve"> </w:t>
      </w:r>
      <w:r>
        <w:rPr>
          <w:sz w:val="28"/>
        </w:rPr>
        <w:t>медикаментозных</w:t>
      </w:r>
      <w:r>
        <w:rPr>
          <w:spacing w:val="-16"/>
          <w:sz w:val="28"/>
        </w:rPr>
        <w:t xml:space="preserve"> </w:t>
      </w:r>
      <w:r>
        <w:rPr>
          <w:sz w:val="28"/>
        </w:rPr>
        <w:t>средств</w:t>
      </w:r>
      <w:r>
        <w:rPr>
          <w:spacing w:val="-16"/>
          <w:sz w:val="28"/>
        </w:rPr>
        <w:t xml:space="preserve"> </w:t>
      </w:r>
      <w:r>
        <w:rPr>
          <w:sz w:val="28"/>
        </w:rPr>
        <w:t>при</w:t>
      </w:r>
      <w:r>
        <w:rPr>
          <w:spacing w:val="-12"/>
          <w:sz w:val="28"/>
        </w:rPr>
        <w:t xml:space="preserve"> </w:t>
      </w:r>
      <w:r>
        <w:rPr>
          <w:sz w:val="28"/>
        </w:rPr>
        <w:t>купировании</w:t>
      </w:r>
      <w:r>
        <w:rPr>
          <w:spacing w:val="-16"/>
          <w:sz w:val="28"/>
        </w:rPr>
        <w:t xml:space="preserve"> </w:t>
      </w:r>
      <w:r>
        <w:rPr>
          <w:sz w:val="28"/>
        </w:rPr>
        <w:t>боли</w:t>
      </w:r>
      <w:r>
        <w:rPr>
          <w:spacing w:val="-18"/>
          <w:sz w:val="28"/>
        </w:rPr>
        <w:t xml:space="preserve"> </w:t>
      </w:r>
      <w:r>
        <w:rPr>
          <w:sz w:val="28"/>
        </w:rPr>
        <w:t>в</w:t>
      </w:r>
      <w:r>
        <w:rPr>
          <w:spacing w:val="-15"/>
          <w:sz w:val="28"/>
        </w:rPr>
        <w:t xml:space="preserve"> </w:t>
      </w:r>
      <w:r>
        <w:rPr>
          <w:spacing w:val="-2"/>
          <w:sz w:val="28"/>
        </w:rPr>
        <w:t>сердце;</w:t>
      </w:r>
    </w:p>
    <w:p w:rsidR="008E06BB" w:rsidRDefault="0071499E">
      <w:pPr>
        <w:pStyle w:val="a4"/>
        <w:numPr>
          <w:ilvl w:val="1"/>
          <w:numId w:val="3"/>
        </w:numPr>
        <w:tabs>
          <w:tab w:val="left" w:pos="1893"/>
        </w:tabs>
        <w:spacing w:before="4"/>
        <w:ind w:right="2203" w:firstLine="580"/>
        <w:rPr>
          <w:sz w:val="28"/>
        </w:rPr>
      </w:pPr>
      <w:r>
        <w:rPr>
          <w:spacing w:val="-2"/>
          <w:sz w:val="28"/>
        </w:rPr>
        <w:t>участия</w:t>
      </w:r>
      <w:r>
        <w:rPr>
          <w:spacing w:val="-10"/>
          <w:sz w:val="28"/>
        </w:rPr>
        <w:t xml:space="preserve"> </w:t>
      </w:r>
      <w:r>
        <w:rPr>
          <w:spacing w:val="-2"/>
          <w:sz w:val="28"/>
        </w:rPr>
        <w:t>врача-психиатра</w:t>
      </w:r>
      <w:r>
        <w:rPr>
          <w:spacing w:val="-11"/>
          <w:sz w:val="28"/>
        </w:rPr>
        <w:t xml:space="preserve"> </w:t>
      </w:r>
      <w:r>
        <w:rPr>
          <w:spacing w:val="-2"/>
          <w:sz w:val="28"/>
        </w:rPr>
        <w:t>в</w:t>
      </w:r>
      <w:r>
        <w:rPr>
          <w:spacing w:val="-7"/>
          <w:sz w:val="28"/>
        </w:rPr>
        <w:t xml:space="preserve"> </w:t>
      </w:r>
      <w:r>
        <w:rPr>
          <w:spacing w:val="-2"/>
          <w:sz w:val="28"/>
        </w:rPr>
        <w:t>психотерапевтическом</w:t>
      </w:r>
      <w:r>
        <w:rPr>
          <w:spacing w:val="-10"/>
          <w:sz w:val="28"/>
        </w:rPr>
        <w:t xml:space="preserve"> </w:t>
      </w:r>
      <w:r>
        <w:rPr>
          <w:spacing w:val="-2"/>
          <w:sz w:val="28"/>
        </w:rPr>
        <w:t xml:space="preserve">процессе, </w:t>
      </w:r>
      <w:r>
        <w:rPr>
          <w:sz w:val="28"/>
        </w:rPr>
        <w:t>предупреждения суицидоопасных действий со стороны больного;</w:t>
      </w:r>
    </w:p>
    <w:p w:rsidR="008E06BB" w:rsidRDefault="0071499E">
      <w:pPr>
        <w:pStyle w:val="a4"/>
        <w:numPr>
          <w:ilvl w:val="1"/>
          <w:numId w:val="3"/>
        </w:numPr>
        <w:tabs>
          <w:tab w:val="left" w:pos="1893"/>
        </w:tabs>
        <w:ind w:right="3518" w:firstLine="580"/>
        <w:rPr>
          <w:sz w:val="28"/>
        </w:rPr>
      </w:pPr>
      <w:r>
        <w:rPr>
          <w:sz w:val="28"/>
        </w:rPr>
        <w:t>мониторинга</w:t>
      </w:r>
      <w:r>
        <w:rPr>
          <w:spacing w:val="-8"/>
          <w:sz w:val="28"/>
        </w:rPr>
        <w:t xml:space="preserve"> </w:t>
      </w:r>
      <w:r>
        <w:rPr>
          <w:sz w:val="28"/>
        </w:rPr>
        <w:t>эффективности</w:t>
      </w:r>
      <w:r>
        <w:rPr>
          <w:spacing w:val="-9"/>
          <w:sz w:val="28"/>
        </w:rPr>
        <w:t xml:space="preserve"> </w:t>
      </w:r>
      <w:r>
        <w:rPr>
          <w:sz w:val="28"/>
        </w:rPr>
        <w:t>терапии</w:t>
      </w:r>
      <w:r>
        <w:rPr>
          <w:spacing w:val="-9"/>
          <w:sz w:val="28"/>
        </w:rPr>
        <w:t xml:space="preserve"> </w:t>
      </w:r>
      <w:r>
        <w:rPr>
          <w:sz w:val="28"/>
        </w:rPr>
        <w:t>больных</w:t>
      </w:r>
      <w:r>
        <w:rPr>
          <w:spacing w:val="-9"/>
          <w:sz w:val="28"/>
        </w:rPr>
        <w:t xml:space="preserve"> </w:t>
      </w:r>
      <w:r>
        <w:rPr>
          <w:sz w:val="28"/>
        </w:rPr>
        <w:t>с психическими расстройствами;</w:t>
      </w:r>
    </w:p>
    <w:p w:rsidR="008E06BB" w:rsidRDefault="008E06BB">
      <w:pPr>
        <w:pStyle w:val="a4"/>
        <w:rPr>
          <w:sz w:val="28"/>
        </w:rPr>
        <w:sectPr w:rsidR="008E06BB">
          <w:footerReference w:type="default" r:id="rId15"/>
          <w:pgSz w:w="11910" w:h="16840"/>
          <w:pgMar w:top="1040" w:right="425" w:bottom="1080" w:left="283" w:header="0" w:footer="882" w:gutter="0"/>
          <w:pgNumType w:start="14"/>
          <w:cols w:space="720"/>
        </w:sectPr>
      </w:pPr>
    </w:p>
    <w:p w:rsidR="008E06BB" w:rsidRDefault="0071499E">
      <w:pPr>
        <w:pStyle w:val="a4"/>
        <w:numPr>
          <w:ilvl w:val="1"/>
          <w:numId w:val="3"/>
        </w:numPr>
        <w:tabs>
          <w:tab w:val="left" w:pos="1768"/>
        </w:tabs>
        <w:spacing w:before="61"/>
        <w:ind w:right="3375" w:firstLine="580"/>
        <w:rPr>
          <w:sz w:val="28"/>
        </w:rPr>
      </w:pPr>
      <w:r>
        <w:rPr>
          <w:sz w:val="28"/>
        </w:rPr>
        <w:lastRenderedPageBreak/>
        <w:t>транспортировки</w:t>
      </w:r>
      <w:r>
        <w:rPr>
          <w:spacing w:val="-13"/>
          <w:sz w:val="28"/>
        </w:rPr>
        <w:t xml:space="preserve"> </w:t>
      </w:r>
      <w:r>
        <w:rPr>
          <w:sz w:val="28"/>
        </w:rPr>
        <w:t>пациента</w:t>
      </w:r>
      <w:r>
        <w:rPr>
          <w:spacing w:val="-12"/>
          <w:sz w:val="28"/>
        </w:rPr>
        <w:t xml:space="preserve"> </w:t>
      </w:r>
      <w:r>
        <w:rPr>
          <w:sz w:val="28"/>
        </w:rPr>
        <w:t>в</w:t>
      </w:r>
      <w:r>
        <w:rPr>
          <w:spacing w:val="-13"/>
          <w:sz w:val="28"/>
        </w:rPr>
        <w:t xml:space="preserve"> </w:t>
      </w:r>
      <w:r>
        <w:rPr>
          <w:sz w:val="28"/>
        </w:rPr>
        <w:t>специализированную медицинскую организацию;</w:t>
      </w:r>
    </w:p>
    <w:p w:rsidR="008E06BB" w:rsidRDefault="0071499E">
      <w:pPr>
        <w:pStyle w:val="a3"/>
        <w:spacing w:before="9"/>
        <w:ind w:firstLine="580"/>
      </w:pPr>
      <w:r>
        <w:t>-оказание</w:t>
      </w:r>
      <w:r>
        <w:rPr>
          <w:spacing w:val="-4"/>
        </w:rPr>
        <w:t xml:space="preserve"> </w:t>
      </w:r>
      <w:r>
        <w:t>медицинской</w:t>
      </w:r>
      <w:r>
        <w:rPr>
          <w:spacing w:val="-5"/>
        </w:rPr>
        <w:t xml:space="preserve"> </w:t>
      </w:r>
      <w:r>
        <w:t>помощи</w:t>
      </w:r>
      <w:r>
        <w:rPr>
          <w:spacing w:val="-5"/>
        </w:rPr>
        <w:t xml:space="preserve"> </w:t>
      </w:r>
      <w:r>
        <w:t>при</w:t>
      </w:r>
      <w:r>
        <w:rPr>
          <w:spacing w:val="-5"/>
        </w:rPr>
        <w:t xml:space="preserve"> </w:t>
      </w:r>
      <w:r>
        <w:t>чрезвычайных</w:t>
      </w:r>
      <w:r>
        <w:rPr>
          <w:spacing w:val="-4"/>
        </w:rPr>
        <w:t xml:space="preserve"> </w:t>
      </w:r>
      <w:r>
        <w:t>ситуациях,</w:t>
      </w:r>
      <w:r>
        <w:rPr>
          <w:spacing w:val="-4"/>
        </w:rPr>
        <w:t xml:space="preserve"> </w:t>
      </w:r>
      <w:r>
        <w:t>в</w:t>
      </w:r>
      <w:r>
        <w:rPr>
          <w:spacing w:val="-6"/>
        </w:rPr>
        <w:t xml:space="preserve"> </w:t>
      </w:r>
      <w:r>
        <w:t>том</w:t>
      </w:r>
      <w:r>
        <w:rPr>
          <w:spacing w:val="-6"/>
        </w:rPr>
        <w:t xml:space="preserve"> </w:t>
      </w:r>
      <w:r>
        <w:t>числе</w:t>
      </w:r>
      <w:r>
        <w:rPr>
          <w:spacing w:val="-5"/>
        </w:rPr>
        <w:t xml:space="preserve"> </w:t>
      </w:r>
      <w:r>
        <w:t>в медицинской эвакуации;</w:t>
      </w:r>
    </w:p>
    <w:p w:rsidR="008E06BB" w:rsidRDefault="0071499E">
      <w:pPr>
        <w:pStyle w:val="a4"/>
        <w:numPr>
          <w:ilvl w:val="1"/>
          <w:numId w:val="3"/>
        </w:numPr>
        <w:tabs>
          <w:tab w:val="left" w:pos="1636"/>
        </w:tabs>
        <w:ind w:right="3290" w:firstLine="580"/>
        <w:rPr>
          <w:sz w:val="28"/>
        </w:rPr>
      </w:pPr>
      <w:r>
        <w:rPr>
          <w:sz w:val="28"/>
        </w:rPr>
        <w:t>создания</w:t>
      </w:r>
      <w:r>
        <w:rPr>
          <w:spacing w:val="-8"/>
          <w:sz w:val="28"/>
        </w:rPr>
        <w:t xml:space="preserve"> </w:t>
      </w:r>
      <w:r>
        <w:rPr>
          <w:sz w:val="28"/>
        </w:rPr>
        <w:t>и</w:t>
      </w:r>
      <w:r>
        <w:rPr>
          <w:spacing w:val="-9"/>
          <w:sz w:val="28"/>
        </w:rPr>
        <w:t xml:space="preserve"> </w:t>
      </w:r>
      <w:r>
        <w:rPr>
          <w:sz w:val="28"/>
        </w:rPr>
        <w:t>поддержания</w:t>
      </w:r>
      <w:r>
        <w:rPr>
          <w:spacing w:val="-6"/>
          <w:sz w:val="28"/>
        </w:rPr>
        <w:t xml:space="preserve"> </w:t>
      </w:r>
      <w:r>
        <w:rPr>
          <w:sz w:val="28"/>
        </w:rPr>
        <w:t>реабилитационной</w:t>
      </w:r>
      <w:r>
        <w:rPr>
          <w:spacing w:val="-7"/>
          <w:sz w:val="28"/>
        </w:rPr>
        <w:t xml:space="preserve"> </w:t>
      </w:r>
      <w:r>
        <w:rPr>
          <w:sz w:val="28"/>
        </w:rPr>
        <w:t>среды</w:t>
      </w:r>
      <w:r>
        <w:rPr>
          <w:spacing w:val="-8"/>
          <w:sz w:val="28"/>
        </w:rPr>
        <w:t xml:space="preserve"> </w:t>
      </w:r>
      <w:r>
        <w:rPr>
          <w:sz w:val="28"/>
        </w:rPr>
        <w:t>и обеспечения реабилитационного процесса;</w:t>
      </w:r>
    </w:p>
    <w:p w:rsidR="008E06BB" w:rsidRDefault="0071499E">
      <w:pPr>
        <w:pStyle w:val="a4"/>
        <w:numPr>
          <w:ilvl w:val="1"/>
          <w:numId w:val="3"/>
        </w:numPr>
        <w:tabs>
          <w:tab w:val="left" w:pos="1670"/>
        </w:tabs>
        <w:spacing w:before="3" w:line="321" w:lineRule="exact"/>
        <w:ind w:left="1670" w:hanging="267"/>
        <w:rPr>
          <w:sz w:val="28"/>
        </w:rPr>
      </w:pPr>
      <w:r>
        <w:rPr>
          <w:spacing w:val="-2"/>
          <w:sz w:val="28"/>
        </w:rPr>
        <w:t>осуществления</w:t>
      </w:r>
      <w:r>
        <w:rPr>
          <w:spacing w:val="-4"/>
          <w:sz w:val="28"/>
        </w:rPr>
        <w:t xml:space="preserve"> </w:t>
      </w:r>
      <w:r>
        <w:rPr>
          <w:spacing w:val="-2"/>
          <w:sz w:val="28"/>
        </w:rPr>
        <w:t>основных форм и методов реабилитационного</w:t>
      </w:r>
      <w:r>
        <w:rPr>
          <w:spacing w:val="-1"/>
          <w:sz w:val="28"/>
        </w:rPr>
        <w:t xml:space="preserve"> </w:t>
      </w:r>
      <w:r>
        <w:rPr>
          <w:spacing w:val="-2"/>
          <w:sz w:val="28"/>
        </w:rPr>
        <w:t>процесса;</w:t>
      </w:r>
    </w:p>
    <w:p w:rsidR="008E06BB" w:rsidRDefault="0071499E">
      <w:pPr>
        <w:pStyle w:val="a4"/>
        <w:numPr>
          <w:ilvl w:val="1"/>
          <w:numId w:val="3"/>
        </w:numPr>
        <w:tabs>
          <w:tab w:val="left" w:pos="1670"/>
        </w:tabs>
        <w:spacing w:line="320" w:lineRule="exact"/>
        <w:ind w:left="1670" w:hanging="267"/>
        <w:rPr>
          <w:sz w:val="28"/>
        </w:rPr>
      </w:pPr>
      <w:r>
        <w:rPr>
          <w:spacing w:val="-2"/>
          <w:sz w:val="28"/>
        </w:rPr>
        <w:t>проведения</w:t>
      </w:r>
      <w:r>
        <w:rPr>
          <w:spacing w:val="-5"/>
          <w:sz w:val="28"/>
        </w:rPr>
        <w:t xml:space="preserve"> </w:t>
      </w:r>
      <w:r>
        <w:rPr>
          <w:spacing w:val="-2"/>
          <w:sz w:val="28"/>
        </w:rPr>
        <w:t>поддерж</w:t>
      </w:r>
      <w:r>
        <w:rPr>
          <w:spacing w:val="-2"/>
          <w:sz w:val="28"/>
        </w:rPr>
        <w:t>ивающей</w:t>
      </w:r>
      <w:r>
        <w:rPr>
          <w:spacing w:val="-3"/>
          <w:sz w:val="28"/>
        </w:rPr>
        <w:t xml:space="preserve"> </w:t>
      </w:r>
      <w:r>
        <w:rPr>
          <w:spacing w:val="-2"/>
          <w:sz w:val="28"/>
        </w:rPr>
        <w:t>и</w:t>
      </w:r>
      <w:r>
        <w:rPr>
          <w:spacing w:val="-3"/>
          <w:sz w:val="28"/>
        </w:rPr>
        <w:t xml:space="preserve"> </w:t>
      </w:r>
      <w:r>
        <w:rPr>
          <w:spacing w:val="-2"/>
          <w:sz w:val="28"/>
        </w:rPr>
        <w:t>противорецидивной</w:t>
      </w:r>
      <w:r>
        <w:rPr>
          <w:spacing w:val="-3"/>
          <w:sz w:val="28"/>
        </w:rPr>
        <w:t xml:space="preserve"> </w:t>
      </w:r>
      <w:r>
        <w:rPr>
          <w:spacing w:val="-2"/>
          <w:sz w:val="28"/>
        </w:rPr>
        <w:t>терапии;</w:t>
      </w:r>
    </w:p>
    <w:p w:rsidR="008E06BB" w:rsidRDefault="0071499E">
      <w:pPr>
        <w:pStyle w:val="a4"/>
        <w:numPr>
          <w:ilvl w:val="1"/>
          <w:numId w:val="3"/>
        </w:numPr>
        <w:tabs>
          <w:tab w:val="left" w:pos="1670"/>
        </w:tabs>
        <w:spacing w:line="320" w:lineRule="exact"/>
        <w:ind w:left="1670" w:hanging="267"/>
        <w:rPr>
          <w:sz w:val="28"/>
        </w:rPr>
      </w:pPr>
      <w:r>
        <w:rPr>
          <w:spacing w:val="-2"/>
          <w:sz w:val="28"/>
        </w:rPr>
        <w:t>обеспечения</w:t>
      </w:r>
      <w:r>
        <w:rPr>
          <w:spacing w:val="-4"/>
          <w:sz w:val="28"/>
        </w:rPr>
        <w:t xml:space="preserve"> </w:t>
      </w:r>
      <w:r>
        <w:rPr>
          <w:spacing w:val="-2"/>
          <w:sz w:val="28"/>
        </w:rPr>
        <w:t>основных</w:t>
      </w:r>
      <w:r>
        <w:rPr>
          <w:spacing w:val="-3"/>
          <w:sz w:val="28"/>
        </w:rPr>
        <w:t xml:space="preserve"> </w:t>
      </w:r>
      <w:r>
        <w:rPr>
          <w:spacing w:val="-2"/>
          <w:sz w:val="28"/>
        </w:rPr>
        <w:t>компонентов реабилитации;</w:t>
      </w:r>
    </w:p>
    <w:p w:rsidR="008E06BB" w:rsidRDefault="0071499E">
      <w:pPr>
        <w:pStyle w:val="a4"/>
        <w:numPr>
          <w:ilvl w:val="1"/>
          <w:numId w:val="3"/>
        </w:numPr>
        <w:tabs>
          <w:tab w:val="left" w:pos="1593"/>
        </w:tabs>
        <w:spacing w:before="4"/>
        <w:ind w:right="3306" w:firstLine="580"/>
        <w:rPr>
          <w:sz w:val="28"/>
        </w:rPr>
      </w:pPr>
      <w:r>
        <w:rPr>
          <w:sz w:val="28"/>
        </w:rPr>
        <w:t>консультирования</w:t>
      </w:r>
      <w:r>
        <w:rPr>
          <w:spacing w:val="-7"/>
          <w:sz w:val="28"/>
        </w:rPr>
        <w:t xml:space="preserve"> </w:t>
      </w:r>
      <w:r>
        <w:rPr>
          <w:sz w:val="28"/>
        </w:rPr>
        <w:t>пациентов</w:t>
      </w:r>
      <w:r>
        <w:rPr>
          <w:spacing w:val="-7"/>
          <w:sz w:val="28"/>
        </w:rPr>
        <w:t xml:space="preserve"> </w:t>
      </w:r>
      <w:r>
        <w:rPr>
          <w:sz w:val="28"/>
        </w:rPr>
        <w:t>и</w:t>
      </w:r>
      <w:r>
        <w:rPr>
          <w:spacing w:val="-9"/>
          <w:sz w:val="28"/>
        </w:rPr>
        <w:t xml:space="preserve"> </w:t>
      </w:r>
      <w:r>
        <w:rPr>
          <w:sz w:val="28"/>
        </w:rPr>
        <w:t>их</w:t>
      </w:r>
      <w:r>
        <w:rPr>
          <w:spacing w:val="-8"/>
          <w:sz w:val="28"/>
        </w:rPr>
        <w:t xml:space="preserve"> </w:t>
      </w:r>
      <w:r>
        <w:rPr>
          <w:sz w:val="28"/>
        </w:rPr>
        <w:t>родственников</w:t>
      </w:r>
      <w:r>
        <w:rPr>
          <w:spacing w:val="-8"/>
          <w:sz w:val="28"/>
        </w:rPr>
        <w:t xml:space="preserve"> </w:t>
      </w:r>
      <w:r>
        <w:rPr>
          <w:sz w:val="28"/>
        </w:rPr>
        <w:t>по вопросам реабилитации;</w:t>
      </w:r>
    </w:p>
    <w:p w:rsidR="008E06BB" w:rsidRDefault="0071499E">
      <w:pPr>
        <w:pStyle w:val="a4"/>
        <w:numPr>
          <w:ilvl w:val="1"/>
          <w:numId w:val="3"/>
        </w:numPr>
        <w:tabs>
          <w:tab w:val="left" w:pos="1636"/>
        </w:tabs>
        <w:ind w:right="2639" w:firstLine="580"/>
        <w:rPr>
          <w:sz w:val="28"/>
        </w:rPr>
      </w:pPr>
      <w:r>
        <w:rPr>
          <w:sz w:val="28"/>
        </w:rPr>
        <w:t>консультирования</w:t>
      </w:r>
      <w:r>
        <w:rPr>
          <w:spacing w:val="-7"/>
          <w:sz w:val="28"/>
        </w:rPr>
        <w:t xml:space="preserve"> </w:t>
      </w:r>
      <w:r>
        <w:rPr>
          <w:sz w:val="28"/>
        </w:rPr>
        <w:t>педагогов</w:t>
      </w:r>
      <w:r>
        <w:rPr>
          <w:spacing w:val="-8"/>
          <w:sz w:val="28"/>
        </w:rPr>
        <w:t xml:space="preserve"> </w:t>
      </w:r>
      <w:r>
        <w:rPr>
          <w:sz w:val="28"/>
        </w:rPr>
        <w:t>и</w:t>
      </w:r>
      <w:r>
        <w:rPr>
          <w:spacing w:val="-9"/>
          <w:sz w:val="28"/>
        </w:rPr>
        <w:t xml:space="preserve"> </w:t>
      </w:r>
      <w:r>
        <w:rPr>
          <w:sz w:val="28"/>
        </w:rPr>
        <w:t>специалистов</w:t>
      </w:r>
      <w:r>
        <w:rPr>
          <w:spacing w:val="-8"/>
          <w:sz w:val="28"/>
        </w:rPr>
        <w:t xml:space="preserve"> </w:t>
      </w:r>
      <w:r>
        <w:rPr>
          <w:sz w:val="28"/>
        </w:rPr>
        <w:t>по</w:t>
      </w:r>
      <w:r>
        <w:rPr>
          <w:spacing w:val="-8"/>
          <w:sz w:val="28"/>
        </w:rPr>
        <w:t xml:space="preserve"> </w:t>
      </w:r>
      <w:r>
        <w:rPr>
          <w:sz w:val="28"/>
        </w:rPr>
        <w:t>вопросам индивидуальной работы с учащимися, родителями;</w:t>
      </w:r>
    </w:p>
    <w:p w:rsidR="008E06BB" w:rsidRDefault="0071499E">
      <w:pPr>
        <w:pStyle w:val="a4"/>
        <w:numPr>
          <w:ilvl w:val="1"/>
          <w:numId w:val="3"/>
        </w:numPr>
        <w:tabs>
          <w:tab w:val="left" w:pos="1670"/>
        </w:tabs>
        <w:spacing w:line="320" w:lineRule="exact"/>
        <w:ind w:left="1670" w:hanging="267"/>
        <w:rPr>
          <w:sz w:val="28"/>
        </w:rPr>
      </w:pPr>
      <w:r>
        <w:rPr>
          <w:sz w:val="28"/>
        </w:rPr>
        <w:t>работы</w:t>
      </w:r>
      <w:r>
        <w:rPr>
          <w:spacing w:val="-4"/>
          <w:sz w:val="28"/>
        </w:rPr>
        <w:t xml:space="preserve"> </w:t>
      </w:r>
      <w:r>
        <w:rPr>
          <w:sz w:val="28"/>
        </w:rPr>
        <w:t>с</w:t>
      </w:r>
      <w:r>
        <w:rPr>
          <w:spacing w:val="-5"/>
          <w:sz w:val="28"/>
        </w:rPr>
        <w:t xml:space="preserve"> </w:t>
      </w:r>
      <w:r>
        <w:rPr>
          <w:sz w:val="28"/>
        </w:rPr>
        <w:t>созависимыми</w:t>
      </w:r>
      <w:r>
        <w:rPr>
          <w:spacing w:val="-3"/>
          <w:sz w:val="28"/>
        </w:rPr>
        <w:t xml:space="preserve"> </w:t>
      </w:r>
      <w:r>
        <w:rPr>
          <w:spacing w:val="-2"/>
          <w:sz w:val="28"/>
        </w:rPr>
        <w:t>лицами;</w:t>
      </w:r>
    </w:p>
    <w:p w:rsidR="008E06BB" w:rsidRDefault="0071499E">
      <w:pPr>
        <w:pStyle w:val="a4"/>
        <w:numPr>
          <w:ilvl w:val="1"/>
          <w:numId w:val="3"/>
        </w:numPr>
        <w:tabs>
          <w:tab w:val="left" w:pos="1641"/>
        </w:tabs>
        <w:spacing w:before="4"/>
        <w:ind w:right="1455" w:firstLine="580"/>
        <w:rPr>
          <w:sz w:val="28"/>
        </w:rPr>
      </w:pPr>
      <w:r>
        <w:rPr>
          <w:sz w:val="28"/>
        </w:rPr>
        <w:t>осуществления</w:t>
      </w:r>
      <w:r>
        <w:rPr>
          <w:spacing w:val="-9"/>
          <w:sz w:val="28"/>
        </w:rPr>
        <w:t xml:space="preserve"> </w:t>
      </w:r>
      <w:r>
        <w:rPr>
          <w:sz w:val="28"/>
        </w:rPr>
        <w:t>методических</w:t>
      </w:r>
      <w:r>
        <w:rPr>
          <w:spacing w:val="-10"/>
          <w:sz w:val="28"/>
        </w:rPr>
        <w:t xml:space="preserve"> </w:t>
      </w:r>
      <w:r>
        <w:rPr>
          <w:sz w:val="28"/>
        </w:rPr>
        <w:t>приемов</w:t>
      </w:r>
      <w:r>
        <w:rPr>
          <w:spacing w:val="-10"/>
          <w:sz w:val="28"/>
        </w:rPr>
        <w:t xml:space="preserve"> </w:t>
      </w:r>
      <w:r>
        <w:rPr>
          <w:sz w:val="28"/>
        </w:rPr>
        <w:t>формирования</w:t>
      </w:r>
      <w:r>
        <w:rPr>
          <w:spacing w:val="-9"/>
          <w:sz w:val="28"/>
        </w:rPr>
        <w:t xml:space="preserve"> </w:t>
      </w:r>
      <w:r>
        <w:rPr>
          <w:sz w:val="28"/>
        </w:rPr>
        <w:t>специальных знаний, умений и навыков у пациентов психиатрического профиля;</w:t>
      </w:r>
    </w:p>
    <w:p w:rsidR="008E06BB" w:rsidRDefault="0071499E">
      <w:pPr>
        <w:pStyle w:val="a4"/>
        <w:numPr>
          <w:ilvl w:val="1"/>
          <w:numId w:val="3"/>
        </w:numPr>
        <w:tabs>
          <w:tab w:val="left" w:pos="1593"/>
        </w:tabs>
        <w:ind w:right="2678" w:firstLine="580"/>
        <w:rPr>
          <w:sz w:val="28"/>
        </w:rPr>
      </w:pPr>
      <w:r>
        <w:rPr>
          <w:sz w:val="28"/>
        </w:rPr>
        <w:t>формирования способности у лиц, страдающих психическими</w:t>
      </w:r>
      <w:r>
        <w:rPr>
          <w:spacing w:val="-9"/>
          <w:sz w:val="28"/>
        </w:rPr>
        <w:t xml:space="preserve"> </w:t>
      </w:r>
      <w:r>
        <w:rPr>
          <w:sz w:val="28"/>
        </w:rPr>
        <w:t>расстройствами,</w:t>
      </w:r>
      <w:r>
        <w:rPr>
          <w:spacing w:val="-8"/>
          <w:sz w:val="28"/>
        </w:rPr>
        <w:t xml:space="preserve"> </w:t>
      </w:r>
      <w:r>
        <w:rPr>
          <w:sz w:val="28"/>
        </w:rPr>
        <w:t>к</w:t>
      </w:r>
      <w:r>
        <w:rPr>
          <w:spacing w:val="-9"/>
          <w:sz w:val="28"/>
        </w:rPr>
        <w:t xml:space="preserve"> </w:t>
      </w:r>
      <w:r>
        <w:rPr>
          <w:sz w:val="28"/>
        </w:rPr>
        <w:t>позитивным</w:t>
      </w:r>
      <w:r>
        <w:rPr>
          <w:spacing w:val="-9"/>
          <w:sz w:val="28"/>
        </w:rPr>
        <w:t xml:space="preserve"> </w:t>
      </w:r>
      <w:r>
        <w:rPr>
          <w:sz w:val="28"/>
        </w:rPr>
        <w:t>формам</w:t>
      </w:r>
      <w:r>
        <w:rPr>
          <w:spacing w:val="-9"/>
          <w:sz w:val="28"/>
        </w:rPr>
        <w:t xml:space="preserve"> </w:t>
      </w:r>
      <w:r>
        <w:rPr>
          <w:sz w:val="28"/>
        </w:rPr>
        <w:t>общения;</w:t>
      </w:r>
    </w:p>
    <w:p w:rsidR="008E06BB" w:rsidRDefault="0071499E">
      <w:pPr>
        <w:pStyle w:val="a4"/>
        <w:numPr>
          <w:ilvl w:val="1"/>
          <w:numId w:val="3"/>
        </w:numPr>
        <w:tabs>
          <w:tab w:val="left" w:pos="1636"/>
        </w:tabs>
        <w:ind w:right="1814" w:firstLine="580"/>
        <w:rPr>
          <w:sz w:val="28"/>
        </w:rPr>
      </w:pPr>
      <w:r>
        <w:rPr>
          <w:sz w:val="28"/>
        </w:rPr>
        <w:t>к</w:t>
      </w:r>
      <w:r>
        <w:rPr>
          <w:sz w:val="28"/>
        </w:rPr>
        <w:t>оррекции</w:t>
      </w:r>
      <w:r>
        <w:rPr>
          <w:spacing w:val="-8"/>
          <w:sz w:val="28"/>
        </w:rPr>
        <w:t xml:space="preserve"> </w:t>
      </w:r>
      <w:r>
        <w:rPr>
          <w:sz w:val="28"/>
        </w:rPr>
        <w:t>эмоционально-волевой</w:t>
      </w:r>
      <w:r>
        <w:rPr>
          <w:spacing w:val="-6"/>
          <w:sz w:val="28"/>
        </w:rPr>
        <w:t xml:space="preserve"> </w:t>
      </w:r>
      <w:r>
        <w:rPr>
          <w:sz w:val="28"/>
        </w:rPr>
        <w:t>сферы</w:t>
      </w:r>
      <w:r>
        <w:rPr>
          <w:spacing w:val="-6"/>
          <w:sz w:val="28"/>
        </w:rPr>
        <w:t xml:space="preserve"> </w:t>
      </w:r>
      <w:r>
        <w:rPr>
          <w:sz w:val="28"/>
        </w:rPr>
        <w:t>и</w:t>
      </w:r>
      <w:r>
        <w:rPr>
          <w:spacing w:val="-8"/>
          <w:sz w:val="28"/>
        </w:rPr>
        <w:t xml:space="preserve"> </w:t>
      </w:r>
      <w:r>
        <w:rPr>
          <w:sz w:val="28"/>
        </w:rPr>
        <w:t>проблем</w:t>
      </w:r>
      <w:r>
        <w:rPr>
          <w:spacing w:val="-7"/>
          <w:sz w:val="28"/>
        </w:rPr>
        <w:t xml:space="preserve"> </w:t>
      </w:r>
      <w:r>
        <w:rPr>
          <w:sz w:val="28"/>
        </w:rPr>
        <w:t>поведения</w:t>
      </w:r>
      <w:r>
        <w:rPr>
          <w:spacing w:val="-6"/>
          <w:sz w:val="28"/>
        </w:rPr>
        <w:t xml:space="preserve"> </w:t>
      </w:r>
      <w:r>
        <w:rPr>
          <w:sz w:val="28"/>
        </w:rPr>
        <w:t>у пациентов психиатрического профиля;</w:t>
      </w:r>
    </w:p>
    <w:p w:rsidR="008E06BB" w:rsidRDefault="0071499E">
      <w:pPr>
        <w:pStyle w:val="a4"/>
        <w:numPr>
          <w:ilvl w:val="1"/>
          <w:numId w:val="3"/>
        </w:numPr>
        <w:tabs>
          <w:tab w:val="left" w:pos="1636"/>
        </w:tabs>
        <w:ind w:right="2310" w:firstLine="580"/>
        <w:rPr>
          <w:sz w:val="28"/>
        </w:rPr>
      </w:pPr>
      <w:r>
        <w:rPr>
          <w:sz w:val="28"/>
        </w:rPr>
        <w:t>оптимизации</w:t>
      </w:r>
      <w:r>
        <w:rPr>
          <w:spacing w:val="-6"/>
          <w:sz w:val="28"/>
        </w:rPr>
        <w:t xml:space="preserve"> </w:t>
      </w:r>
      <w:r>
        <w:rPr>
          <w:sz w:val="28"/>
        </w:rPr>
        <w:t>способности</w:t>
      </w:r>
      <w:r>
        <w:rPr>
          <w:spacing w:val="-5"/>
          <w:sz w:val="28"/>
        </w:rPr>
        <w:t xml:space="preserve"> </w:t>
      </w:r>
      <w:r>
        <w:rPr>
          <w:sz w:val="28"/>
        </w:rPr>
        <w:t>к</w:t>
      </w:r>
      <w:r>
        <w:rPr>
          <w:spacing w:val="-7"/>
          <w:sz w:val="28"/>
        </w:rPr>
        <w:t xml:space="preserve"> </w:t>
      </w:r>
      <w:r>
        <w:rPr>
          <w:sz w:val="28"/>
        </w:rPr>
        <w:t>обучению</w:t>
      </w:r>
      <w:r>
        <w:rPr>
          <w:spacing w:val="-6"/>
          <w:sz w:val="28"/>
        </w:rPr>
        <w:t xml:space="preserve"> </w:t>
      </w:r>
      <w:r>
        <w:rPr>
          <w:sz w:val="28"/>
        </w:rPr>
        <w:t>и</w:t>
      </w:r>
      <w:r>
        <w:rPr>
          <w:spacing w:val="-7"/>
          <w:sz w:val="28"/>
        </w:rPr>
        <w:t xml:space="preserve"> </w:t>
      </w:r>
      <w:r>
        <w:rPr>
          <w:sz w:val="28"/>
        </w:rPr>
        <w:t>самообразованию</w:t>
      </w:r>
      <w:r>
        <w:rPr>
          <w:spacing w:val="-6"/>
          <w:sz w:val="28"/>
        </w:rPr>
        <w:t xml:space="preserve"> </w:t>
      </w:r>
      <w:r>
        <w:rPr>
          <w:sz w:val="28"/>
        </w:rPr>
        <w:t>у пациентов психиатрического профиля;</w:t>
      </w:r>
    </w:p>
    <w:p w:rsidR="008E06BB" w:rsidRDefault="0071499E">
      <w:pPr>
        <w:pStyle w:val="a4"/>
        <w:numPr>
          <w:ilvl w:val="1"/>
          <w:numId w:val="3"/>
        </w:numPr>
        <w:tabs>
          <w:tab w:val="left" w:pos="1636"/>
        </w:tabs>
        <w:ind w:right="1189" w:firstLine="580"/>
        <w:rPr>
          <w:sz w:val="28"/>
        </w:rPr>
      </w:pPr>
      <w:r>
        <w:rPr>
          <w:sz w:val="28"/>
        </w:rPr>
        <w:t>коррекции</w:t>
      </w:r>
      <w:r>
        <w:rPr>
          <w:spacing w:val="-9"/>
          <w:sz w:val="28"/>
        </w:rPr>
        <w:t xml:space="preserve"> </w:t>
      </w:r>
      <w:r>
        <w:rPr>
          <w:sz w:val="28"/>
        </w:rPr>
        <w:t>взаимоотношений</w:t>
      </w:r>
      <w:r>
        <w:rPr>
          <w:spacing w:val="-7"/>
          <w:sz w:val="28"/>
        </w:rPr>
        <w:t xml:space="preserve"> </w:t>
      </w:r>
      <w:r>
        <w:rPr>
          <w:sz w:val="28"/>
        </w:rPr>
        <w:t>у</w:t>
      </w:r>
      <w:r>
        <w:rPr>
          <w:spacing w:val="-8"/>
          <w:sz w:val="28"/>
        </w:rPr>
        <w:t xml:space="preserve"> </w:t>
      </w:r>
      <w:r>
        <w:rPr>
          <w:sz w:val="28"/>
        </w:rPr>
        <w:t>пациентов</w:t>
      </w:r>
      <w:r>
        <w:rPr>
          <w:spacing w:val="-7"/>
          <w:sz w:val="28"/>
        </w:rPr>
        <w:t xml:space="preserve"> </w:t>
      </w:r>
      <w:r>
        <w:rPr>
          <w:sz w:val="28"/>
        </w:rPr>
        <w:t>психиатрического</w:t>
      </w:r>
      <w:r>
        <w:rPr>
          <w:spacing w:val="-7"/>
          <w:sz w:val="28"/>
        </w:rPr>
        <w:t xml:space="preserve"> </w:t>
      </w:r>
      <w:r>
        <w:rPr>
          <w:sz w:val="28"/>
        </w:rPr>
        <w:t>профиля в макрос</w:t>
      </w:r>
      <w:r>
        <w:rPr>
          <w:sz w:val="28"/>
        </w:rPr>
        <w:t>оциальной среде;</w:t>
      </w:r>
    </w:p>
    <w:p w:rsidR="008E06BB" w:rsidRDefault="0071499E">
      <w:pPr>
        <w:pStyle w:val="a4"/>
        <w:numPr>
          <w:ilvl w:val="1"/>
          <w:numId w:val="3"/>
        </w:numPr>
        <w:tabs>
          <w:tab w:val="left" w:pos="1636"/>
        </w:tabs>
        <w:spacing w:before="4"/>
        <w:ind w:right="2074" w:firstLine="580"/>
        <w:rPr>
          <w:sz w:val="28"/>
        </w:rPr>
      </w:pPr>
      <w:r>
        <w:rPr>
          <w:sz w:val="28"/>
        </w:rPr>
        <w:t>формирования</w:t>
      </w:r>
      <w:r>
        <w:rPr>
          <w:spacing w:val="-6"/>
          <w:sz w:val="28"/>
        </w:rPr>
        <w:t xml:space="preserve"> </w:t>
      </w:r>
      <w:r>
        <w:rPr>
          <w:sz w:val="28"/>
        </w:rPr>
        <w:t>реальной</w:t>
      </w:r>
      <w:r>
        <w:rPr>
          <w:spacing w:val="-7"/>
          <w:sz w:val="28"/>
        </w:rPr>
        <w:t xml:space="preserve"> </w:t>
      </w:r>
      <w:r>
        <w:rPr>
          <w:sz w:val="28"/>
        </w:rPr>
        <w:t>жизненной</w:t>
      </w:r>
      <w:r>
        <w:rPr>
          <w:spacing w:val="-6"/>
          <w:sz w:val="28"/>
        </w:rPr>
        <w:t xml:space="preserve"> </w:t>
      </w:r>
      <w:r>
        <w:rPr>
          <w:sz w:val="28"/>
        </w:rPr>
        <w:t>перспективы</w:t>
      </w:r>
      <w:r>
        <w:rPr>
          <w:spacing w:val="-6"/>
          <w:sz w:val="28"/>
        </w:rPr>
        <w:t xml:space="preserve"> </w:t>
      </w:r>
      <w:r>
        <w:rPr>
          <w:sz w:val="28"/>
        </w:rPr>
        <w:t>у</w:t>
      </w:r>
      <w:r>
        <w:rPr>
          <w:spacing w:val="-7"/>
          <w:sz w:val="28"/>
        </w:rPr>
        <w:t xml:space="preserve"> </w:t>
      </w:r>
      <w:r>
        <w:rPr>
          <w:sz w:val="28"/>
        </w:rPr>
        <w:t>больного</w:t>
      </w:r>
      <w:r>
        <w:rPr>
          <w:spacing w:val="-7"/>
          <w:sz w:val="28"/>
        </w:rPr>
        <w:t xml:space="preserve"> </w:t>
      </w:r>
      <w:r>
        <w:rPr>
          <w:sz w:val="28"/>
        </w:rPr>
        <w:t>с психическим расстройствами;</w:t>
      </w:r>
    </w:p>
    <w:p w:rsidR="008E06BB" w:rsidRDefault="0071499E">
      <w:pPr>
        <w:pStyle w:val="a4"/>
        <w:numPr>
          <w:ilvl w:val="1"/>
          <w:numId w:val="3"/>
        </w:numPr>
        <w:tabs>
          <w:tab w:val="left" w:pos="1636"/>
        </w:tabs>
        <w:spacing w:before="4"/>
        <w:ind w:right="2737" w:firstLine="580"/>
        <w:rPr>
          <w:sz w:val="28"/>
        </w:rPr>
      </w:pPr>
      <w:r>
        <w:rPr>
          <w:sz w:val="28"/>
        </w:rPr>
        <w:t>совершенствования</w:t>
      </w:r>
      <w:r>
        <w:rPr>
          <w:spacing w:val="-9"/>
          <w:sz w:val="28"/>
        </w:rPr>
        <w:t xml:space="preserve"> </w:t>
      </w:r>
      <w:r>
        <w:rPr>
          <w:sz w:val="28"/>
        </w:rPr>
        <w:t>нормативных</w:t>
      </w:r>
      <w:r>
        <w:rPr>
          <w:spacing w:val="-10"/>
          <w:sz w:val="28"/>
        </w:rPr>
        <w:t xml:space="preserve"> </w:t>
      </w:r>
      <w:r>
        <w:rPr>
          <w:sz w:val="28"/>
        </w:rPr>
        <w:t>социальных</w:t>
      </w:r>
      <w:r>
        <w:rPr>
          <w:spacing w:val="-10"/>
          <w:sz w:val="28"/>
        </w:rPr>
        <w:t xml:space="preserve"> </w:t>
      </w:r>
      <w:r>
        <w:rPr>
          <w:sz w:val="28"/>
        </w:rPr>
        <w:t>навыков</w:t>
      </w:r>
      <w:r>
        <w:rPr>
          <w:spacing w:val="-10"/>
          <w:sz w:val="28"/>
        </w:rPr>
        <w:t xml:space="preserve"> </w:t>
      </w:r>
      <w:r>
        <w:rPr>
          <w:sz w:val="28"/>
        </w:rPr>
        <w:t>у пациентов психиатрического профиля;</w:t>
      </w:r>
    </w:p>
    <w:p w:rsidR="008E06BB" w:rsidRDefault="0071499E">
      <w:pPr>
        <w:pStyle w:val="a4"/>
        <w:numPr>
          <w:ilvl w:val="1"/>
          <w:numId w:val="3"/>
        </w:numPr>
        <w:tabs>
          <w:tab w:val="left" w:pos="1641"/>
        </w:tabs>
        <w:ind w:right="939" w:firstLine="580"/>
        <w:rPr>
          <w:sz w:val="28"/>
        </w:rPr>
      </w:pPr>
      <w:r>
        <w:rPr>
          <w:spacing w:val="-2"/>
          <w:sz w:val="28"/>
        </w:rPr>
        <w:t>оформления</w:t>
      </w:r>
      <w:r>
        <w:rPr>
          <w:spacing w:val="-9"/>
          <w:sz w:val="28"/>
        </w:rPr>
        <w:t xml:space="preserve"> </w:t>
      </w:r>
      <w:r>
        <w:rPr>
          <w:spacing w:val="-2"/>
          <w:sz w:val="28"/>
        </w:rPr>
        <w:t>медицинской</w:t>
      </w:r>
      <w:r>
        <w:rPr>
          <w:spacing w:val="-9"/>
          <w:sz w:val="28"/>
        </w:rPr>
        <w:t xml:space="preserve"> </w:t>
      </w:r>
      <w:r>
        <w:rPr>
          <w:spacing w:val="-2"/>
          <w:sz w:val="28"/>
        </w:rPr>
        <w:t>документации,</w:t>
      </w:r>
      <w:r>
        <w:rPr>
          <w:spacing w:val="-9"/>
          <w:sz w:val="28"/>
        </w:rPr>
        <w:t xml:space="preserve"> </w:t>
      </w:r>
      <w:r>
        <w:rPr>
          <w:spacing w:val="-2"/>
          <w:sz w:val="28"/>
        </w:rPr>
        <w:t>утвержденной</w:t>
      </w:r>
      <w:r>
        <w:rPr>
          <w:spacing w:val="-9"/>
          <w:sz w:val="28"/>
        </w:rPr>
        <w:t xml:space="preserve"> </w:t>
      </w:r>
      <w:r>
        <w:rPr>
          <w:spacing w:val="-2"/>
          <w:sz w:val="28"/>
        </w:rPr>
        <w:t xml:space="preserve">Министерством </w:t>
      </w:r>
      <w:r>
        <w:rPr>
          <w:sz w:val="28"/>
        </w:rPr>
        <w:t>здравоохранения Российской Федерации;</w:t>
      </w:r>
    </w:p>
    <w:p w:rsidR="008E06BB" w:rsidRDefault="0071499E">
      <w:pPr>
        <w:pStyle w:val="a4"/>
        <w:numPr>
          <w:ilvl w:val="1"/>
          <w:numId w:val="3"/>
        </w:numPr>
        <w:tabs>
          <w:tab w:val="left" w:pos="1670"/>
        </w:tabs>
        <w:spacing w:line="321" w:lineRule="exact"/>
        <w:ind w:left="1670" w:hanging="267"/>
        <w:rPr>
          <w:sz w:val="28"/>
        </w:rPr>
      </w:pPr>
      <w:r>
        <w:rPr>
          <w:sz w:val="28"/>
        </w:rPr>
        <w:t>ведения</w:t>
      </w:r>
      <w:r>
        <w:rPr>
          <w:spacing w:val="-20"/>
          <w:sz w:val="28"/>
        </w:rPr>
        <w:t xml:space="preserve"> </w:t>
      </w:r>
      <w:r>
        <w:rPr>
          <w:sz w:val="28"/>
        </w:rPr>
        <w:t>документации</w:t>
      </w:r>
      <w:r>
        <w:rPr>
          <w:spacing w:val="-17"/>
          <w:sz w:val="28"/>
        </w:rPr>
        <w:t xml:space="preserve"> </w:t>
      </w:r>
      <w:r>
        <w:rPr>
          <w:sz w:val="28"/>
        </w:rPr>
        <w:t>при</w:t>
      </w:r>
      <w:r>
        <w:rPr>
          <w:spacing w:val="-17"/>
          <w:sz w:val="28"/>
        </w:rPr>
        <w:t xml:space="preserve"> </w:t>
      </w:r>
      <w:r>
        <w:rPr>
          <w:sz w:val="28"/>
        </w:rPr>
        <w:t>анонимном</w:t>
      </w:r>
      <w:r>
        <w:rPr>
          <w:spacing w:val="-16"/>
          <w:sz w:val="28"/>
        </w:rPr>
        <w:t xml:space="preserve"> </w:t>
      </w:r>
      <w:r>
        <w:rPr>
          <w:spacing w:val="-2"/>
          <w:sz w:val="28"/>
        </w:rPr>
        <w:t>лечении;</w:t>
      </w:r>
    </w:p>
    <w:p w:rsidR="008E06BB" w:rsidRDefault="0071499E">
      <w:pPr>
        <w:pStyle w:val="a4"/>
        <w:numPr>
          <w:ilvl w:val="1"/>
          <w:numId w:val="3"/>
        </w:numPr>
        <w:tabs>
          <w:tab w:val="left" w:pos="1636"/>
        </w:tabs>
        <w:spacing w:before="5"/>
        <w:ind w:right="1353" w:firstLine="580"/>
        <w:rPr>
          <w:sz w:val="28"/>
        </w:rPr>
      </w:pPr>
      <w:r>
        <w:rPr>
          <w:sz w:val="28"/>
        </w:rPr>
        <w:t>обеспечения</w:t>
      </w:r>
      <w:r>
        <w:rPr>
          <w:spacing w:val="-4"/>
          <w:sz w:val="28"/>
        </w:rPr>
        <w:t xml:space="preserve"> </w:t>
      </w:r>
      <w:r>
        <w:rPr>
          <w:sz w:val="28"/>
        </w:rPr>
        <w:t>правил</w:t>
      </w:r>
      <w:r>
        <w:rPr>
          <w:spacing w:val="-5"/>
          <w:sz w:val="28"/>
        </w:rPr>
        <w:t xml:space="preserve"> </w:t>
      </w:r>
      <w:r>
        <w:rPr>
          <w:sz w:val="28"/>
        </w:rPr>
        <w:t>и</w:t>
      </w:r>
      <w:r>
        <w:rPr>
          <w:spacing w:val="-6"/>
          <w:sz w:val="28"/>
        </w:rPr>
        <w:t xml:space="preserve"> </w:t>
      </w:r>
      <w:r>
        <w:rPr>
          <w:sz w:val="28"/>
        </w:rPr>
        <w:t>порядка</w:t>
      </w:r>
      <w:r>
        <w:rPr>
          <w:spacing w:val="-5"/>
          <w:sz w:val="28"/>
        </w:rPr>
        <w:t xml:space="preserve"> </w:t>
      </w:r>
      <w:r>
        <w:rPr>
          <w:sz w:val="28"/>
        </w:rPr>
        <w:t>выдачи</w:t>
      </w:r>
      <w:r>
        <w:rPr>
          <w:spacing w:val="-5"/>
          <w:sz w:val="28"/>
        </w:rPr>
        <w:t xml:space="preserve"> </w:t>
      </w:r>
      <w:r>
        <w:rPr>
          <w:sz w:val="28"/>
        </w:rPr>
        <w:t>справок</w:t>
      </w:r>
      <w:r>
        <w:rPr>
          <w:spacing w:val="-5"/>
          <w:sz w:val="28"/>
        </w:rPr>
        <w:t xml:space="preserve"> </w:t>
      </w:r>
      <w:r>
        <w:rPr>
          <w:sz w:val="28"/>
        </w:rPr>
        <w:t>и</w:t>
      </w:r>
      <w:r>
        <w:rPr>
          <w:spacing w:val="-6"/>
          <w:sz w:val="28"/>
        </w:rPr>
        <w:t xml:space="preserve"> </w:t>
      </w:r>
      <w:r>
        <w:rPr>
          <w:sz w:val="28"/>
        </w:rPr>
        <w:t>других</w:t>
      </w:r>
      <w:r>
        <w:rPr>
          <w:spacing w:val="-5"/>
          <w:sz w:val="28"/>
        </w:rPr>
        <w:t xml:space="preserve"> </w:t>
      </w:r>
      <w:r>
        <w:rPr>
          <w:sz w:val="28"/>
        </w:rPr>
        <w:t>документов в медицинских организациях психиатрического профиля;</w:t>
      </w:r>
    </w:p>
    <w:p w:rsidR="008E06BB" w:rsidRDefault="0071499E">
      <w:pPr>
        <w:pStyle w:val="a4"/>
        <w:numPr>
          <w:ilvl w:val="1"/>
          <w:numId w:val="3"/>
        </w:numPr>
        <w:tabs>
          <w:tab w:val="left" w:pos="1670"/>
        </w:tabs>
        <w:spacing w:before="4"/>
        <w:ind w:left="1670" w:hanging="267"/>
        <w:rPr>
          <w:sz w:val="28"/>
        </w:rPr>
      </w:pPr>
      <w:r>
        <w:rPr>
          <w:spacing w:val="-2"/>
          <w:sz w:val="28"/>
        </w:rPr>
        <w:t>организации</w:t>
      </w:r>
      <w:r>
        <w:rPr>
          <w:spacing w:val="-3"/>
          <w:sz w:val="28"/>
        </w:rPr>
        <w:t xml:space="preserve"> </w:t>
      </w:r>
      <w:r>
        <w:rPr>
          <w:spacing w:val="-2"/>
          <w:sz w:val="28"/>
        </w:rPr>
        <w:t>волонтерской деятельности;</w:t>
      </w:r>
    </w:p>
    <w:p w:rsidR="008E06BB" w:rsidRDefault="0071499E">
      <w:pPr>
        <w:pStyle w:val="1"/>
        <w:spacing w:before="300" w:line="237" w:lineRule="auto"/>
        <w:ind w:firstLine="739"/>
      </w:pPr>
      <w:bookmarkStart w:id="16" w:name="2.3_Уровень_формирования_компетенции_в_с"/>
      <w:bookmarkEnd w:id="16"/>
      <w:r>
        <w:t>2.3</w:t>
      </w:r>
      <w:r>
        <w:rPr>
          <w:spacing w:val="-6"/>
        </w:rPr>
        <w:t xml:space="preserve"> </w:t>
      </w:r>
      <w:r>
        <w:t>Уровень</w:t>
      </w:r>
      <w:r>
        <w:rPr>
          <w:spacing w:val="-6"/>
        </w:rPr>
        <w:t xml:space="preserve"> </w:t>
      </w:r>
      <w:r>
        <w:t>формир</w:t>
      </w:r>
      <w:r>
        <w:t>ования</w:t>
      </w:r>
      <w:r>
        <w:rPr>
          <w:spacing w:val="-6"/>
        </w:rPr>
        <w:t xml:space="preserve"> </w:t>
      </w:r>
      <w:r>
        <w:t>компетенции</w:t>
      </w:r>
      <w:r>
        <w:rPr>
          <w:spacing w:val="-6"/>
        </w:rPr>
        <w:t xml:space="preserve"> </w:t>
      </w:r>
      <w:r>
        <w:t>в</w:t>
      </w:r>
      <w:r>
        <w:rPr>
          <w:spacing w:val="-7"/>
        </w:rPr>
        <w:t xml:space="preserve"> </w:t>
      </w:r>
      <w:r>
        <w:t>соответствии</w:t>
      </w:r>
      <w:r>
        <w:rPr>
          <w:spacing w:val="-6"/>
        </w:rPr>
        <w:t xml:space="preserve"> </w:t>
      </w:r>
      <w:r>
        <w:t>с</w:t>
      </w:r>
      <w:r>
        <w:rPr>
          <w:spacing w:val="-7"/>
        </w:rPr>
        <w:t xml:space="preserve"> </w:t>
      </w:r>
      <w:r>
        <w:t>рабочими программами дисциплин (Приложение 1).</w:t>
      </w:r>
    </w:p>
    <w:p w:rsidR="008E06BB" w:rsidRDefault="0071499E">
      <w:pPr>
        <w:pStyle w:val="a4"/>
        <w:numPr>
          <w:ilvl w:val="0"/>
          <w:numId w:val="5"/>
        </w:numPr>
        <w:tabs>
          <w:tab w:val="left" w:pos="2109"/>
          <w:tab w:val="left" w:pos="3982"/>
          <w:tab w:val="left" w:pos="6829"/>
          <w:tab w:val="left" w:pos="8640"/>
          <w:tab w:val="left" w:pos="9139"/>
        </w:tabs>
        <w:spacing w:before="315" w:line="249" w:lineRule="auto"/>
        <w:ind w:right="421" w:firstLine="739"/>
        <w:jc w:val="left"/>
        <w:rPr>
          <w:b/>
          <w:sz w:val="28"/>
        </w:rPr>
      </w:pPr>
      <w:r>
        <w:rPr>
          <w:b/>
          <w:spacing w:val="-2"/>
          <w:sz w:val="28"/>
        </w:rPr>
        <w:t>Документы,</w:t>
      </w:r>
      <w:r>
        <w:rPr>
          <w:b/>
          <w:sz w:val="28"/>
        </w:rPr>
        <w:tab/>
      </w:r>
      <w:r>
        <w:rPr>
          <w:b/>
          <w:spacing w:val="-2"/>
          <w:sz w:val="28"/>
        </w:rPr>
        <w:t>регламентирующие</w:t>
      </w:r>
      <w:r>
        <w:rPr>
          <w:b/>
          <w:sz w:val="28"/>
        </w:rPr>
        <w:tab/>
      </w:r>
      <w:r>
        <w:rPr>
          <w:b/>
          <w:spacing w:val="-2"/>
          <w:sz w:val="28"/>
        </w:rPr>
        <w:t>содержание</w:t>
      </w:r>
      <w:r>
        <w:rPr>
          <w:b/>
          <w:sz w:val="28"/>
        </w:rPr>
        <w:tab/>
      </w:r>
      <w:r>
        <w:rPr>
          <w:b/>
          <w:spacing w:val="-10"/>
          <w:sz w:val="28"/>
        </w:rPr>
        <w:t>и</w:t>
      </w:r>
      <w:r>
        <w:rPr>
          <w:b/>
          <w:sz w:val="28"/>
        </w:rPr>
        <w:tab/>
      </w:r>
      <w:r>
        <w:rPr>
          <w:b/>
          <w:spacing w:val="-4"/>
          <w:sz w:val="28"/>
        </w:rPr>
        <w:t xml:space="preserve">организацию </w:t>
      </w:r>
      <w:r>
        <w:rPr>
          <w:b/>
          <w:sz w:val="28"/>
        </w:rPr>
        <w:t>образовательного процесса при реализации ООП специальности</w:t>
      </w:r>
    </w:p>
    <w:p w:rsidR="008E06BB" w:rsidRDefault="0071499E">
      <w:pPr>
        <w:pStyle w:val="a3"/>
        <w:spacing w:before="304"/>
        <w:ind w:right="508" w:firstLine="739"/>
      </w:pPr>
      <w:r>
        <w:t>Образовательная программа высшего образования - уровень подготовки кадров</w:t>
      </w:r>
      <w:r>
        <w:rPr>
          <w:spacing w:val="-6"/>
        </w:rPr>
        <w:t xml:space="preserve"> </w:t>
      </w:r>
      <w:r>
        <w:t>высшей</w:t>
      </w:r>
      <w:r>
        <w:rPr>
          <w:spacing w:val="-6"/>
        </w:rPr>
        <w:t xml:space="preserve"> </w:t>
      </w:r>
      <w:r>
        <w:t>квалификации</w:t>
      </w:r>
      <w:r>
        <w:rPr>
          <w:spacing w:val="-5"/>
        </w:rPr>
        <w:t xml:space="preserve"> </w:t>
      </w:r>
      <w:r>
        <w:t>-</w:t>
      </w:r>
      <w:r>
        <w:rPr>
          <w:spacing w:val="-6"/>
        </w:rPr>
        <w:t xml:space="preserve"> </w:t>
      </w:r>
      <w:r>
        <w:t>программа</w:t>
      </w:r>
      <w:r>
        <w:rPr>
          <w:spacing w:val="-5"/>
        </w:rPr>
        <w:t xml:space="preserve"> </w:t>
      </w:r>
      <w:r>
        <w:t>ординатуры</w:t>
      </w:r>
      <w:r>
        <w:rPr>
          <w:spacing w:val="-6"/>
        </w:rPr>
        <w:t xml:space="preserve"> </w:t>
      </w:r>
      <w:r>
        <w:t>(далее</w:t>
      </w:r>
      <w:r>
        <w:rPr>
          <w:spacing w:val="-5"/>
        </w:rPr>
        <w:t xml:space="preserve"> </w:t>
      </w:r>
      <w:r>
        <w:t>ПО)</w:t>
      </w:r>
      <w:r>
        <w:rPr>
          <w:spacing w:val="-6"/>
        </w:rPr>
        <w:t xml:space="preserve"> </w:t>
      </w:r>
      <w:r>
        <w:t>специальности</w:t>
      </w:r>
    </w:p>
    <w:p w:rsidR="008E06BB" w:rsidRDefault="0071499E">
      <w:pPr>
        <w:pStyle w:val="a3"/>
        <w:spacing w:before="4"/>
      </w:pPr>
      <w:r>
        <w:t>31.08.20</w:t>
      </w:r>
      <w:r>
        <w:rPr>
          <w:spacing w:val="-5"/>
        </w:rPr>
        <w:t xml:space="preserve"> </w:t>
      </w:r>
      <w:r>
        <w:t>-</w:t>
      </w:r>
      <w:r>
        <w:rPr>
          <w:spacing w:val="-3"/>
        </w:rPr>
        <w:t xml:space="preserve"> </w:t>
      </w:r>
      <w:r>
        <w:t>Психиатрия</w:t>
      </w:r>
      <w:r>
        <w:rPr>
          <w:spacing w:val="-3"/>
        </w:rPr>
        <w:t xml:space="preserve"> </w:t>
      </w:r>
      <w:r>
        <w:t>разработана</w:t>
      </w:r>
      <w:r>
        <w:rPr>
          <w:spacing w:val="-2"/>
        </w:rPr>
        <w:t xml:space="preserve"> </w:t>
      </w:r>
      <w:r>
        <w:t>на</w:t>
      </w:r>
      <w:r>
        <w:rPr>
          <w:spacing w:val="-3"/>
        </w:rPr>
        <w:t xml:space="preserve"> </w:t>
      </w:r>
      <w:r>
        <w:t>основании</w:t>
      </w:r>
      <w:r>
        <w:rPr>
          <w:spacing w:val="-2"/>
        </w:rPr>
        <w:t xml:space="preserve"> </w:t>
      </w:r>
      <w:r>
        <w:t>ФГОС</w:t>
      </w:r>
      <w:r>
        <w:rPr>
          <w:spacing w:val="-3"/>
        </w:rPr>
        <w:t xml:space="preserve"> </w:t>
      </w:r>
      <w:r>
        <w:t>ВО</w:t>
      </w:r>
      <w:r>
        <w:rPr>
          <w:spacing w:val="-3"/>
        </w:rPr>
        <w:t xml:space="preserve"> </w:t>
      </w:r>
      <w:r>
        <w:t>и</w:t>
      </w:r>
      <w:r>
        <w:rPr>
          <w:spacing w:val="-3"/>
        </w:rPr>
        <w:t xml:space="preserve"> </w:t>
      </w:r>
      <w:r>
        <w:rPr>
          <w:spacing w:val="-2"/>
        </w:rPr>
        <w:t>включает</w:t>
      </w:r>
    </w:p>
    <w:p w:rsidR="008E06BB" w:rsidRDefault="008E06BB">
      <w:pPr>
        <w:pStyle w:val="a3"/>
        <w:sectPr w:rsidR="008E06BB">
          <w:pgSz w:w="11910" w:h="16840"/>
          <w:pgMar w:top="1040" w:right="425" w:bottom="1080" w:left="283" w:header="0" w:footer="882" w:gutter="0"/>
          <w:cols w:space="720"/>
        </w:sectPr>
      </w:pPr>
    </w:p>
    <w:p w:rsidR="008E06BB" w:rsidRDefault="0071499E">
      <w:pPr>
        <w:pStyle w:val="a3"/>
        <w:spacing w:before="61"/>
        <w:ind w:right="397"/>
        <w:jc w:val="both"/>
      </w:pPr>
      <w:r>
        <w:lastRenderedPageBreak/>
        <w:t>обязательную часть (базовую) и часть, формируемую участниками образовательных отношений (вариативную).</w:t>
      </w:r>
    </w:p>
    <w:p w:rsidR="008E06BB" w:rsidRDefault="0071499E">
      <w:pPr>
        <w:pStyle w:val="a3"/>
        <w:spacing w:before="2"/>
        <w:jc w:val="both"/>
      </w:pPr>
      <w:r>
        <w:t>Программа</w:t>
      </w:r>
      <w:r>
        <w:rPr>
          <w:spacing w:val="-18"/>
        </w:rPr>
        <w:t xml:space="preserve"> </w:t>
      </w:r>
      <w:r>
        <w:t>ординатуры</w:t>
      </w:r>
      <w:r>
        <w:rPr>
          <w:spacing w:val="-17"/>
        </w:rPr>
        <w:t xml:space="preserve"> </w:t>
      </w:r>
      <w:r>
        <w:t>состоит</w:t>
      </w:r>
      <w:r>
        <w:rPr>
          <w:spacing w:val="-16"/>
        </w:rPr>
        <w:t xml:space="preserve"> </w:t>
      </w:r>
      <w:r>
        <w:t>из</w:t>
      </w:r>
      <w:r>
        <w:rPr>
          <w:spacing w:val="-16"/>
        </w:rPr>
        <w:t xml:space="preserve"> </w:t>
      </w:r>
      <w:r>
        <w:t>следующих</w:t>
      </w:r>
      <w:r>
        <w:rPr>
          <w:spacing w:val="-16"/>
        </w:rPr>
        <w:t xml:space="preserve"> </w:t>
      </w:r>
      <w:r>
        <w:rPr>
          <w:spacing w:val="-2"/>
        </w:rPr>
        <w:t>блоков:</w:t>
      </w:r>
    </w:p>
    <w:p w:rsidR="008E06BB" w:rsidRDefault="0071499E">
      <w:pPr>
        <w:pStyle w:val="a3"/>
        <w:spacing w:before="4"/>
        <w:ind w:right="394"/>
        <w:jc w:val="both"/>
      </w:pPr>
      <w:r>
        <w:t>Блок 1 "Дисциплины (модули)", который включает дисциплины (модули), относящиеся к базовой части програм</w:t>
      </w:r>
      <w:r>
        <w:t>мы, и дисциплины (модули), относящиеся к ее вариативной части.</w:t>
      </w:r>
    </w:p>
    <w:p w:rsidR="008E06BB" w:rsidRDefault="0071499E">
      <w:pPr>
        <w:pStyle w:val="a3"/>
        <w:spacing w:before="1"/>
        <w:ind w:right="405"/>
        <w:jc w:val="both"/>
      </w:pPr>
      <w:r>
        <w:t>Блок 2 "Практики", относящийся как к базовой части программы, так и к ее вариативной части.</w:t>
      </w:r>
    </w:p>
    <w:p w:rsidR="008E06BB" w:rsidRDefault="0071499E">
      <w:pPr>
        <w:pStyle w:val="a3"/>
        <w:spacing w:line="242" w:lineRule="auto"/>
        <w:ind w:right="392"/>
        <w:jc w:val="both"/>
      </w:pPr>
      <w:r>
        <w:t>Блок 3 "Государственная итоговая аттестация", который в полном объеме относится к базовой части прогр</w:t>
      </w:r>
      <w:r>
        <w:t xml:space="preserve">аммы и завершается присвоением квалификации </w:t>
      </w:r>
      <w:r>
        <w:rPr>
          <w:spacing w:val="-2"/>
        </w:rPr>
        <w:t>"Врач-психиатр".</w:t>
      </w:r>
    </w:p>
    <w:p w:rsidR="008E06BB" w:rsidRDefault="008E06BB">
      <w:pPr>
        <w:pStyle w:val="a3"/>
        <w:ind w:left="0"/>
      </w:pPr>
    </w:p>
    <w:p w:rsidR="008E06BB" w:rsidRDefault="008E06BB">
      <w:pPr>
        <w:pStyle w:val="a3"/>
        <w:spacing w:before="310"/>
        <w:ind w:left="0"/>
      </w:pPr>
    </w:p>
    <w:p w:rsidR="008E06BB" w:rsidRDefault="0071499E">
      <w:pPr>
        <w:pStyle w:val="a4"/>
        <w:numPr>
          <w:ilvl w:val="1"/>
          <w:numId w:val="5"/>
        </w:numPr>
        <w:tabs>
          <w:tab w:val="left" w:pos="1411"/>
        </w:tabs>
        <w:rPr>
          <w:b/>
          <w:sz w:val="28"/>
        </w:rPr>
      </w:pPr>
      <w:r>
        <w:rPr>
          <w:b/>
          <w:spacing w:val="-2"/>
          <w:sz w:val="28"/>
        </w:rPr>
        <w:t>Календарный</w:t>
      </w:r>
      <w:r>
        <w:rPr>
          <w:b/>
          <w:spacing w:val="-4"/>
          <w:sz w:val="28"/>
        </w:rPr>
        <w:t xml:space="preserve"> </w:t>
      </w:r>
      <w:r>
        <w:rPr>
          <w:b/>
          <w:spacing w:val="-2"/>
          <w:sz w:val="28"/>
        </w:rPr>
        <w:t>учебный график</w:t>
      </w:r>
      <w:r>
        <w:rPr>
          <w:b/>
          <w:spacing w:val="-1"/>
          <w:sz w:val="28"/>
        </w:rPr>
        <w:t xml:space="preserve"> </w:t>
      </w:r>
      <w:r>
        <w:rPr>
          <w:b/>
          <w:spacing w:val="-2"/>
          <w:sz w:val="28"/>
        </w:rPr>
        <w:t xml:space="preserve">(Приложение </w:t>
      </w:r>
      <w:r>
        <w:rPr>
          <w:b/>
          <w:spacing w:val="-5"/>
          <w:sz w:val="28"/>
        </w:rPr>
        <w:t>2)</w:t>
      </w:r>
    </w:p>
    <w:p w:rsidR="008E06BB" w:rsidRDefault="0071499E">
      <w:pPr>
        <w:pStyle w:val="a4"/>
        <w:numPr>
          <w:ilvl w:val="1"/>
          <w:numId w:val="5"/>
        </w:numPr>
        <w:tabs>
          <w:tab w:val="left" w:pos="1411"/>
        </w:tabs>
        <w:spacing w:before="321"/>
        <w:rPr>
          <w:b/>
          <w:sz w:val="28"/>
        </w:rPr>
      </w:pPr>
      <w:r>
        <w:rPr>
          <w:b/>
          <w:sz w:val="28"/>
        </w:rPr>
        <w:t>Учебный</w:t>
      </w:r>
      <w:r>
        <w:rPr>
          <w:b/>
          <w:spacing w:val="-20"/>
          <w:sz w:val="28"/>
        </w:rPr>
        <w:t xml:space="preserve"> </w:t>
      </w:r>
      <w:r>
        <w:rPr>
          <w:b/>
          <w:sz w:val="28"/>
        </w:rPr>
        <w:t>план</w:t>
      </w:r>
      <w:r>
        <w:rPr>
          <w:b/>
          <w:spacing w:val="-16"/>
          <w:sz w:val="28"/>
        </w:rPr>
        <w:t xml:space="preserve"> </w:t>
      </w:r>
      <w:r>
        <w:rPr>
          <w:b/>
          <w:sz w:val="28"/>
        </w:rPr>
        <w:t>(Приложение</w:t>
      </w:r>
      <w:r>
        <w:rPr>
          <w:b/>
          <w:spacing w:val="-17"/>
          <w:sz w:val="28"/>
        </w:rPr>
        <w:t xml:space="preserve"> </w:t>
      </w:r>
      <w:r>
        <w:rPr>
          <w:b/>
          <w:spacing w:val="-5"/>
          <w:sz w:val="28"/>
        </w:rPr>
        <w:t>3)</w:t>
      </w:r>
    </w:p>
    <w:p w:rsidR="008E06BB" w:rsidRDefault="0071499E">
      <w:pPr>
        <w:pStyle w:val="a4"/>
        <w:numPr>
          <w:ilvl w:val="1"/>
          <w:numId w:val="5"/>
        </w:numPr>
        <w:tabs>
          <w:tab w:val="left" w:pos="1411"/>
        </w:tabs>
        <w:spacing w:before="321"/>
        <w:rPr>
          <w:b/>
          <w:sz w:val="28"/>
        </w:rPr>
      </w:pPr>
      <w:r>
        <w:rPr>
          <w:b/>
          <w:spacing w:val="-2"/>
          <w:sz w:val="28"/>
        </w:rPr>
        <w:t>Аннотации</w:t>
      </w:r>
      <w:r>
        <w:rPr>
          <w:b/>
          <w:spacing w:val="-3"/>
          <w:sz w:val="28"/>
        </w:rPr>
        <w:t xml:space="preserve"> </w:t>
      </w:r>
      <w:r>
        <w:rPr>
          <w:b/>
          <w:spacing w:val="-2"/>
          <w:sz w:val="28"/>
        </w:rPr>
        <w:t>рабочих программ</w:t>
      </w:r>
      <w:r>
        <w:rPr>
          <w:b/>
          <w:spacing w:val="-1"/>
          <w:sz w:val="28"/>
        </w:rPr>
        <w:t xml:space="preserve"> </w:t>
      </w:r>
      <w:r>
        <w:rPr>
          <w:b/>
          <w:spacing w:val="-2"/>
          <w:sz w:val="28"/>
        </w:rPr>
        <w:t>дисциплин</w:t>
      </w:r>
      <w:r>
        <w:rPr>
          <w:b/>
          <w:spacing w:val="-3"/>
          <w:sz w:val="28"/>
        </w:rPr>
        <w:t xml:space="preserve"> </w:t>
      </w:r>
      <w:r>
        <w:rPr>
          <w:b/>
          <w:spacing w:val="-2"/>
          <w:sz w:val="28"/>
        </w:rPr>
        <w:t xml:space="preserve">(Приложение </w:t>
      </w:r>
      <w:r>
        <w:rPr>
          <w:b/>
          <w:spacing w:val="-5"/>
          <w:sz w:val="28"/>
        </w:rPr>
        <w:t>4)</w:t>
      </w:r>
    </w:p>
    <w:p w:rsidR="008E06BB" w:rsidRDefault="008E06BB">
      <w:pPr>
        <w:pStyle w:val="a3"/>
        <w:ind w:left="0"/>
        <w:rPr>
          <w:b/>
        </w:rPr>
      </w:pPr>
    </w:p>
    <w:p w:rsidR="008E06BB" w:rsidRDefault="0071499E">
      <w:pPr>
        <w:pStyle w:val="a4"/>
        <w:numPr>
          <w:ilvl w:val="1"/>
          <w:numId w:val="5"/>
        </w:numPr>
        <w:tabs>
          <w:tab w:val="left" w:pos="1411"/>
        </w:tabs>
        <w:rPr>
          <w:b/>
          <w:sz w:val="28"/>
        </w:rPr>
      </w:pPr>
      <w:r>
        <w:rPr>
          <w:b/>
          <w:spacing w:val="-2"/>
          <w:sz w:val="28"/>
        </w:rPr>
        <w:t>Программа</w:t>
      </w:r>
      <w:r>
        <w:rPr>
          <w:b/>
          <w:spacing w:val="-5"/>
          <w:sz w:val="28"/>
        </w:rPr>
        <w:t xml:space="preserve"> </w:t>
      </w:r>
      <w:r>
        <w:rPr>
          <w:b/>
          <w:spacing w:val="-2"/>
          <w:sz w:val="28"/>
        </w:rPr>
        <w:t>практики</w:t>
      </w:r>
      <w:r>
        <w:rPr>
          <w:b/>
          <w:spacing w:val="-3"/>
          <w:sz w:val="28"/>
        </w:rPr>
        <w:t xml:space="preserve"> </w:t>
      </w:r>
      <w:r>
        <w:rPr>
          <w:b/>
          <w:spacing w:val="-2"/>
          <w:sz w:val="28"/>
        </w:rPr>
        <w:t>(приложение</w:t>
      </w:r>
      <w:r>
        <w:rPr>
          <w:b/>
          <w:spacing w:val="-7"/>
          <w:sz w:val="28"/>
        </w:rPr>
        <w:t xml:space="preserve"> </w:t>
      </w:r>
      <w:r>
        <w:rPr>
          <w:b/>
          <w:spacing w:val="-5"/>
          <w:sz w:val="28"/>
        </w:rPr>
        <w:t>5)</w:t>
      </w:r>
    </w:p>
    <w:p w:rsidR="008E06BB" w:rsidRDefault="0071499E">
      <w:pPr>
        <w:pStyle w:val="a3"/>
        <w:spacing w:before="52" w:line="242" w:lineRule="auto"/>
        <w:ind w:right="407"/>
        <w:jc w:val="both"/>
      </w:pPr>
      <w:r>
        <w:t>Практики проводятся на клинических базах, с которыми заключены соответствующие договора:</w:t>
      </w:r>
    </w:p>
    <w:p w:rsidR="008E06BB" w:rsidRDefault="008E06BB">
      <w:pPr>
        <w:pStyle w:val="a3"/>
        <w:spacing w:before="2"/>
        <w:ind w:left="0"/>
      </w:pPr>
    </w:p>
    <w:p w:rsidR="008E06BB" w:rsidRDefault="0071499E">
      <w:pPr>
        <w:pStyle w:val="a4"/>
        <w:numPr>
          <w:ilvl w:val="2"/>
          <w:numId w:val="5"/>
        </w:numPr>
        <w:tabs>
          <w:tab w:val="left" w:pos="1570"/>
          <w:tab w:val="left" w:pos="1587"/>
        </w:tabs>
        <w:spacing w:line="247" w:lineRule="auto"/>
        <w:ind w:right="2252" w:hanging="366"/>
        <w:rPr>
          <w:sz w:val="28"/>
        </w:rPr>
      </w:pPr>
      <w:r>
        <w:rPr>
          <w:sz w:val="28"/>
        </w:rPr>
        <w:t>ГКУ</w:t>
      </w:r>
      <w:r>
        <w:rPr>
          <w:spacing w:val="-11"/>
          <w:sz w:val="28"/>
        </w:rPr>
        <w:t xml:space="preserve"> </w:t>
      </w:r>
      <w:r>
        <w:rPr>
          <w:sz w:val="28"/>
        </w:rPr>
        <w:t>«Республиканский</w:t>
      </w:r>
      <w:r>
        <w:rPr>
          <w:spacing w:val="-10"/>
          <w:sz w:val="28"/>
        </w:rPr>
        <w:t xml:space="preserve"> </w:t>
      </w:r>
      <w:r>
        <w:rPr>
          <w:sz w:val="28"/>
        </w:rPr>
        <w:t>психоневрологический</w:t>
      </w:r>
      <w:r>
        <w:rPr>
          <w:spacing w:val="-8"/>
          <w:sz w:val="28"/>
        </w:rPr>
        <w:t xml:space="preserve"> </w:t>
      </w:r>
      <w:r>
        <w:rPr>
          <w:sz w:val="28"/>
        </w:rPr>
        <w:t>диспансер»</w:t>
      </w:r>
      <w:r>
        <w:rPr>
          <w:spacing w:val="-10"/>
          <w:sz w:val="28"/>
        </w:rPr>
        <w:t xml:space="preserve"> </w:t>
      </w:r>
      <w:r>
        <w:rPr>
          <w:sz w:val="28"/>
        </w:rPr>
        <w:t>г. Грозный, ул.Верхоянская, 10.</w:t>
      </w:r>
    </w:p>
    <w:p w:rsidR="008E06BB" w:rsidRDefault="0071499E">
      <w:pPr>
        <w:pStyle w:val="a4"/>
        <w:numPr>
          <w:ilvl w:val="2"/>
          <w:numId w:val="5"/>
        </w:numPr>
        <w:tabs>
          <w:tab w:val="left" w:pos="1570"/>
          <w:tab w:val="left" w:pos="1587"/>
        </w:tabs>
        <w:spacing w:before="4" w:line="247" w:lineRule="auto"/>
        <w:ind w:right="2978" w:hanging="366"/>
        <w:rPr>
          <w:sz w:val="28"/>
        </w:rPr>
      </w:pPr>
      <w:r>
        <w:rPr>
          <w:sz w:val="28"/>
        </w:rPr>
        <w:t>ГБУ</w:t>
      </w:r>
      <w:r>
        <w:rPr>
          <w:spacing w:val="-11"/>
          <w:sz w:val="28"/>
        </w:rPr>
        <w:t xml:space="preserve"> </w:t>
      </w:r>
      <w:r>
        <w:rPr>
          <w:sz w:val="28"/>
        </w:rPr>
        <w:t>«Республиканский</w:t>
      </w:r>
      <w:r>
        <w:rPr>
          <w:spacing w:val="-9"/>
          <w:sz w:val="28"/>
        </w:rPr>
        <w:t xml:space="preserve"> </w:t>
      </w:r>
      <w:r>
        <w:rPr>
          <w:sz w:val="28"/>
        </w:rPr>
        <w:t>наркологический</w:t>
      </w:r>
      <w:r>
        <w:rPr>
          <w:spacing w:val="-9"/>
          <w:sz w:val="28"/>
        </w:rPr>
        <w:t xml:space="preserve"> </w:t>
      </w:r>
      <w:r>
        <w:rPr>
          <w:sz w:val="28"/>
        </w:rPr>
        <w:t>диспансер»</w:t>
      </w:r>
      <w:r>
        <w:rPr>
          <w:spacing w:val="-9"/>
          <w:sz w:val="28"/>
        </w:rPr>
        <w:t xml:space="preserve"> </w:t>
      </w:r>
      <w:r>
        <w:rPr>
          <w:sz w:val="28"/>
        </w:rPr>
        <w:t>г. Грозный, ул.Верхоянская, 10.</w:t>
      </w:r>
    </w:p>
    <w:p w:rsidR="008E06BB" w:rsidRDefault="0071499E">
      <w:pPr>
        <w:pStyle w:val="1"/>
        <w:numPr>
          <w:ilvl w:val="0"/>
          <w:numId w:val="5"/>
        </w:numPr>
        <w:tabs>
          <w:tab w:val="left" w:pos="1200"/>
        </w:tabs>
        <w:spacing w:before="2"/>
        <w:ind w:right="2252" w:firstLine="0"/>
        <w:jc w:val="left"/>
      </w:pPr>
      <w:bookmarkStart w:id="17" w:name="4._Условия_реализации_ПО_подготовки_спец"/>
      <w:bookmarkEnd w:id="17"/>
      <w:r>
        <w:t>Условия</w:t>
      </w:r>
      <w:r>
        <w:rPr>
          <w:spacing w:val="-9"/>
        </w:rPr>
        <w:t xml:space="preserve"> </w:t>
      </w:r>
      <w:r>
        <w:t>реализации</w:t>
      </w:r>
      <w:r>
        <w:rPr>
          <w:spacing w:val="-8"/>
        </w:rPr>
        <w:t xml:space="preserve"> </w:t>
      </w:r>
      <w:r>
        <w:t>ПО</w:t>
      </w:r>
      <w:r>
        <w:rPr>
          <w:spacing w:val="-8"/>
        </w:rPr>
        <w:t xml:space="preserve"> </w:t>
      </w:r>
      <w:r>
        <w:t>подготовки</w:t>
      </w:r>
      <w:r>
        <w:rPr>
          <w:spacing w:val="-8"/>
        </w:rPr>
        <w:t xml:space="preserve"> </w:t>
      </w:r>
      <w:r>
        <w:t>специалиста</w:t>
      </w:r>
      <w:r>
        <w:rPr>
          <w:spacing w:val="-8"/>
        </w:rPr>
        <w:t xml:space="preserve"> </w:t>
      </w:r>
      <w:r>
        <w:t>(ресурсное обеспечение ОП)</w:t>
      </w:r>
    </w:p>
    <w:p w:rsidR="008E06BB" w:rsidRDefault="0071499E">
      <w:pPr>
        <w:pStyle w:val="a4"/>
        <w:numPr>
          <w:ilvl w:val="1"/>
          <w:numId w:val="5"/>
        </w:numPr>
        <w:tabs>
          <w:tab w:val="left" w:pos="1895"/>
        </w:tabs>
        <w:spacing w:line="300" w:lineRule="exact"/>
        <w:ind w:left="1895" w:hanging="483"/>
        <w:jc w:val="both"/>
        <w:rPr>
          <w:b/>
          <w:sz w:val="28"/>
        </w:rPr>
      </w:pPr>
      <w:r>
        <w:rPr>
          <w:b/>
          <w:spacing w:val="-2"/>
          <w:sz w:val="28"/>
        </w:rPr>
        <w:t>Кадровое</w:t>
      </w:r>
      <w:r>
        <w:rPr>
          <w:b/>
          <w:spacing w:val="-3"/>
          <w:sz w:val="28"/>
        </w:rPr>
        <w:t xml:space="preserve"> </w:t>
      </w:r>
      <w:r>
        <w:rPr>
          <w:b/>
          <w:spacing w:val="-2"/>
          <w:sz w:val="28"/>
        </w:rPr>
        <w:t xml:space="preserve">обеспечение </w:t>
      </w:r>
      <w:r>
        <w:rPr>
          <w:b/>
          <w:spacing w:val="-5"/>
          <w:sz w:val="28"/>
        </w:rPr>
        <w:t>ООП</w:t>
      </w:r>
    </w:p>
    <w:p w:rsidR="008E06BB" w:rsidRDefault="0071499E">
      <w:pPr>
        <w:pStyle w:val="a3"/>
        <w:spacing w:before="1" w:line="235" w:lineRule="auto"/>
        <w:ind w:right="384" w:firstLine="600"/>
        <w:jc w:val="both"/>
      </w:pPr>
      <w:r>
        <w:t>Реализация программы ординатуры обеспечивается руководящими и научно-педагогическими работниками организации, а также лицами, привлекаемыми к</w:t>
      </w:r>
      <w:r>
        <w:t xml:space="preserve"> реализации программы ординатуры на условиях гражданско-правового договора.</w:t>
      </w:r>
    </w:p>
    <w:p w:rsidR="008E06BB" w:rsidRDefault="0071499E">
      <w:pPr>
        <w:pStyle w:val="a3"/>
        <w:spacing w:before="1" w:line="235" w:lineRule="auto"/>
        <w:ind w:right="377" w:firstLine="600"/>
        <w:jc w:val="both"/>
      </w:pPr>
      <w: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w:t>
      </w:r>
      <w:r>
        <w:t xml:space="preserve">е научно-педагогических работников, реализующих программу ординатуры, составляет не менее 70 </w:t>
      </w:r>
      <w:r>
        <w:rPr>
          <w:spacing w:val="-2"/>
        </w:rPr>
        <w:t>процентов.</w:t>
      </w:r>
    </w:p>
    <w:p w:rsidR="008E06BB" w:rsidRDefault="0071499E">
      <w:pPr>
        <w:pStyle w:val="a3"/>
        <w:spacing w:before="6"/>
        <w:ind w:left="1417"/>
        <w:jc w:val="both"/>
      </w:pPr>
      <w:r>
        <w:rPr>
          <w:spacing w:val="-2"/>
        </w:rPr>
        <w:t>Доля</w:t>
      </w:r>
      <w:r>
        <w:rPr>
          <w:spacing w:val="-3"/>
        </w:rPr>
        <w:t xml:space="preserve"> </w:t>
      </w:r>
      <w:r>
        <w:rPr>
          <w:spacing w:val="-2"/>
        </w:rPr>
        <w:t>научно-педагогических работников</w:t>
      </w:r>
      <w:r>
        <w:rPr>
          <w:spacing w:val="-1"/>
        </w:rPr>
        <w:t xml:space="preserve"> </w:t>
      </w:r>
      <w:r>
        <w:rPr>
          <w:spacing w:val="-2"/>
        </w:rPr>
        <w:t>(в приведенных</w:t>
      </w:r>
      <w:r>
        <w:rPr>
          <w:spacing w:val="-1"/>
        </w:rPr>
        <w:t xml:space="preserve"> </w:t>
      </w:r>
      <w:r>
        <w:rPr>
          <w:spacing w:val="-2"/>
        </w:rPr>
        <w:t>к целочисленным</w:t>
      </w:r>
    </w:p>
    <w:p w:rsidR="008E06BB" w:rsidRDefault="0071499E">
      <w:pPr>
        <w:spacing w:line="218" w:lineRule="exact"/>
        <w:ind w:right="365"/>
        <w:jc w:val="right"/>
        <w:rPr>
          <w:sz w:val="19"/>
        </w:rPr>
      </w:pPr>
      <w:r>
        <w:rPr>
          <w:spacing w:val="-5"/>
          <w:sz w:val="19"/>
        </w:rPr>
        <w:t>16</w:t>
      </w:r>
    </w:p>
    <w:p w:rsidR="008E06BB" w:rsidRDefault="008E06BB">
      <w:pPr>
        <w:spacing w:line="218" w:lineRule="exact"/>
        <w:jc w:val="right"/>
        <w:rPr>
          <w:sz w:val="19"/>
        </w:rPr>
        <w:sectPr w:rsidR="008E06BB">
          <w:footerReference w:type="default" r:id="rId16"/>
          <w:pgSz w:w="11910" w:h="16840"/>
          <w:pgMar w:top="1040" w:right="425" w:bottom="280" w:left="283" w:header="0" w:footer="0" w:gutter="0"/>
          <w:cols w:space="720"/>
        </w:sectPr>
      </w:pPr>
    </w:p>
    <w:p w:rsidR="008E06BB" w:rsidRDefault="0071499E">
      <w:pPr>
        <w:pStyle w:val="a3"/>
        <w:spacing w:before="60"/>
        <w:ind w:left="184" w:right="98"/>
        <w:jc w:val="both"/>
      </w:pPr>
      <w:r>
        <w:lastRenderedPageBreak/>
        <w:t>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w:t>
      </w:r>
      <w:r>
        <w:rPr>
          <w:spacing w:val="-2"/>
        </w:rPr>
        <w:t xml:space="preserve"> </w:t>
      </w:r>
      <w:r>
        <w:t>полученное за</w:t>
      </w:r>
      <w:r>
        <w:rPr>
          <w:spacing w:val="-2"/>
        </w:rPr>
        <w:t xml:space="preserve"> </w:t>
      </w:r>
      <w:r>
        <w:t>рубежом и</w:t>
      </w:r>
      <w:r>
        <w:rPr>
          <w:spacing w:val="-2"/>
        </w:rPr>
        <w:t xml:space="preserve"> </w:t>
      </w:r>
      <w:r>
        <w:t>признаваемое в</w:t>
      </w:r>
      <w:r>
        <w:rPr>
          <w:spacing w:val="-2"/>
        </w:rPr>
        <w:t xml:space="preserve"> </w:t>
      </w:r>
      <w:r>
        <w:t>Российской Федерации),</w:t>
      </w:r>
      <w:r>
        <w:rPr>
          <w:spacing w:val="-2"/>
        </w:rPr>
        <w:t xml:space="preserve"> </w:t>
      </w:r>
      <w:r>
        <w:t>в</w:t>
      </w:r>
      <w:r>
        <w:rPr>
          <w:spacing w:val="-1"/>
        </w:rPr>
        <w:t xml:space="preserve"> </w:t>
      </w:r>
      <w:r>
        <w:t>общем чис</w:t>
      </w:r>
      <w:r>
        <w:t>ле научно-педагогических работников, реализующих программу ординатуры, составляет не менее 65 процентов.</w:t>
      </w:r>
    </w:p>
    <w:p w:rsidR="008E06BB" w:rsidRDefault="0071499E">
      <w:pPr>
        <w:pStyle w:val="a3"/>
        <w:spacing w:before="4"/>
        <w:ind w:left="184" w:right="101" w:firstLine="581"/>
        <w:jc w:val="both"/>
      </w:pPr>
      <w: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w:t>
      </w:r>
      <w:r>
        <w:t>ленностью (спецификой)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не менее 10 процентов. (Табл. 1.)</w:t>
      </w:r>
    </w:p>
    <w:p w:rsidR="008E06BB" w:rsidRDefault="008E06BB">
      <w:pPr>
        <w:pStyle w:val="a3"/>
        <w:spacing w:before="252"/>
        <w:ind w:left="0"/>
      </w:pPr>
    </w:p>
    <w:p w:rsidR="008E06BB" w:rsidRDefault="0071499E">
      <w:pPr>
        <w:spacing w:after="27"/>
        <w:ind w:left="49"/>
        <w:jc w:val="center"/>
        <w:rPr>
          <w:b/>
          <w:sz w:val="28"/>
        </w:rPr>
      </w:pPr>
      <w:r>
        <w:rPr>
          <w:b/>
          <w:spacing w:val="-2"/>
          <w:sz w:val="28"/>
          <w:u w:val="single"/>
        </w:rPr>
        <w:t>Кадровое</w:t>
      </w:r>
      <w:r>
        <w:rPr>
          <w:b/>
          <w:spacing w:val="-3"/>
          <w:sz w:val="28"/>
          <w:u w:val="single"/>
        </w:rPr>
        <w:t xml:space="preserve"> </w:t>
      </w:r>
      <w:r>
        <w:rPr>
          <w:b/>
          <w:spacing w:val="-2"/>
          <w:sz w:val="28"/>
          <w:u w:val="single"/>
        </w:rPr>
        <w:t xml:space="preserve">обеспечение </w:t>
      </w:r>
      <w:r>
        <w:rPr>
          <w:b/>
          <w:spacing w:val="-5"/>
          <w:sz w:val="28"/>
          <w:u w:val="single"/>
        </w:rPr>
        <w:t>ПО</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1144"/>
        <w:gridCol w:w="1554"/>
        <w:gridCol w:w="1422"/>
        <w:gridCol w:w="1280"/>
        <w:gridCol w:w="1272"/>
        <w:gridCol w:w="1560"/>
        <w:gridCol w:w="996"/>
        <w:gridCol w:w="1004"/>
      </w:tblGrid>
      <w:tr w:rsidR="008E06BB">
        <w:trPr>
          <w:trHeight w:val="225"/>
        </w:trPr>
        <w:tc>
          <w:tcPr>
            <w:tcW w:w="686" w:type="dxa"/>
            <w:vMerge w:val="restart"/>
          </w:tcPr>
          <w:p w:rsidR="008E06BB" w:rsidRDefault="0071499E">
            <w:pPr>
              <w:pStyle w:val="TableParagraph"/>
              <w:spacing w:before="31"/>
              <w:ind w:left="275"/>
              <w:rPr>
                <w:sz w:val="19"/>
              </w:rPr>
            </w:pPr>
            <w:r>
              <w:rPr>
                <w:spacing w:val="-10"/>
                <w:sz w:val="19"/>
              </w:rPr>
              <w:t>№</w:t>
            </w:r>
          </w:p>
        </w:tc>
        <w:tc>
          <w:tcPr>
            <w:tcW w:w="1144" w:type="dxa"/>
            <w:tcBorders>
              <w:bottom w:val="nil"/>
            </w:tcBorders>
          </w:tcPr>
          <w:p w:rsidR="008E06BB" w:rsidRDefault="0071499E">
            <w:pPr>
              <w:pStyle w:val="TableParagraph"/>
              <w:spacing w:before="5" w:line="200" w:lineRule="exact"/>
              <w:ind w:left="20"/>
              <w:rPr>
                <w:b/>
                <w:sz w:val="19"/>
              </w:rPr>
            </w:pPr>
            <w:r>
              <w:rPr>
                <w:b/>
                <w:spacing w:val="-2"/>
                <w:sz w:val="19"/>
              </w:rPr>
              <w:t>Дисципл</w:t>
            </w:r>
            <w:r>
              <w:rPr>
                <w:b/>
                <w:spacing w:val="-2"/>
                <w:sz w:val="19"/>
              </w:rPr>
              <w:t>и</w:t>
            </w:r>
          </w:p>
        </w:tc>
        <w:tc>
          <w:tcPr>
            <w:tcW w:w="1554" w:type="dxa"/>
            <w:vMerge w:val="restart"/>
          </w:tcPr>
          <w:p w:rsidR="008E06BB" w:rsidRDefault="0071499E">
            <w:pPr>
              <w:pStyle w:val="TableParagraph"/>
              <w:spacing w:before="41"/>
              <w:ind w:left="479"/>
              <w:rPr>
                <w:b/>
                <w:sz w:val="19"/>
              </w:rPr>
            </w:pPr>
            <w:r>
              <w:rPr>
                <w:b/>
                <w:spacing w:val="-2"/>
                <w:sz w:val="19"/>
              </w:rPr>
              <w:t>Ф.И.О.</w:t>
            </w:r>
          </w:p>
        </w:tc>
        <w:tc>
          <w:tcPr>
            <w:tcW w:w="1422" w:type="dxa"/>
            <w:tcBorders>
              <w:bottom w:val="nil"/>
            </w:tcBorders>
          </w:tcPr>
          <w:p w:rsidR="008E06BB" w:rsidRDefault="0071499E">
            <w:pPr>
              <w:pStyle w:val="TableParagraph"/>
              <w:spacing w:before="5" w:line="200" w:lineRule="exact"/>
              <w:ind w:left="15"/>
              <w:rPr>
                <w:b/>
                <w:sz w:val="19"/>
              </w:rPr>
            </w:pPr>
            <w:r>
              <w:rPr>
                <w:b/>
                <w:spacing w:val="-2"/>
                <w:sz w:val="19"/>
              </w:rPr>
              <w:t>Занимаемая</w:t>
            </w:r>
          </w:p>
        </w:tc>
        <w:tc>
          <w:tcPr>
            <w:tcW w:w="1280" w:type="dxa"/>
            <w:tcBorders>
              <w:bottom w:val="nil"/>
            </w:tcBorders>
          </w:tcPr>
          <w:p w:rsidR="008E06BB" w:rsidRDefault="0071499E">
            <w:pPr>
              <w:pStyle w:val="TableParagraph"/>
              <w:spacing w:before="5" w:line="200" w:lineRule="exact"/>
              <w:ind w:left="19"/>
              <w:jc w:val="center"/>
              <w:rPr>
                <w:b/>
                <w:sz w:val="19"/>
              </w:rPr>
            </w:pPr>
            <w:r>
              <w:rPr>
                <w:b/>
                <w:spacing w:val="-2"/>
                <w:sz w:val="19"/>
              </w:rPr>
              <w:t>Ученая</w:t>
            </w:r>
          </w:p>
        </w:tc>
        <w:tc>
          <w:tcPr>
            <w:tcW w:w="1272" w:type="dxa"/>
            <w:tcBorders>
              <w:bottom w:val="nil"/>
            </w:tcBorders>
          </w:tcPr>
          <w:p w:rsidR="008E06BB" w:rsidRDefault="0071499E">
            <w:pPr>
              <w:pStyle w:val="TableParagraph"/>
              <w:spacing w:before="5" w:line="200" w:lineRule="exact"/>
              <w:ind w:left="38"/>
              <w:jc w:val="center"/>
              <w:rPr>
                <w:b/>
                <w:sz w:val="19"/>
              </w:rPr>
            </w:pPr>
            <w:r>
              <w:rPr>
                <w:b/>
                <w:spacing w:val="-5"/>
                <w:sz w:val="19"/>
              </w:rPr>
              <w:t>Вид</w:t>
            </w:r>
          </w:p>
        </w:tc>
        <w:tc>
          <w:tcPr>
            <w:tcW w:w="1560" w:type="dxa"/>
            <w:tcBorders>
              <w:bottom w:val="nil"/>
            </w:tcBorders>
          </w:tcPr>
          <w:p w:rsidR="008E06BB" w:rsidRDefault="0071499E">
            <w:pPr>
              <w:pStyle w:val="TableParagraph"/>
              <w:spacing w:before="5" w:line="200" w:lineRule="exact"/>
              <w:ind w:left="11" w:right="1"/>
              <w:jc w:val="center"/>
              <w:rPr>
                <w:b/>
                <w:sz w:val="19"/>
              </w:rPr>
            </w:pPr>
            <w:r>
              <w:rPr>
                <w:b/>
                <w:spacing w:val="-2"/>
                <w:sz w:val="19"/>
              </w:rPr>
              <w:t>Специализаци</w:t>
            </w:r>
          </w:p>
        </w:tc>
        <w:tc>
          <w:tcPr>
            <w:tcW w:w="996" w:type="dxa"/>
            <w:tcBorders>
              <w:bottom w:val="nil"/>
            </w:tcBorders>
          </w:tcPr>
          <w:p w:rsidR="008E06BB" w:rsidRDefault="0071499E">
            <w:pPr>
              <w:pStyle w:val="TableParagraph"/>
              <w:spacing w:before="5" w:line="200" w:lineRule="exact"/>
              <w:ind w:left="88"/>
              <w:jc w:val="center"/>
              <w:rPr>
                <w:b/>
                <w:sz w:val="19"/>
              </w:rPr>
            </w:pPr>
            <w:r>
              <w:rPr>
                <w:b/>
                <w:spacing w:val="-4"/>
                <w:sz w:val="19"/>
              </w:rPr>
              <w:t>Стаж</w:t>
            </w:r>
          </w:p>
        </w:tc>
        <w:tc>
          <w:tcPr>
            <w:tcW w:w="1004" w:type="dxa"/>
            <w:tcBorders>
              <w:bottom w:val="nil"/>
            </w:tcBorders>
          </w:tcPr>
          <w:p w:rsidR="008E06BB" w:rsidRDefault="0071499E">
            <w:pPr>
              <w:pStyle w:val="TableParagraph"/>
              <w:spacing w:before="5" w:line="200" w:lineRule="exact"/>
              <w:ind w:left="46"/>
              <w:rPr>
                <w:b/>
                <w:sz w:val="19"/>
              </w:rPr>
            </w:pPr>
            <w:r>
              <w:rPr>
                <w:b/>
                <w:spacing w:val="-2"/>
                <w:sz w:val="19"/>
              </w:rPr>
              <w:t>Учебная</w:t>
            </w:r>
          </w:p>
        </w:tc>
      </w:tr>
      <w:tr w:rsidR="008E06BB">
        <w:trPr>
          <w:trHeight w:val="209"/>
        </w:trPr>
        <w:tc>
          <w:tcPr>
            <w:tcW w:w="686" w:type="dxa"/>
            <w:vMerge/>
            <w:tcBorders>
              <w:top w:val="nil"/>
            </w:tcBorders>
          </w:tcPr>
          <w:p w:rsidR="008E06BB" w:rsidRDefault="008E06BB">
            <w:pPr>
              <w:rPr>
                <w:sz w:val="2"/>
                <w:szCs w:val="2"/>
              </w:rPr>
            </w:pPr>
          </w:p>
        </w:tc>
        <w:tc>
          <w:tcPr>
            <w:tcW w:w="1144" w:type="dxa"/>
            <w:tcBorders>
              <w:top w:val="nil"/>
              <w:bottom w:val="nil"/>
            </w:tcBorders>
          </w:tcPr>
          <w:p w:rsidR="008E06BB" w:rsidRDefault="0071499E">
            <w:pPr>
              <w:pStyle w:val="TableParagraph"/>
              <w:spacing w:line="189" w:lineRule="exact"/>
              <w:ind w:left="20"/>
              <w:jc w:val="center"/>
              <w:rPr>
                <w:b/>
                <w:sz w:val="19"/>
              </w:rPr>
            </w:pPr>
            <w:r>
              <w:rPr>
                <w:b/>
                <w:spacing w:val="-5"/>
                <w:sz w:val="19"/>
              </w:rPr>
              <w:t>на</w:t>
            </w:r>
          </w:p>
        </w:tc>
        <w:tc>
          <w:tcPr>
            <w:tcW w:w="1554" w:type="dxa"/>
            <w:vMerge/>
            <w:tcBorders>
              <w:top w:val="nil"/>
            </w:tcBorders>
          </w:tcPr>
          <w:p w:rsidR="008E06BB" w:rsidRDefault="008E06BB">
            <w:pPr>
              <w:rPr>
                <w:sz w:val="2"/>
                <w:szCs w:val="2"/>
              </w:rPr>
            </w:pPr>
          </w:p>
        </w:tc>
        <w:tc>
          <w:tcPr>
            <w:tcW w:w="1422" w:type="dxa"/>
            <w:tcBorders>
              <w:top w:val="nil"/>
              <w:bottom w:val="nil"/>
            </w:tcBorders>
          </w:tcPr>
          <w:p w:rsidR="008E06BB" w:rsidRDefault="0071499E">
            <w:pPr>
              <w:pStyle w:val="TableParagraph"/>
              <w:spacing w:before="51" w:line="138" w:lineRule="exact"/>
              <w:ind w:left="278"/>
              <w:rPr>
                <w:sz w:val="14"/>
              </w:rPr>
            </w:pPr>
            <w:r>
              <w:rPr>
                <w:spacing w:val="-2"/>
                <w:sz w:val="14"/>
              </w:rPr>
              <w:t>ДОЛЖНОСТЬ</w:t>
            </w:r>
          </w:p>
        </w:tc>
        <w:tc>
          <w:tcPr>
            <w:tcW w:w="1280" w:type="dxa"/>
            <w:tcBorders>
              <w:top w:val="nil"/>
              <w:bottom w:val="nil"/>
            </w:tcBorders>
          </w:tcPr>
          <w:p w:rsidR="008E06BB" w:rsidRDefault="0071499E">
            <w:pPr>
              <w:pStyle w:val="TableParagraph"/>
              <w:spacing w:line="189" w:lineRule="exact"/>
              <w:ind w:left="19" w:right="3"/>
              <w:jc w:val="center"/>
              <w:rPr>
                <w:b/>
                <w:sz w:val="19"/>
              </w:rPr>
            </w:pPr>
            <w:r>
              <w:rPr>
                <w:b/>
                <w:spacing w:val="-2"/>
                <w:sz w:val="19"/>
              </w:rPr>
              <w:t>степень,</w:t>
            </w:r>
          </w:p>
        </w:tc>
        <w:tc>
          <w:tcPr>
            <w:tcW w:w="1272" w:type="dxa"/>
            <w:tcBorders>
              <w:top w:val="nil"/>
              <w:bottom w:val="nil"/>
            </w:tcBorders>
          </w:tcPr>
          <w:p w:rsidR="008E06BB" w:rsidRDefault="0071499E">
            <w:pPr>
              <w:pStyle w:val="TableParagraph"/>
              <w:spacing w:line="189" w:lineRule="exact"/>
              <w:ind w:left="38" w:right="17"/>
              <w:jc w:val="center"/>
              <w:rPr>
                <w:b/>
                <w:sz w:val="19"/>
              </w:rPr>
            </w:pPr>
            <w:r>
              <w:rPr>
                <w:b/>
                <w:spacing w:val="-2"/>
                <w:sz w:val="19"/>
              </w:rPr>
              <w:t>работы</w:t>
            </w:r>
          </w:p>
        </w:tc>
        <w:tc>
          <w:tcPr>
            <w:tcW w:w="1560" w:type="dxa"/>
            <w:tcBorders>
              <w:top w:val="nil"/>
              <w:bottom w:val="nil"/>
            </w:tcBorders>
          </w:tcPr>
          <w:p w:rsidR="008E06BB" w:rsidRDefault="0071499E">
            <w:pPr>
              <w:pStyle w:val="TableParagraph"/>
              <w:spacing w:before="51" w:line="138" w:lineRule="exact"/>
              <w:ind w:left="11"/>
              <w:jc w:val="center"/>
              <w:rPr>
                <w:sz w:val="14"/>
              </w:rPr>
            </w:pPr>
            <w:r>
              <w:rPr>
                <w:spacing w:val="-10"/>
                <w:sz w:val="14"/>
              </w:rPr>
              <w:t>Я</w:t>
            </w:r>
          </w:p>
        </w:tc>
        <w:tc>
          <w:tcPr>
            <w:tcW w:w="996" w:type="dxa"/>
            <w:tcBorders>
              <w:top w:val="nil"/>
              <w:bottom w:val="nil"/>
            </w:tcBorders>
          </w:tcPr>
          <w:p w:rsidR="008E06BB" w:rsidRDefault="0071499E">
            <w:pPr>
              <w:pStyle w:val="TableParagraph"/>
              <w:spacing w:line="189" w:lineRule="exact"/>
              <w:ind w:left="88" w:right="29"/>
              <w:jc w:val="center"/>
              <w:rPr>
                <w:b/>
                <w:sz w:val="19"/>
              </w:rPr>
            </w:pPr>
            <w:r>
              <w:rPr>
                <w:b/>
                <w:spacing w:val="-2"/>
                <w:sz w:val="19"/>
              </w:rPr>
              <w:t>научно-</w:t>
            </w:r>
          </w:p>
        </w:tc>
        <w:tc>
          <w:tcPr>
            <w:tcW w:w="1004" w:type="dxa"/>
            <w:tcBorders>
              <w:top w:val="nil"/>
              <w:bottom w:val="nil"/>
            </w:tcBorders>
          </w:tcPr>
          <w:p w:rsidR="008E06BB" w:rsidRDefault="0071499E">
            <w:pPr>
              <w:pStyle w:val="TableParagraph"/>
              <w:spacing w:line="189" w:lineRule="exact"/>
              <w:ind w:left="41"/>
              <w:rPr>
                <w:b/>
                <w:sz w:val="19"/>
              </w:rPr>
            </w:pPr>
            <w:r>
              <w:rPr>
                <w:b/>
                <w:spacing w:val="-2"/>
                <w:sz w:val="19"/>
              </w:rPr>
              <w:t>нагрузк</w:t>
            </w:r>
          </w:p>
        </w:tc>
      </w:tr>
      <w:tr w:rsidR="008E06BB">
        <w:trPr>
          <w:trHeight w:val="210"/>
        </w:trPr>
        <w:tc>
          <w:tcPr>
            <w:tcW w:w="686" w:type="dxa"/>
            <w:vMerge/>
            <w:tcBorders>
              <w:top w:val="nil"/>
            </w:tcBorders>
          </w:tcPr>
          <w:p w:rsidR="008E06BB" w:rsidRDefault="008E06BB">
            <w:pPr>
              <w:rPr>
                <w:sz w:val="2"/>
                <w:szCs w:val="2"/>
              </w:rPr>
            </w:pPr>
          </w:p>
        </w:tc>
        <w:tc>
          <w:tcPr>
            <w:tcW w:w="1144" w:type="dxa"/>
            <w:tcBorders>
              <w:top w:val="nil"/>
              <w:bottom w:val="nil"/>
            </w:tcBorders>
          </w:tcPr>
          <w:p w:rsidR="008E06BB" w:rsidRDefault="008E06BB">
            <w:pPr>
              <w:pStyle w:val="TableParagraph"/>
              <w:rPr>
                <w:sz w:val="14"/>
              </w:rPr>
            </w:pPr>
          </w:p>
        </w:tc>
        <w:tc>
          <w:tcPr>
            <w:tcW w:w="1554" w:type="dxa"/>
            <w:vMerge/>
            <w:tcBorders>
              <w:top w:val="nil"/>
            </w:tcBorders>
          </w:tcPr>
          <w:p w:rsidR="008E06BB" w:rsidRDefault="008E06BB">
            <w:pPr>
              <w:rPr>
                <w:sz w:val="2"/>
                <w:szCs w:val="2"/>
              </w:rPr>
            </w:pPr>
          </w:p>
        </w:tc>
        <w:tc>
          <w:tcPr>
            <w:tcW w:w="1422" w:type="dxa"/>
            <w:tcBorders>
              <w:top w:val="nil"/>
              <w:bottom w:val="nil"/>
            </w:tcBorders>
          </w:tcPr>
          <w:p w:rsidR="008E06BB" w:rsidRDefault="008E06BB">
            <w:pPr>
              <w:pStyle w:val="TableParagraph"/>
              <w:rPr>
                <w:sz w:val="14"/>
              </w:rPr>
            </w:pPr>
          </w:p>
        </w:tc>
        <w:tc>
          <w:tcPr>
            <w:tcW w:w="1280" w:type="dxa"/>
            <w:tcBorders>
              <w:top w:val="nil"/>
              <w:bottom w:val="nil"/>
            </w:tcBorders>
          </w:tcPr>
          <w:p w:rsidR="008E06BB" w:rsidRDefault="0071499E">
            <w:pPr>
              <w:pStyle w:val="TableParagraph"/>
              <w:spacing w:line="190" w:lineRule="exact"/>
              <w:ind w:left="19" w:right="3"/>
              <w:jc w:val="center"/>
              <w:rPr>
                <w:b/>
                <w:sz w:val="19"/>
              </w:rPr>
            </w:pPr>
            <w:r>
              <w:rPr>
                <w:b/>
                <w:spacing w:val="-2"/>
                <w:sz w:val="19"/>
              </w:rPr>
              <w:t>ученое</w:t>
            </w:r>
          </w:p>
        </w:tc>
        <w:tc>
          <w:tcPr>
            <w:tcW w:w="1272" w:type="dxa"/>
            <w:tcBorders>
              <w:top w:val="nil"/>
              <w:bottom w:val="nil"/>
            </w:tcBorders>
          </w:tcPr>
          <w:p w:rsidR="008E06BB" w:rsidRDefault="008E06BB">
            <w:pPr>
              <w:pStyle w:val="TableParagraph"/>
              <w:rPr>
                <w:sz w:val="14"/>
              </w:rPr>
            </w:pPr>
          </w:p>
        </w:tc>
        <w:tc>
          <w:tcPr>
            <w:tcW w:w="1560" w:type="dxa"/>
            <w:tcBorders>
              <w:top w:val="nil"/>
              <w:bottom w:val="nil"/>
            </w:tcBorders>
          </w:tcPr>
          <w:p w:rsidR="008E06BB" w:rsidRDefault="008E06BB">
            <w:pPr>
              <w:pStyle w:val="TableParagraph"/>
              <w:rPr>
                <w:sz w:val="14"/>
              </w:rPr>
            </w:pPr>
          </w:p>
        </w:tc>
        <w:tc>
          <w:tcPr>
            <w:tcW w:w="996" w:type="dxa"/>
            <w:tcBorders>
              <w:top w:val="nil"/>
              <w:bottom w:val="nil"/>
            </w:tcBorders>
          </w:tcPr>
          <w:p w:rsidR="008E06BB" w:rsidRDefault="0071499E">
            <w:pPr>
              <w:pStyle w:val="TableParagraph"/>
              <w:spacing w:line="190" w:lineRule="exact"/>
              <w:ind w:left="88" w:right="15"/>
              <w:jc w:val="center"/>
              <w:rPr>
                <w:b/>
                <w:sz w:val="19"/>
              </w:rPr>
            </w:pPr>
            <w:r>
              <w:rPr>
                <w:b/>
                <w:spacing w:val="-2"/>
                <w:sz w:val="19"/>
              </w:rPr>
              <w:t>педагог.</w:t>
            </w:r>
          </w:p>
        </w:tc>
        <w:tc>
          <w:tcPr>
            <w:tcW w:w="1004" w:type="dxa"/>
            <w:tcBorders>
              <w:top w:val="nil"/>
              <w:bottom w:val="nil"/>
            </w:tcBorders>
          </w:tcPr>
          <w:p w:rsidR="008E06BB" w:rsidRDefault="0071499E">
            <w:pPr>
              <w:pStyle w:val="TableParagraph"/>
              <w:spacing w:line="190" w:lineRule="exact"/>
              <w:ind w:left="38"/>
              <w:jc w:val="center"/>
              <w:rPr>
                <w:b/>
                <w:sz w:val="19"/>
              </w:rPr>
            </w:pPr>
            <w:r>
              <w:rPr>
                <w:b/>
                <w:sz w:val="19"/>
              </w:rPr>
              <w:t>а</w:t>
            </w:r>
            <w:r>
              <w:rPr>
                <w:b/>
                <w:spacing w:val="-1"/>
                <w:sz w:val="19"/>
              </w:rPr>
              <w:t xml:space="preserve"> </w:t>
            </w:r>
            <w:r>
              <w:rPr>
                <w:b/>
                <w:spacing w:val="-10"/>
                <w:sz w:val="19"/>
              </w:rPr>
              <w:t>в</w:t>
            </w:r>
          </w:p>
        </w:tc>
      </w:tr>
      <w:tr w:rsidR="008E06BB">
        <w:trPr>
          <w:trHeight w:val="225"/>
        </w:trPr>
        <w:tc>
          <w:tcPr>
            <w:tcW w:w="686" w:type="dxa"/>
            <w:vMerge/>
            <w:tcBorders>
              <w:top w:val="nil"/>
            </w:tcBorders>
          </w:tcPr>
          <w:p w:rsidR="008E06BB" w:rsidRDefault="008E06BB">
            <w:pPr>
              <w:rPr>
                <w:sz w:val="2"/>
                <w:szCs w:val="2"/>
              </w:rPr>
            </w:pPr>
          </w:p>
        </w:tc>
        <w:tc>
          <w:tcPr>
            <w:tcW w:w="1144" w:type="dxa"/>
            <w:tcBorders>
              <w:top w:val="nil"/>
            </w:tcBorders>
          </w:tcPr>
          <w:p w:rsidR="008E06BB" w:rsidRDefault="008E06BB">
            <w:pPr>
              <w:pStyle w:val="TableParagraph"/>
              <w:rPr>
                <w:sz w:val="16"/>
              </w:rPr>
            </w:pPr>
          </w:p>
        </w:tc>
        <w:tc>
          <w:tcPr>
            <w:tcW w:w="1554" w:type="dxa"/>
            <w:vMerge/>
            <w:tcBorders>
              <w:top w:val="nil"/>
            </w:tcBorders>
          </w:tcPr>
          <w:p w:rsidR="008E06BB" w:rsidRDefault="008E06BB">
            <w:pPr>
              <w:rPr>
                <w:sz w:val="2"/>
                <w:szCs w:val="2"/>
              </w:rPr>
            </w:pPr>
          </w:p>
        </w:tc>
        <w:tc>
          <w:tcPr>
            <w:tcW w:w="1422" w:type="dxa"/>
            <w:tcBorders>
              <w:top w:val="nil"/>
            </w:tcBorders>
          </w:tcPr>
          <w:p w:rsidR="008E06BB" w:rsidRDefault="008E06BB">
            <w:pPr>
              <w:pStyle w:val="TableParagraph"/>
              <w:rPr>
                <w:sz w:val="16"/>
              </w:rPr>
            </w:pPr>
          </w:p>
        </w:tc>
        <w:tc>
          <w:tcPr>
            <w:tcW w:w="1280" w:type="dxa"/>
            <w:tcBorders>
              <w:top w:val="nil"/>
            </w:tcBorders>
          </w:tcPr>
          <w:p w:rsidR="008E06BB" w:rsidRDefault="0071499E">
            <w:pPr>
              <w:pStyle w:val="TableParagraph"/>
              <w:spacing w:line="205" w:lineRule="exact"/>
              <w:ind w:left="19" w:right="10"/>
              <w:jc w:val="center"/>
              <w:rPr>
                <w:b/>
                <w:sz w:val="19"/>
              </w:rPr>
            </w:pPr>
            <w:r>
              <w:rPr>
                <w:b/>
                <w:spacing w:val="-2"/>
                <w:sz w:val="19"/>
              </w:rPr>
              <w:t>звание</w:t>
            </w:r>
          </w:p>
        </w:tc>
        <w:tc>
          <w:tcPr>
            <w:tcW w:w="1272" w:type="dxa"/>
            <w:tcBorders>
              <w:top w:val="nil"/>
            </w:tcBorders>
          </w:tcPr>
          <w:p w:rsidR="008E06BB" w:rsidRDefault="008E06BB">
            <w:pPr>
              <w:pStyle w:val="TableParagraph"/>
              <w:rPr>
                <w:sz w:val="16"/>
              </w:rPr>
            </w:pPr>
          </w:p>
        </w:tc>
        <w:tc>
          <w:tcPr>
            <w:tcW w:w="1560" w:type="dxa"/>
            <w:tcBorders>
              <w:top w:val="nil"/>
            </w:tcBorders>
          </w:tcPr>
          <w:p w:rsidR="008E06BB" w:rsidRDefault="008E06BB">
            <w:pPr>
              <w:pStyle w:val="TableParagraph"/>
              <w:rPr>
                <w:sz w:val="16"/>
              </w:rPr>
            </w:pPr>
          </w:p>
        </w:tc>
        <w:tc>
          <w:tcPr>
            <w:tcW w:w="996" w:type="dxa"/>
            <w:tcBorders>
              <w:top w:val="nil"/>
            </w:tcBorders>
          </w:tcPr>
          <w:p w:rsidR="008E06BB" w:rsidRDefault="0071499E">
            <w:pPr>
              <w:pStyle w:val="TableParagraph"/>
              <w:spacing w:line="205" w:lineRule="exact"/>
              <w:ind w:left="88" w:right="77"/>
              <w:jc w:val="center"/>
              <w:rPr>
                <w:b/>
                <w:sz w:val="19"/>
              </w:rPr>
            </w:pPr>
            <w:r>
              <w:rPr>
                <w:b/>
                <w:spacing w:val="-2"/>
                <w:sz w:val="19"/>
              </w:rPr>
              <w:t>работы</w:t>
            </w:r>
          </w:p>
        </w:tc>
        <w:tc>
          <w:tcPr>
            <w:tcW w:w="1004" w:type="dxa"/>
            <w:tcBorders>
              <w:top w:val="nil"/>
            </w:tcBorders>
          </w:tcPr>
          <w:p w:rsidR="008E06BB" w:rsidRDefault="0071499E">
            <w:pPr>
              <w:pStyle w:val="TableParagraph"/>
              <w:spacing w:line="205" w:lineRule="exact"/>
              <w:ind w:left="291"/>
              <w:rPr>
                <w:b/>
                <w:sz w:val="19"/>
              </w:rPr>
            </w:pPr>
            <w:r>
              <w:rPr>
                <w:b/>
                <w:spacing w:val="-2"/>
                <w:sz w:val="19"/>
              </w:rPr>
              <w:t>часах</w:t>
            </w:r>
          </w:p>
        </w:tc>
      </w:tr>
      <w:tr w:rsidR="008E06BB">
        <w:trPr>
          <w:trHeight w:val="198"/>
        </w:trPr>
        <w:tc>
          <w:tcPr>
            <w:tcW w:w="686" w:type="dxa"/>
            <w:vMerge w:val="restart"/>
          </w:tcPr>
          <w:p w:rsidR="008E06BB" w:rsidRDefault="0071499E">
            <w:pPr>
              <w:pStyle w:val="TableParagraph"/>
              <w:spacing w:line="211" w:lineRule="exact"/>
              <w:ind w:left="279"/>
              <w:rPr>
                <w:b/>
                <w:sz w:val="19"/>
              </w:rPr>
            </w:pPr>
            <w:r>
              <w:rPr>
                <w:b/>
                <w:spacing w:val="-5"/>
                <w:sz w:val="19"/>
              </w:rPr>
              <w:t>Б1.</w:t>
            </w:r>
          </w:p>
        </w:tc>
        <w:tc>
          <w:tcPr>
            <w:tcW w:w="1144" w:type="dxa"/>
            <w:tcBorders>
              <w:bottom w:val="nil"/>
            </w:tcBorders>
          </w:tcPr>
          <w:p w:rsidR="008E06BB" w:rsidRDefault="0071499E">
            <w:pPr>
              <w:pStyle w:val="TableParagraph"/>
              <w:spacing w:line="178" w:lineRule="exact"/>
              <w:ind w:left="20"/>
              <w:rPr>
                <w:b/>
                <w:sz w:val="19"/>
              </w:rPr>
            </w:pPr>
            <w:r>
              <w:rPr>
                <w:b/>
                <w:spacing w:val="-2"/>
                <w:sz w:val="19"/>
              </w:rPr>
              <w:t>Дисципли</w:t>
            </w:r>
          </w:p>
        </w:tc>
        <w:tc>
          <w:tcPr>
            <w:tcW w:w="1554" w:type="dxa"/>
            <w:vMerge w:val="restart"/>
          </w:tcPr>
          <w:p w:rsidR="008E06BB" w:rsidRDefault="008E06BB">
            <w:pPr>
              <w:pStyle w:val="TableParagraph"/>
              <w:rPr>
                <w:sz w:val="24"/>
              </w:rPr>
            </w:pPr>
          </w:p>
        </w:tc>
        <w:tc>
          <w:tcPr>
            <w:tcW w:w="1422" w:type="dxa"/>
            <w:vMerge w:val="restart"/>
          </w:tcPr>
          <w:p w:rsidR="008E06BB" w:rsidRDefault="008E06BB">
            <w:pPr>
              <w:pStyle w:val="TableParagraph"/>
              <w:rPr>
                <w:sz w:val="24"/>
              </w:rPr>
            </w:pPr>
          </w:p>
        </w:tc>
        <w:tc>
          <w:tcPr>
            <w:tcW w:w="1280" w:type="dxa"/>
            <w:vMerge w:val="restart"/>
          </w:tcPr>
          <w:p w:rsidR="008E06BB" w:rsidRDefault="008E06BB">
            <w:pPr>
              <w:pStyle w:val="TableParagraph"/>
              <w:rPr>
                <w:sz w:val="24"/>
              </w:rPr>
            </w:pPr>
          </w:p>
        </w:tc>
        <w:tc>
          <w:tcPr>
            <w:tcW w:w="1272" w:type="dxa"/>
            <w:vMerge w:val="restart"/>
          </w:tcPr>
          <w:p w:rsidR="008E06BB" w:rsidRDefault="008E06BB">
            <w:pPr>
              <w:pStyle w:val="TableParagraph"/>
              <w:rPr>
                <w:sz w:val="24"/>
              </w:rPr>
            </w:pPr>
          </w:p>
        </w:tc>
        <w:tc>
          <w:tcPr>
            <w:tcW w:w="1560" w:type="dxa"/>
            <w:vMerge w:val="restart"/>
          </w:tcPr>
          <w:p w:rsidR="008E06BB" w:rsidRDefault="008E06BB">
            <w:pPr>
              <w:pStyle w:val="TableParagraph"/>
              <w:rPr>
                <w:sz w:val="24"/>
              </w:rPr>
            </w:pPr>
          </w:p>
        </w:tc>
        <w:tc>
          <w:tcPr>
            <w:tcW w:w="996" w:type="dxa"/>
            <w:vMerge w:val="restart"/>
          </w:tcPr>
          <w:p w:rsidR="008E06BB" w:rsidRDefault="008E06BB">
            <w:pPr>
              <w:pStyle w:val="TableParagraph"/>
              <w:rPr>
                <w:sz w:val="24"/>
              </w:rPr>
            </w:pPr>
          </w:p>
        </w:tc>
        <w:tc>
          <w:tcPr>
            <w:tcW w:w="1004" w:type="dxa"/>
            <w:vMerge w:val="restart"/>
          </w:tcPr>
          <w:p w:rsidR="008E06BB" w:rsidRDefault="008E06BB">
            <w:pPr>
              <w:pStyle w:val="TableParagraph"/>
              <w:rPr>
                <w:sz w:val="24"/>
              </w:rPr>
            </w:pPr>
          </w:p>
        </w:tc>
      </w:tr>
      <w:tr w:rsidR="008E06BB">
        <w:trPr>
          <w:trHeight w:val="219"/>
        </w:trPr>
        <w:tc>
          <w:tcPr>
            <w:tcW w:w="686" w:type="dxa"/>
            <w:vMerge/>
            <w:tcBorders>
              <w:top w:val="nil"/>
            </w:tcBorders>
          </w:tcPr>
          <w:p w:rsidR="008E06BB" w:rsidRDefault="008E06BB">
            <w:pPr>
              <w:rPr>
                <w:sz w:val="2"/>
                <w:szCs w:val="2"/>
              </w:rPr>
            </w:pPr>
          </w:p>
        </w:tc>
        <w:tc>
          <w:tcPr>
            <w:tcW w:w="1144" w:type="dxa"/>
            <w:tcBorders>
              <w:top w:val="nil"/>
              <w:bottom w:val="nil"/>
            </w:tcBorders>
          </w:tcPr>
          <w:p w:rsidR="008E06BB" w:rsidRDefault="0071499E">
            <w:pPr>
              <w:pStyle w:val="TableParagraph"/>
              <w:spacing w:line="199" w:lineRule="exact"/>
              <w:ind w:left="20"/>
              <w:rPr>
                <w:b/>
                <w:sz w:val="19"/>
              </w:rPr>
            </w:pPr>
            <w:r>
              <w:rPr>
                <w:b/>
                <w:spacing w:val="-5"/>
                <w:sz w:val="19"/>
              </w:rPr>
              <w:t>ны</w:t>
            </w:r>
          </w:p>
        </w:tc>
        <w:tc>
          <w:tcPr>
            <w:tcW w:w="1554"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80"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6" w:type="dxa"/>
            <w:vMerge/>
            <w:tcBorders>
              <w:top w:val="nil"/>
            </w:tcBorders>
          </w:tcPr>
          <w:p w:rsidR="008E06BB" w:rsidRDefault="008E06BB">
            <w:pPr>
              <w:rPr>
                <w:sz w:val="2"/>
                <w:szCs w:val="2"/>
              </w:rPr>
            </w:pPr>
          </w:p>
        </w:tc>
        <w:tc>
          <w:tcPr>
            <w:tcW w:w="1004" w:type="dxa"/>
            <w:vMerge/>
            <w:tcBorders>
              <w:top w:val="nil"/>
            </w:tcBorders>
          </w:tcPr>
          <w:p w:rsidR="008E06BB" w:rsidRDefault="008E06BB">
            <w:pPr>
              <w:rPr>
                <w:sz w:val="2"/>
                <w:szCs w:val="2"/>
              </w:rPr>
            </w:pPr>
          </w:p>
        </w:tc>
      </w:tr>
      <w:tr w:rsidR="008E06BB">
        <w:trPr>
          <w:trHeight w:val="226"/>
        </w:trPr>
        <w:tc>
          <w:tcPr>
            <w:tcW w:w="686" w:type="dxa"/>
            <w:vMerge/>
            <w:tcBorders>
              <w:top w:val="nil"/>
            </w:tcBorders>
          </w:tcPr>
          <w:p w:rsidR="008E06BB" w:rsidRDefault="008E06BB">
            <w:pPr>
              <w:rPr>
                <w:sz w:val="2"/>
                <w:szCs w:val="2"/>
              </w:rPr>
            </w:pPr>
          </w:p>
        </w:tc>
        <w:tc>
          <w:tcPr>
            <w:tcW w:w="1144" w:type="dxa"/>
            <w:tcBorders>
              <w:top w:val="nil"/>
            </w:tcBorders>
          </w:tcPr>
          <w:p w:rsidR="008E06BB" w:rsidRDefault="0071499E">
            <w:pPr>
              <w:pStyle w:val="TableParagraph"/>
              <w:spacing w:line="207" w:lineRule="exact"/>
              <w:ind w:left="20"/>
              <w:rPr>
                <w:b/>
                <w:sz w:val="19"/>
              </w:rPr>
            </w:pPr>
            <w:r>
              <w:rPr>
                <w:b/>
                <w:spacing w:val="-2"/>
                <w:sz w:val="19"/>
              </w:rPr>
              <w:t>(модули)</w:t>
            </w:r>
          </w:p>
        </w:tc>
        <w:tc>
          <w:tcPr>
            <w:tcW w:w="1554"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80"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6" w:type="dxa"/>
            <w:vMerge/>
            <w:tcBorders>
              <w:top w:val="nil"/>
            </w:tcBorders>
          </w:tcPr>
          <w:p w:rsidR="008E06BB" w:rsidRDefault="008E06BB">
            <w:pPr>
              <w:rPr>
                <w:sz w:val="2"/>
                <w:szCs w:val="2"/>
              </w:rPr>
            </w:pPr>
          </w:p>
        </w:tc>
        <w:tc>
          <w:tcPr>
            <w:tcW w:w="1004" w:type="dxa"/>
            <w:vMerge/>
            <w:tcBorders>
              <w:top w:val="nil"/>
            </w:tcBorders>
          </w:tcPr>
          <w:p w:rsidR="008E06BB" w:rsidRDefault="008E06BB">
            <w:pPr>
              <w:rPr>
                <w:sz w:val="2"/>
                <w:szCs w:val="2"/>
              </w:rPr>
            </w:pPr>
          </w:p>
        </w:tc>
      </w:tr>
      <w:tr w:rsidR="008E06BB">
        <w:trPr>
          <w:trHeight w:val="208"/>
        </w:trPr>
        <w:tc>
          <w:tcPr>
            <w:tcW w:w="686" w:type="dxa"/>
            <w:vMerge w:val="restart"/>
          </w:tcPr>
          <w:p w:rsidR="008E06BB" w:rsidRDefault="008E06BB">
            <w:pPr>
              <w:pStyle w:val="TableParagraph"/>
              <w:rPr>
                <w:sz w:val="24"/>
              </w:rPr>
            </w:pPr>
          </w:p>
        </w:tc>
        <w:tc>
          <w:tcPr>
            <w:tcW w:w="1144" w:type="dxa"/>
            <w:tcBorders>
              <w:bottom w:val="nil"/>
            </w:tcBorders>
          </w:tcPr>
          <w:p w:rsidR="008E06BB" w:rsidRDefault="0071499E">
            <w:pPr>
              <w:pStyle w:val="TableParagraph"/>
              <w:spacing w:line="189" w:lineRule="exact"/>
              <w:ind w:left="20"/>
              <w:rPr>
                <w:b/>
                <w:i/>
                <w:sz w:val="19"/>
              </w:rPr>
            </w:pPr>
            <w:r>
              <w:rPr>
                <w:b/>
                <w:i/>
                <w:spacing w:val="-2"/>
                <w:sz w:val="19"/>
              </w:rPr>
              <w:t>Базовая</w:t>
            </w:r>
          </w:p>
        </w:tc>
        <w:tc>
          <w:tcPr>
            <w:tcW w:w="1554" w:type="dxa"/>
            <w:vMerge w:val="restart"/>
          </w:tcPr>
          <w:p w:rsidR="008E06BB" w:rsidRDefault="008E06BB">
            <w:pPr>
              <w:pStyle w:val="TableParagraph"/>
              <w:rPr>
                <w:sz w:val="24"/>
              </w:rPr>
            </w:pPr>
          </w:p>
        </w:tc>
        <w:tc>
          <w:tcPr>
            <w:tcW w:w="1422" w:type="dxa"/>
            <w:vMerge w:val="restart"/>
          </w:tcPr>
          <w:p w:rsidR="008E06BB" w:rsidRDefault="008E06BB">
            <w:pPr>
              <w:pStyle w:val="TableParagraph"/>
              <w:rPr>
                <w:sz w:val="24"/>
              </w:rPr>
            </w:pPr>
          </w:p>
        </w:tc>
        <w:tc>
          <w:tcPr>
            <w:tcW w:w="1280" w:type="dxa"/>
            <w:vMerge w:val="restart"/>
          </w:tcPr>
          <w:p w:rsidR="008E06BB" w:rsidRDefault="008E06BB">
            <w:pPr>
              <w:pStyle w:val="TableParagraph"/>
              <w:rPr>
                <w:sz w:val="24"/>
              </w:rPr>
            </w:pPr>
          </w:p>
        </w:tc>
        <w:tc>
          <w:tcPr>
            <w:tcW w:w="1272" w:type="dxa"/>
            <w:vMerge w:val="restart"/>
          </w:tcPr>
          <w:p w:rsidR="008E06BB" w:rsidRDefault="008E06BB">
            <w:pPr>
              <w:pStyle w:val="TableParagraph"/>
              <w:rPr>
                <w:sz w:val="24"/>
              </w:rPr>
            </w:pPr>
          </w:p>
        </w:tc>
        <w:tc>
          <w:tcPr>
            <w:tcW w:w="1560" w:type="dxa"/>
            <w:vMerge w:val="restart"/>
          </w:tcPr>
          <w:p w:rsidR="008E06BB" w:rsidRDefault="008E06BB">
            <w:pPr>
              <w:pStyle w:val="TableParagraph"/>
              <w:rPr>
                <w:sz w:val="24"/>
              </w:rPr>
            </w:pPr>
          </w:p>
        </w:tc>
        <w:tc>
          <w:tcPr>
            <w:tcW w:w="996" w:type="dxa"/>
            <w:vMerge w:val="restart"/>
          </w:tcPr>
          <w:p w:rsidR="008E06BB" w:rsidRDefault="008E06BB">
            <w:pPr>
              <w:pStyle w:val="TableParagraph"/>
              <w:rPr>
                <w:sz w:val="24"/>
              </w:rPr>
            </w:pPr>
          </w:p>
        </w:tc>
        <w:tc>
          <w:tcPr>
            <w:tcW w:w="1004" w:type="dxa"/>
            <w:vMerge w:val="restart"/>
          </w:tcPr>
          <w:p w:rsidR="008E06BB" w:rsidRDefault="008E06BB">
            <w:pPr>
              <w:pStyle w:val="TableParagraph"/>
              <w:rPr>
                <w:sz w:val="24"/>
              </w:rPr>
            </w:pPr>
          </w:p>
        </w:tc>
      </w:tr>
      <w:tr w:rsidR="008E06BB">
        <w:trPr>
          <w:trHeight w:val="235"/>
        </w:trPr>
        <w:tc>
          <w:tcPr>
            <w:tcW w:w="686" w:type="dxa"/>
            <w:vMerge/>
            <w:tcBorders>
              <w:top w:val="nil"/>
            </w:tcBorders>
          </w:tcPr>
          <w:p w:rsidR="008E06BB" w:rsidRDefault="008E06BB">
            <w:pPr>
              <w:rPr>
                <w:sz w:val="2"/>
                <w:szCs w:val="2"/>
              </w:rPr>
            </w:pPr>
          </w:p>
        </w:tc>
        <w:tc>
          <w:tcPr>
            <w:tcW w:w="1144" w:type="dxa"/>
            <w:tcBorders>
              <w:top w:val="nil"/>
            </w:tcBorders>
          </w:tcPr>
          <w:p w:rsidR="008E06BB" w:rsidRDefault="0071499E">
            <w:pPr>
              <w:pStyle w:val="TableParagraph"/>
              <w:spacing w:before="5" w:line="209" w:lineRule="exact"/>
              <w:ind w:left="20"/>
              <w:rPr>
                <w:b/>
                <w:i/>
                <w:sz w:val="19"/>
              </w:rPr>
            </w:pPr>
            <w:r>
              <w:rPr>
                <w:b/>
                <w:i/>
                <w:spacing w:val="-2"/>
                <w:sz w:val="19"/>
              </w:rPr>
              <w:t>часть</w:t>
            </w:r>
          </w:p>
        </w:tc>
        <w:tc>
          <w:tcPr>
            <w:tcW w:w="1554"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80"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6" w:type="dxa"/>
            <w:vMerge/>
            <w:tcBorders>
              <w:top w:val="nil"/>
            </w:tcBorders>
          </w:tcPr>
          <w:p w:rsidR="008E06BB" w:rsidRDefault="008E06BB">
            <w:pPr>
              <w:rPr>
                <w:sz w:val="2"/>
                <w:szCs w:val="2"/>
              </w:rPr>
            </w:pPr>
          </w:p>
        </w:tc>
        <w:tc>
          <w:tcPr>
            <w:tcW w:w="1004" w:type="dxa"/>
            <w:vMerge/>
            <w:tcBorders>
              <w:top w:val="nil"/>
            </w:tcBorders>
          </w:tcPr>
          <w:p w:rsidR="008E06BB" w:rsidRDefault="008E06BB">
            <w:pPr>
              <w:rPr>
                <w:sz w:val="2"/>
                <w:szCs w:val="2"/>
              </w:rPr>
            </w:pPr>
          </w:p>
        </w:tc>
      </w:tr>
      <w:tr w:rsidR="008E06BB">
        <w:trPr>
          <w:trHeight w:val="222"/>
        </w:trPr>
        <w:tc>
          <w:tcPr>
            <w:tcW w:w="686" w:type="dxa"/>
            <w:vMerge w:val="restart"/>
          </w:tcPr>
          <w:p w:rsidR="008E06BB" w:rsidRDefault="0071499E">
            <w:pPr>
              <w:pStyle w:val="TableParagraph"/>
              <w:spacing w:line="305" w:lineRule="exact"/>
              <w:ind w:left="279"/>
              <w:rPr>
                <w:sz w:val="28"/>
              </w:rPr>
            </w:pPr>
            <w:r>
              <w:rPr>
                <w:spacing w:val="-5"/>
                <w:sz w:val="28"/>
              </w:rPr>
              <w:t>1.</w:t>
            </w:r>
          </w:p>
        </w:tc>
        <w:tc>
          <w:tcPr>
            <w:tcW w:w="1144" w:type="dxa"/>
            <w:tcBorders>
              <w:bottom w:val="nil"/>
            </w:tcBorders>
          </w:tcPr>
          <w:p w:rsidR="008E06BB" w:rsidRDefault="0071499E">
            <w:pPr>
              <w:pStyle w:val="TableParagraph"/>
              <w:spacing w:line="203" w:lineRule="exact"/>
              <w:ind w:left="20"/>
              <w:rPr>
                <w:sz w:val="19"/>
              </w:rPr>
            </w:pPr>
            <w:r>
              <w:rPr>
                <w:spacing w:val="-2"/>
                <w:sz w:val="19"/>
              </w:rPr>
              <w:t>Психиатр</w:t>
            </w:r>
          </w:p>
        </w:tc>
        <w:tc>
          <w:tcPr>
            <w:tcW w:w="1554" w:type="dxa"/>
            <w:vMerge w:val="restart"/>
          </w:tcPr>
          <w:p w:rsidR="008E06BB" w:rsidRDefault="008E06BB">
            <w:pPr>
              <w:pStyle w:val="TableParagraph"/>
              <w:rPr>
                <w:sz w:val="24"/>
              </w:rPr>
            </w:pPr>
          </w:p>
        </w:tc>
        <w:tc>
          <w:tcPr>
            <w:tcW w:w="1422" w:type="dxa"/>
            <w:vMerge w:val="restart"/>
          </w:tcPr>
          <w:p w:rsidR="008E06BB" w:rsidRDefault="008E06BB">
            <w:pPr>
              <w:pStyle w:val="TableParagraph"/>
              <w:rPr>
                <w:sz w:val="24"/>
              </w:rPr>
            </w:pPr>
          </w:p>
        </w:tc>
        <w:tc>
          <w:tcPr>
            <w:tcW w:w="1280" w:type="dxa"/>
            <w:vMerge w:val="restart"/>
          </w:tcPr>
          <w:p w:rsidR="008E06BB" w:rsidRDefault="008E06BB">
            <w:pPr>
              <w:pStyle w:val="TableParagraph"/>
              <w:rPr>
                <w:sz w:val="24"/>
              </w:rPr>
            </w:pPr>
          </w:p>
        </w:tc>
        <w:tc>
          <w:tcPr>
            <w:tcW w:w="1272" w:type="dxa"/>
            <w:vMerge w:val="restart"/>
          </w:tcPr>
          <w:p w:rsidR="008E06BB" w:rsidRDefault="008E06BB">
            <w:pPr>
              <w:pStyle w:val="TableParagraph"/>
              <w:rPr>
                <w:sz w:val="24"/>
              </w:rPr>
            </w:pPr>
          </w:p>
        </w:tc>
        <w:tc>
          <w:tcPr>
            <w:tcW w:w="1560" w:type="dxa"/>
            <w:vMerge w:val="restart"/>
          </w:tcPr>
          <w:p w:rsidR="008E06BB" w:rsidRDefault="008E06BB">
            <w:pPr>
              <w:pStyle w:val="TableParagraph"/>
              <w:rPr>
                <w:sz w:val="24"/>
              </w:rPr>
            </w:pPr>
          </w:p>
        </w:tc>
        <w:tc>
          <w:tcPr>
            <w:tcW w:w="996" w:type="dxa"/>
            <w:vMerge w:val="restart"/>
          </w:tcPr>
          <w:p w:rsidR="008E06BB" w:rsidRDefault="008E06BB">
            <w:pPr>
              <w:pStyle w:val="TableParagraph"/>
              <w:rPr>
                <w:sz w:val="24"/>
              </w:rPr>
            </w:pPr>
          </w:p>
        </w:tc>
        <w:tc>
          <w:tcPr>
            <w:tcW w:w="1004" w:type="dxa"/>
            <w:vMerge w:val="restart"/>
          </w:tcPr>
          <w:p w:rsidR="008E06BB" w:rsidRDefault="008E06BB">
            <w:pPr>
              <w:pStyle w:val="TableParagraph"/>
              <w:rPr>
                <w:sz w:val="24"/>
              </w:rPr>
            </w:pPr>
          </w:p>
        </w:tc>
      </w:tr>
      <w:tr w:rsidR="008E06BB">
        <w:trPr>
          <w:trHeight w:val="6963"/>
        </w:trPr>
        <w:tc>
          <w:tcPr>
            <w:tcW w:w="686" w:type="dxa"/>
            <w:vMerge/>
            <w:tcBorders>
              <w:top w:val="nil"/>
            </w:tcBorders>
          </w:tcPr>
          <w:p w:rsidR="008E06BB" w:rsidRDefault="008E06BB">
            <w:pPr>
              <w:rPr>
                <w:sz w:val="2"/>
                <w:szCs w:val="2"/>
              </w:rPr>
            </w:pPr>
          </w:p>
        </w:tc>
        <w:tc>
          <w:tcPr>
            <w:tcW w:w="1144" w:type="dxa"/>
            <w:tcBorders>
              <w:top w:val="nil"/>
            </w:tcBorders>
          </w:tcPr>
          <w:p w:rsidR="008E06BB" w:rsidRDefault="0071499E">
            <w:pPr>
              <w:pStyle w:val="TableParagraph"/>
              <w:spacing w:before="10"/>
              <w:ind w:left="20"/>
              <w:rPr>
                <w:sz w:val="14"/>
              </w:rPr>
            </w:pPr>
            <w:r>
              <w:rPr>
                <w:spacing w:val="-5"/>
                <w:sz w:val="14"/>
              </w:rPr>
              <w:t>ИЯ</w:t>
            </w:r>
          </w:p>
        </w:tc>
        <w:tc>
          <w:tcPr>
            <w:tcW w:w="1554"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80"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6" w:type="dxa"/>
            <w:vMerge/>
            <w:tcBorders>
              <w:top w:val="nil"/>
            </w:tcBorders>
          </w:tcPr>
          <w:p w:rsidR="008E06BB" w:rsidRDefault="008E06BB">
            <w:pPr>
              <w:rPr>
                <w:sz w:val="2"/>
                <w:szCs w:val="2"/>
              </w:rPr>
            </w:pPr>
          </w:p>
        </w:tc>
        <w:tc>
          <w:tcPr>
            <w:tcW w:w="1004" w:type="dxa"/>
            <w:vMerge/>
            <w:tcBorders>
              <w:top w:val="nil"/>
            </w:tcBorders>
          </w:tcPr>
          <w:p w:rsidR="008E06BB" w:rsidRDefault="008E06BB">
            <w:pPr>
              <w:rPr>
                <w:sz w:val="2"/>
                <w:szCs w:val="2"/>
              </w:rPr>
            </w:pPr>
          </w:p>
        </w:tc>
      </w:tr>
      <w:tr w:rsidR="008E06BB">
        <w:trPr>
          <w:trHeight w:val="213"/>
        </w:trPr>
        <w:tc>
          <w:tcPr>
            <w:tcW w:w="686" w:type="dxa"/>
            <w:vMerge w:val="restart"/>
          </w:tcPr>
          <w:p w:rsidR="008E06BB" w:rsidRDefault="0071499E">
            <w:pPr>
              <w:pStyle w:val="TableParagraph"/>
              <w:spacing w:before="8"/>
              <w:ind w:right="18"/>
              <w:jc w:val="center"/>
              <w:rPr>
                <w:sz w:val="19"/>
              </w:rPr>
            </w:pPr>
            <w:r>
              <w:rPr>
                <w:spacing w:val="-10"/>
                <w:sz w:val="19"/>
              </w:rPr>
              <w:t>2</w:t>
            </w:r>
          </w:p>
        </w:tc>
        <w:tc>
          <w:tcPr>
            <w:tcW w:w="1144" w:type="dxa"/>
            <w:tcBorders>
              <w:bottom w:val="nil"/>
            </w:tcBorders>
          </w:tcPr>
          <w:p w:rsidR="008E06BB" w:rsidRDefault="0071499E">
            <w:pPr>
              <w:pStyle w:val="TableParagraph"/>
              <w:spacing w:line="194" w:lineRule="exact"/>
              <w:ind w:left="20"/>
              <w:rPr>
                <w:sz w:val="19"/>
              </w:rPr>
            </w:pPr>
            <w:r>
              <w:rPr>
                <w:spacing w:val="-2"/>
                <w:sz w:val="19"/>
              </w:rPr>
              <w:t>Обществе</w:t>
            </w:r>
          </w:p>
        </w:tc>
        <w:tc>
          <w:tcPr>
            <w:tcW w:w="1554" w:type="dxa"/>
            <w:vMerge w:val="restart"/>
          </w:tcPr>
          <w:p w:rsidR="008E06BB" w:rsidRDefault="008E06BB">
            <w:pPr>
              <w:pStyle w:val="TableParagraph"/>
              <w:rPr>
                <w:sz w:val="24"/>
              </w:rPr>
            </w:pPr>
          </w:p>
        </w:tc>
        <w:tc>
          <w:tcPr>
            <w:tcW w:w="1422" w:type="dxa"/>
            <w:vMerge w:val="restart"/>
          </w:tcPr>
          <w:p w:rsidR="008E06BB" w:rsidRDefault="008E06BB">
            <w:pPr>
              <w:pStyle w:val="TableParagraph"/>
              <w:rPr>
                <w:sz w:val="24"/>
              </w:rPr>
            </w:pPr>
          </w:p>
        </w:tc>
        <w:tc>
          <w:tcPr>
            <w:tcW w:w="1280" w:type="dxa"/>
            <w:vMerge w:val="restart"/>
          </w:tcPr>
          <w:p w:rsidR="008E06BB" w:rsidRDefault="008E06BB">
            <w:pPr>
              <w:pStyle w:val="TableParagraph"/>
              <w:rPr>
                <w:sz w:val="24"/>
              </w:rPr>
            </w:pPr>
          </w:p>
        </w:tc>
        <w:tc>
          <w:tcPr>
            <w:tcW w:w="1272" w:type="dxa"/>
            <w:vMerge w:val="restart"/>
          </w:tcPr>
          <w:p w:rsidR="008E06BB" w:rsidRDefault="008E06BB">
            <w:pPr>
              <w:pStyle w:val="TableParagraph"/>
              <w:rPr>
                <w:sz w:val="24"/>
              </w:rPr>
            </w:pPr>
          </w:p>
        </w:tc>
        <w:tc>
          <w:tcPr>
            <w:tcW w:w="1560" w:type="dxa"/>
            <w:vMerge w:val="restart"/>
          </w:tcPr>
          <w:p w:rsidR="008E06BB" w:rsidRDefault="008E06BB">
            <w:pPr>
              <w:pStyle w:val="TableParagraph"/>
              <w:rPr>
                <w:sz w:val="24"/>
              </w:rPr>
            </w:pPr>
          </w:p>
        </w:tc>
        <w:tc>
          <w:tcPr>
            <w:tcW w:w="996" w:type="dxa"/>
            <w:vMerge w:val="restart"/>
          </w:tcPr>
          <w:p w:rsidR="008E06BB" w:rsidRDefault="008E06BB">
            <w:pPr>
              <w:pStyle w:val="TableParagraph"/>
              <w:rPr>
                <w:sz w:val="24"/>
              </w:rPr>
            </w:pPr>
          </w:p>
        </w:tc>
        <w:tc>
          <w:tcPr>
            <w:tcW w:w="1004" w:type="dxa"/>
            <w:vMerge w:val="restart"/>
          </w:tcPr>
          <w:p w:rsidR="008E06BB" w:rsidRDefault="008E06BB">
            <w:pPr>
              <w:pStyle w:val="TableParagraph"/>
              <w:rPr>
                <w:sz w:val="24"/>
              </w:rPr>
            </w:pPr>
          </w:p>
        </w:tc>
      </w:tr>
      <w:tr w:rsidR="008E06BB">
        <w:trPr>
          <w:trHeight w:val="241"/>
        </w:trPr>
        <w:tc>
          <w:tcPr>
            <w:tcW w:w="686" w:type="dxa"/>
            <w:vMerge/>
            <w:tcBorders>
              <w:top w:val="nil"/>
            </w:tcBorders>
          </w:tcPr>
          <w:p w:rsidR="008E06BB" w:rsidRDefault="008E06BB">
            <w:pPr>
              <w:rPr>
                <w:sz w:val="2"/>
                <w:szCs w:val="2"/>
              </w:rPr>
            </w:pPr>
          </w:p>
        </w:tc>
        <w:tc>
          <w:tcPr>
            <w:tcW w:w="1144" w:type="dxa"/>
            <w:tcBorders>
              <w:top w:val="nil"/>
            </w:tcBorders>
          </w:tcPr>
          <w:p w:rsidR="008E06BB" w:rsidRDefault="0071499E">
            <w:pPr>
              <w:pStyle w:val="TableParagraph"/>
              <w:spacing w:before="4" w:line="216" w:lineRule="exact"/>
              <w:ind w:left="20"/>
              <w:rPr>
                <w:sz w:val="19"/>
              </w:rPr>
            </w:pPr>
            <w:r>
              <w:rPr>
                <w:spacing w:val="-4"/>
                <w:sz w:val="19"/>
              </w:rPr>
              <w:t>иное</w:t>
            </w:r>
          </w:p>
        </w:tc>
        <w:tc>
          <w:tcPr>
            <w:tcW w:w="1554"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80"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6" w:type="dxa"/>
            <w:vMerge/>
            <w:tcBorders>
              <w:top w:val="nil"/>
            </w:tcBorders>
          </w:tcPr>
          <w:p w:rsidR="008E06BB" w:rsidRDefault="008E06BB">
            <w:pPr>
              <w:rPr>
                <w:sz w:val="2"/>
                <w:szCs w:val="2"/>
              </w:rPr>
            </w:pPr>
          </w:p>
        </w:tc>
        <w:tc>
          <w:tcPr>
            <w:tcW w:w="1004" w:type="dxa"/>
            <w:vMerge/>
            <w:tcBorders>
              <w:top w:val="nil"/>
            </w:tcBorders>
          </w:tcPr>
          <w:p w:rsidR="008E06BB" w:rsidRDefault="008E06BB">
            <w:pPr>
              <w:rPr>
                <w:sz w:val="2"/>
                <w:szCs w:val="2"/>
              </w:rPr>
            </w:pPr>
          </w:p>
        </w:tc>
      </w:tr>
      <w:tr w:rsidR="008E06BB">
        <w:trPr>
          <w:trHeight w:val="399"/>
        </w:trPr>
        <w:tc>
          <w:tcPr>
            <w:tcW w:w="686" w:type="dxa"/>
          </w:tcPr>
          <w:p w:rsidR="008E06BB" w:rsidRDefault="008E06BB">
            <w:pPr>
              <w:pStyle w:val="TableParagraph"/>
              <w:rPr>
                <w:sz w:val="24"/>
              </w:rPr>
            </w:pPr>
          </w:p>
        </w:tc>
        <w:tc>
          <w:tcPr>
            <w:tcW w:w="1144" w:type="dxa"/>
          </w:tcPr>
          <w:p w:rsidR="008E06BB" w:rsidRDefault="0071499E">
            <w:pPr>
              <w:pStyle w:val="TableParagraph"/>
              <w:tabs>
                <w:tab w:val="left" w:pos="1090"/>
              </w:tabs>
              <w:spacing w:before="3"/>
              <w:ind w:left="72" w:right="-72"/>
              <w:rPr>
                <w:sz w:val="19"/>
              </w:rPr>
            </w:pPr>
            <w:r>
              <w:rPr>
                <w:spacing w:val="-2"/>
                <w:sz w:val="19"/>
              </w:rPr>
              <w:t>здоровье</w:t>
            </w:r>
            <w:r>
              <w:rPr>
                <w:sz w:val="19"/>
              </w:rPr>
              <w:tab/>
            </w:r>
            <w:r>
              <w:rPr>
                <w:spacing w:val="-10"/>
                <w:sz w:val="19"/>
              </w:rPr>
              <w:t>и</w:t>
            </w:r>
          </w:p>
        </w:tc>
        <w:tc>
          <w:tcPr>
            <w:tcW w:w="1554" w:type="dxa"/>
          </w:tcPr>
          <w:p w:rsidR="008E06BB" w:rsidRDefault="008E06BB">
            <w:pPr>
              <w:pStyle w:val="TableParagraph"/>
              <w:rPr>
                <w:sz w:val="24"/>
              </w:rPr>
            </w:pPr>
          </w:p>
        </w:tc>
        <w:tc>
          <w:tcPr>
            <w:tcW w:w="1422" w:type="dxa"/>
          </w:tcPr>
          <w:p w:rsidR="008E06BB" w:rsidRDefault="008E06BB">
            <w:pPr>
              <w:pStyle w:val="TableParagraph"/>
              <w:rPr>
                <w:sz w:val="24"/>
              </w:rPr>
            </w:pPr>
          </w:p>
        </w:tc>
        <w:tc>
          <w:tcPr>
            <w:tcW w:w="1280" w:type="dxa"/>
          </w:tcPr>
          <w:p w:rsidR="008E06BB" w:rsidRDefault="008E06BB">
            <w:pPr>
              <w:pStyle w:val="TableParagraph"/>
              <w:rPr>
                <w:sz w:val="24"/>
              </w:rPr>
            </w:pPr>
          </w:p>
        </w:tc>
        <w:tc>
          <w:tcPr>
            <w:tcW w:w="1272" w:type="dxa"/>
          </w:tcPr>
          <w:p w:rsidR="008E06BB" w:rsidRDefault="008E06BB">
            <w:pPr>
              <w:pStyle w:val="TableParagraph"/>
              <w:rPr>
                <w:sz w:val="24"/>
              </w:rPr>
            </w:pPr>
          </w:p>
        </w:tc>
        <w:tc>
          <w:tcPr>
            <w:tcW w:w="1560" w:type="dxa"/>
          </w:tcPr>
          <w:p w:rsidR="008E06BB" w:rsidRDefault="008E06BB">
            <w:pPr>
              <w:pStyle w:val="TableParagraph"/>
              <w:rPr>
                <w:sz w:val="24"/>
              </w:rPr>
            </w:pPr>
          </w:p>
        </w:tc>
        <w:tc>
          <w:tcPr>
            <w:tcW w:w="996" w:type="dxa"/>
          </w:tcPr>
          <w:p w:rsidR="008E06BB" w:rsidRDefault="008E06BB">
            <w:pPr>
              <w:pStyle w:val="TableParagraph"/>
              <w:rPr>
                <w:sz w:val="24"/>
              </w:rPr>
            </w:pPr>
          </w:p>
        </w:tc>
        <w:tc>
          <w:tcPr>
            <w:tcW w:w="1004" w:type="dxa"/>
          </w:tcPr>
          <w:p w:rsidR="008E06BB" w:rsidRDefault="008E06BB">
            <w:pPr>
              <w:pStyle w:val="TableParagraph"/>
              <w:rPr>
                <w:sz w:val="24"/>
              </w:rPr>
            </w:pPr>
          </w:p>
        </w:tc>
      </w:tr>
    </w:tbl>
    <w:p w:rsidR="008E06BB" w:rsidRDefault="008E06BB">
      <w:pPr>
        <w:pStyle w:val="TableParagraph"/>
        <w:rPr>
          <w:sz w:val="24"/>
        </w:rPr>
        <w:sectPr w:rsidR="008E06BB">
          <w:footerReference w:type="default" r:id="rId17"/>
          <w:pgSz w:w="11910" w:h="16840"/>
          <w:pgMar w:top="820" w:right="425" w:bottom="1448" w:left="283" w:header="0" w:footer="882" w:gutter="0"/>
          <w:pgNumType w:start="17"/>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134"/>
        <w:gridCol w:w="1559"/>
        <w:gridCol w:w="1423"/>
        <w:gridCol w:w="1277"/>
        <w:gridCol w:w="1273"/>
        <w:gridCol w:w="1561"/>
        <w:gridCol w:w="999"/>
        <w:gridCol w:w="1007"/>
      </w:tblGrid>
      <w:tr w:rsidR="008E06BB">
        <w:trPr>
          <w:trHeight w:val="444"/>
        </w:trPr>
        <w:tc>
          <w:tcPr>
            <w:tcW w:w="692" w:type="dxa"/>
          </w:tcPr>
          <w:p w:rsidR="008E06BB" w:rsidRDefault="008E06BB">
            <w:pPr>
              <w:pStyle w:val="TableParagraph"/>
              <w:rPr>
                <w:sz w:val="18"/>
              </w:rPr>
            </w:pPr>
          </w:p>
        </w:tc>
        <w:tc>
          <w:tcPr>
            <w:tcW w:w="1134" w:type="dxa"/>
          </w:tcPr>
          <w:p w:rsidR="008E06BB" w:rsidRDefault="0071499E">
            <w:pPr>
              <w:pStyle w:val="TableParagraph"/>
              <w:spacing w:line="218" w:lineRule="exact"/>
              <w:ind w:left="14"/>
              <w:rPr>
                <w:sz w:val="19"/>
              </w:rPr>
            </w:pPr>
            <w:r>
              <w:rPr>
                <w:spacing w:val="-2"/>
                <w:sz w:val="19"/>
              </w:rPr>
              <w:t>здравоохр</w:t>
            </w:r>
          </w:p>
          <w:p w:rsidR="008E06BB" w:rsidRDefault="0071499E">
            <w:pPr>
              <w:pStyle w:val="TableParagraph"/>
              <w:spacing w:before="5" w:line="200" w:lineRule="exact"/>
              <w:ind w:left="14"/>
              <w:rPr>
                <w:sz w:val="19"/>
              </w:rPr>
            </w:pPr>
            <w:r>
              <w:rPr>
                <w:spacing w:val="-2"/>
                <w:sz w:val="19"/>
              </w:rPr>
              <w:t>анение</w:t>
            </w:r>
          </w:p>
        </w:tc>
        <w:tc>
          <w:tcPr>
            <w:tcW w:w="1559" w:type="dxa"/>
          </w:tcPr>
          <w:p w:rsidR="008E06BB" w:rsidRDefault="008E06BB">
            <w:pPr>
              <w:pStyle w:val="TableParagraph"/>
              <w:rPr>
                <w:sz w:val="18"/>
              </w:rPr>
            </w:pPr>
          </w:p>
        </w:tc>
        <w:tc>
          <w:tcPr>
            <w:tcW w:w="1423" w:type="dxa"/>
          </w:tcPr>
          <w:p w:rsidR="008E06BB" w:rsidRDefault="008E06BB">
            <w:pPr>
              <w:pStyle w:val="TableParagraph"/>
              <w:rPr>
                <w:sz w:val="18"/>
              </w:rPr>
            </w:pPr>
          </w:p>
        </w:tc>
        <w:tc>
          <w:tcPr>
            <w:tcW w:w="1277" w:type="dxa"/>
          </w:tcPr>
          <w:p w:rsidR="008E06BB" w:rsidRDefault="008E06BB">
            <w:pPr>
              <w:pStyle w:val="TableParagraph"/>
              <w:rPr>
                <w:sz w:val="18"/>
              </w:rPr>
            </w:pPr>
          </w:p>
        </w:tc>
        <w:tc>
          <w:tcPr>
            <w:tcW w:w="1273" w:type="dxa"/>
          </w:tcPr>
          <w:p w:rsidR="008E06BB" w:rsidRDefault="008E06BB">
            <w:pPr>
              <w:pStyle w:val="TableParagraph"/>
              <w:rPr>
                <w:sz w:val="18"/>
              </w:rPr>
            </w:pPr>
          </w:p>
        </w:tc>
        <w:tc>
          <w:tcPr>
            <w:tcW w:w="1561" w:type="dxa"/>
          </w:tcPr>
          <w:p w:rsidR="008E06BB" w:rsidRDefault="008E06BB">
            <w:pPr>
              <w:pStyle w:val="TableParagraph"/>
              <w:rPr>
                <w:sz w:val="18"/>
              </w:rPr>
            </w:pPr>
          </w:p>
        </w:tc>
        <w:tc>
          <w:tcPr>
            <w:tcW w:w="999" w:type="dxa"/>
          </w:tcPr>
          <w:p w:rsidR="008E06BB" w:rsidRDefault="008E06BB">
            <w:pPr>
              <w:pStyle w:val="TableParagraph"/>
              <w:rPr>
                <w:sz w:val="18"/>
              </w:rPr>
            </w:pPr>
          </w:p>
        </w:tc>
        <w:tc>
          <w:tcPr>
            <w:tcW w:w="1007" w:type="dxa"/>
          </w:tcPr>
          <w:p w:rsidR="008E06BB" w:rsidRDefault="008E06BB">
            <w:pPr>
              <w:pStyle w:val="TableParagraph"/>
              <w:rPr>
                <w:sz w:val="18"/>
              </w:rPr>
            </w:pPr>
          </w:p>
        </w:tc>
      </w:tr>
      <w:tr w:rsidR="008E06BB">
        <w:trPr>
          <w:trHeight w:val="208"/>
        </w:trPr>
        <w:tc>
          <w:tcPr>
            <w:tcW w:w="692" w:type="dxa"/>
            <w:vMerge w:val="restart"/>
          </w:tcPr>
          <w:p w:rsidR="008E06BB" w:rsidRDefault="0071499E">
            <w:pPr>
              <w:pStyle w:val="TableParagraph"/>
              <w:spacing w:line="218" w:lineRule="exact"/>
              <w:ind w:left="17" w:right="6"/>
              <w:jc w:val="center"/>
              <w:rPr>
                <w:sz w:val="19"/>
              </w:rPr>
            </w:pPr>
            <w:r>
              <w:rPr>
                <w:spacing w:val="-10"/>
                <w:sz w:val="19"/>
              </w:rPr>
              <w:t>3</w:t>
            </w:r>
          </w:p>
        </w:tc>
        <w:tc>
          <w:tcPr>
            <w:tcW w:w="1134" w:type="dxa"/>
            <w:tcBorders>
              <w:bottom w:val="nil"/>
            </w:tcBorders>
          </w:tcPr>
          <w:p w:rsidR="008E06BB" w:rsidRDefault="0071499E">
            <w:pPr>
              <w:pStyle w:val="TableParagraph"/>
              <w:spacing w:line="189" w:lineRule="exact"/>
              <w:ind w:left="14"/>
              <w:rPr>
                <w:sz w:val="19"/>
              </w:rPr>
            </w:pPr>
            <w:r>
              <w:rPr>
                <w:spacing w:val="-2"/>
                <w:sz w:val="19"/>
              </w:rPr>
              <w:t>Педагогик</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463"/>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5"/>
              <w:ind w:left="14"/>
              <w:rPr>
                <w:sz w:val="19"/>
              </w:rPr>
            </w:pPr>
            <w:r>
              <w:rPr>
                <w:spacing w:val="-10"/>
                <w:sz w:val="19"/>
              </w:rPr>
              <w:t>а</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191"/>
        </w:trPr>
        <w:tc>
          <w:tcPr>
            <w:tcW w:w="692" w:type="dxa"/>
            <w:vMerge w:val="restart"/>
          </w:tcPr>
          <w:p w:rsidR="008E06BB" w:rsidRDefault="0071499E">
            <w:pPr>
              <w:pStyle w:val="TableParagraph"/>
              <w:spacing w:line="217" w:lineRule="exact"/>
              <w:ind w:left="17" w:right="6"/>
              <w:jc w:val="center"/>
              <w:rPr>
                <w:sz w:val="19"/>
              </w:rPr>
            </w:pPr>
            <w:r>
              <w:rPr>
                <w:spacing w:val="-10"/>
                <w:sz w:val="19"/>
              </w:rPr>
              <w:t>4</w:t>
            </w:r>
          </w:p>
        </w:tc>
        <w:tc>
          <w:tcPr>
            <w:tcW w:w="1134" w:type="dxa"/>
            <w:tcBorders>
              <w:bottom w:val="nil"/>
            </w:tcBorders>
          </w:tcPr>
          <w:p w:rsidR="008E06BB" w:rsidRDefault="0071499E">
            <w:pPr>
              <w:pStyle w:val="TableParagraph"/>
              <w:spacing w:line="172" w:lineRule="exact"/>
              <w:ind w:left="14"/>
              <w:rPr>
                <w:sz w:val="19"/>
              </w:rPr>
            </w:pPr>
            <w:r>
              <w:rPr>
                <w:spacing w:val="-2"/>
                <w:sz w:val="19"/>
              </w:rPr>
              <w:t>Медицина</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13"/>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3" w:lineRule="exact"/>
              <w:ind w:left="14"/>
              <w:rPr>
                <w:sz w:val="19"/>
              </w:rPr>
            </w:pPr>
            <w:r>
              <w:rPr>
                <w:spacing w:val="-2"/>
                <w:sz w:val="19"/>
              </w:rPr>
              <w:t>чрезвычай</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17"/>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7" w:lineRule="exact"/>
              <w:ind w:left="14"/>
              <w:rPr>
                <w:sz w:val="19"/>
              </w:rPr>
            </w:pPr>
            <w:r>
              <w:rPr>
                <w:spacing w:val="-5"/>
                <w:sz w:val="19"/>
              </w:rPr>
              <w:t>ных</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27"/>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line="208" w:lineRule="exact"/>
              <w:ind w:left="14"/>
              <w:rPr>
                <w:sz w:val="19"/>
              </w:rPr>
            </w:pPr>
            <w:r>
              <w:rPr>
                <w:spacing w:val="-2"/>
                <w:sz w:val="19"/>
              </w:rPr>
              <w:t>ситуаций</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694"/>
        </w:trPr>
        <w:tc>
          <w:tcPr>
            <w:tcW w:w="692" w:type="dxa"/>
          </w:tcPr>
          <w:p w:rsidR="008E06BB" w:rsidRDefault="0071499E">
            <w:pPr>
              <w:pStyle w:val="TableParagraph"/>
              <w:spacing w:line="217" w:lineRule="exact"/>
              <w:ind w:left="17" w:right="6"/>
              <w:jc w:val="center"/>
              <w:rPr>
                <w:sz w:val="19"/>
              </w:rPr>
            </w:pPr>
            <w:r>
              <w:rPr>
                <w:spacing w:val="-10"/>
                <w:sz w:val="19"/>
              </w:rPr>
              <w:t>4</w:t>
            </w:r>
          </w:p>
        </w:tc>
        <w:tc>
          <w:tcPr>
            <w:tcW w:w="1134" w:type="dxa"/>
          </w:tcPr>
          <w:p w:rsidR="008E06BB" w:rsidRDefault="0071499E">
            <w:pPr>
              <w:pStyle w:val="TableParagraph"/>
              <w:spacing w:line="217" w:lineRule="exact"/>
              <w:ind w:left="14"/>
              <w:rPr>
                <w:sz w:val="19"/>
              </w:rPr>
            </w:pPr>
            <w:r>
              <w:rPr>
                <w:spacing w:val="-2"/>
                <w:sz w:val="19"/>
              </w:rPr>
              <w:t>Патология</w:t>
            </w:r>
          </w:p>
        </w:tc>
        <w:tc>
          <w:tcPr>
            <w:tcW w:w="1559" w:type="dxa"/>
          </w:tcPr>
          <w:p w:rsidR="008E06BB" w:rsidRDefault="008E06BB">
            <w:pPr>
              <w:pStyle w:val="TableParagraph"/>
              <w:rPr>
                <w:sz w:val="18"/>
              </w:rPr>
            </w:pPr>
          </w:p>
        </w:tc>
        <w:tc>
          <w:tcPr>
            <w:tcW w:w="1423" w:type="dxa"/>
          </w:tcPr>
          <w:p w:rsidR="008E06BB" w:rsidRDefault="008E06BB">
            <w:pPr>
              <w:pStyle w:val="TableParagraph"/>
              <w:rPr>
                <w:sz w:val="18"/>
              </w:rPr>
            </w:pPr>
          </w:p>
        </w:tc>
        <w:tc>
          <w:tcPr>
            <w:tcW w:w="1277" w:type="dxa"/>
          </w:tcPr>
          <w:p w:rsidR="008E06BB" w:rsidRDefault="008E06BB">
            <w:pPr>
              <w:pStyle w:val="TableParagraph"/>
              <w:rPr>
                <w:sz w:val="18"/>
              </w:rPr>
            </w:pPr>
          </w:p>
        </w:tc>
        <w:tc>
          <w:tcPr>
            <w:tcW w:w="1273" w:type="dxa"/>
          </w:tcPr>
          <w:p w:rsidR="008E06BB" w:rsidRDefault="008E06BB">
            <w:pPr>
              <w:pStyle w:val="TableParagraph"/>
              <w:rPr>
                <w:sz w:val="18"/>
              </w:rPr>
            </w:pPr>
          </w:p>
        </w:tc>
        <w:tc>
          <w:tcPr>
            <w:tcW w:w="1561" w:type="dxa"/>
          </w:tcPr>
          <w:p w:rsidR="008E06BB" w:rsidRDefault="008E06BB">
            <w:pPr>
              <w:pStyle w:val="TableParagraph"/>
              <w:rPr>
                <w:sz w:val="18"/>
              </w:rPr>
            </w:pPr>
          </w:p>
        </w:tc>
        <w:tc>
          <w:tcPr>
            <w:tcW w:w="999" w:type="dxa"/>
          </w:tcPr>
          <w:p w:rsidR="008E06BB" w:rsidRDefault="008E06BB">
            <w:pPr>
              <w:pStyle w:val="TableParagraph"/>
              <w:rPr>
                <w:sz w:val="18"/>
              </w:rPr>
            </w:pPr>
          </w:p>
        </w:tc>
        <w:tc>
          <w:tcPr>
            <w:tcW w:w="1007" w:type="dxa"/>
          </w:tcPr>
          <w:p w:rsidR="008E06BB" w:rsidRDefault="008E06BB">
            <w:pPr>
              <w:pStyle w:val="TableParagraph"/>
              <w:rPr>
                <w:sz w:val="18"/>
              </w:rPr>
            </w:pPr>
          </w:p>
        </w:tc>
      </w:tr>
      <w:tr w:rsidR="008E06BB">
        <w:trPr>
          <w:trHeight w:val="198"/>
        </w:trPr>
        <w:tc>
          <w:tcPr>
            <w:tcW w:w="692" w:type="dxa"/>
            <w:vMerge w:val="restart"/>
          </w:tcPr>
          <w:p w:rsidR="008E06BB" w:rsidRDefault="0071499E">
            <w:pPr>
              <w:pStyle w:val="TableParagraph"/>
              <w:spacing w:line="218" w:lineRule="exact"/>
              <w:ind w:left="17" w:right="6"/>
              <w:jc w:val="center"/>
              <w:rPr>
                <w:sz w:val="19"/>
              </w:rPr>
            </w:pPr>
            <w:r>
              <w:rPr>
                <w:spacing w:val="-10"/>
                <w:sz w:val="19"/>
              </w:rPr>
              <w:t>5</w:t>
            </w:r>
          </w:p>
        </w:tc>
        <w:tc>
          <w:tcPr>
            <w:tcW w:w="1134" w:type="dxa"/>
            <w:tcBorders>
              <w:bottom w:val="nil"/>
            </w:tcBorders>
          </w:tcPr>
          <w:p w:rsidR="008E06BB" w:rsidRDefault="0071499E">
            <w:pPr>
              <w:pStyle w:val="TableParagraph"/>
              <w:spacing w:line="178" w:lineRule="exact"/>
              <w:ind w:left="14"/>
              <w:rPr>
                <w:sz w:val="19"/>
              </w:rPr>
            </w:pPr>
            <w:r>
              <w:rPr>
                <w:spacing w:val="-2"/>
                <w:sz w:val="19"/>
              </w:rPr>
              <w:t>Психиатр</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11"/>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1" w:lineRule="exact"/>
              <w:ind w:left="14"/>
              <w:rPr>
                <w:sz w:val="19"/>
              </w:rPr>
            </w:pPr>
            <w:r>
              <w:rPr>
                <w:spacing w:val="-5"/>
                <w:sz w:val="19"/>
              </w:rPr>
              <w:t>ИЯ-</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18"/>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9" w:lineRule="exact"/>
              <w:ind w:left="14"/>
              <w:rPr>
                <w:sz w:val="19"/>
              </w:rPr>
            </w:pPr>
            <w:r>
              <w:rPr>
                <w:spacing w:val="-2"/>
                <w:sz w:val="19"/>
              </w:rPr>
              <w:t>Нарколог</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1829"/>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1"/>
              <w:ind w:left="14"/>
              <w:rPr>
                <w:sz w:val="19"/>
              </w:rPr>
            </w:pPr>
            <w:r>
              <w:rPr>
                <w:spacing w:val="-5"/>
                <w:sz w:val="19"/>
              </w:rPr>
              <w:t>ИЯ</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02"/>
        </w:trPr>
        <w:tc>
          <w:tcPr>
            <w:tcW w:w="692" w:type="dxa"/>
            <w:vMerge w:val="restart"/>
          </w:tcPr>
          <w:p w:rsidR="008E06BB" w:rsidRDefault="0071499E">
            <w:pPr>
              <w:pStyle w:val="TableParagraph"/>
              <w:spacing w:line="218" w:lineRule="exact"/>
              <w:ind w:left="17"/>
              <w:jc w:val="center"/>
              <w:rPr>
                <w:sz w:val="19"/>
              </w:rPr>
            </w:pPr>
            <w:r>
              <w:rPr>
                <w:spacing w:val="-5"/>
                <w:sz w:val="19"/>
              </w:rPr>
              <w:t>2.</w:t>
            </w:r>
          </w:p>
        </w:tc>
        <w:tc>
          <w:tcPr>
            <w:tcW w:w="1134" w:type="dxa"/>
            <w:tcBorders>
              <w:bottom w:val="nil"/>
            </w:tcBorders>
          </w:tcPr>
          <w:p w:rsidR="008E06BB" w:rsidRDefault="0071499E">
            <w:pPr>
              <w:pStyle w:val="TableParagraph"/>
              <w:spacing w:line="183" w:lineRule="exact"/>
              <w:ind w:left="14"/>
              <w:rPr>
                <w:sz w:val="19"/>
              </w:rPr>
            </w:pPr>
            <w:r>
              <w:rPr>
                <w:spacing w:val="-2"/>
                <w:sz w:val="19"/>
              </w:rPr>
              <w:t>Вариатив</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31"/>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1" w:line="209" w:lineRule="exact"/>
              <w:ind w:left="14"/>
              <w:rPr>
                <w:sz w:val="19"/>
              </w:rPr>
            </w:pPr>
            <w:r>
              <w:rPr>
                <w:sz w:val="19"/>
              </w:rPr>
              <w:t>ная</w:t>
            </w:r>
            <w:r>
              <w:rPr>
                <w:spacing w:val="-2"/>
                <w:sz w:val="19"/>
              </w:rPr>
              <w:t xml:space="preserve"> часть</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09"/>
        </w:trPr>
        <w:tc>
          <w:tcPr>
            <w:tcW w:w="692" w:type="dxa"/>
            <w:vMerge w:val="restart"/>
          </w:tcPr>
          <w:p w:rsidR="008E06BB" w:rsidRDefault="0071499E">
            <w:pPr>
              <w:pStyle w:val="TableParagraph"/>
              <w:spacing w:line="218" w:lineRule="exact"/>
              <w:ind w:left="17"/>
              <w:jc w:val="center"/>
              <w:rPr>
                <w:sz w:val="19"/>
              </w:rPr>
            </w:pPr>
            <w:r>
              <w:rPr>
                <w:spacing w:val="-5"/>
                <w:sz w:val="19"/>
              </w:rPr>
              <w:t>1.</w:t>
            </w:r>
          </w:p>
        </w:tc>
        <w:tc>
          <w:tcPr>
            <w:tcW w:w="1134" w:type="dxa"/>
            <w:tcBorders>
              <w:bottom w:val="nil"/>
            </w:tcBorders>
          </w:tcPr>
          <w:p w:rsidR="008E06BB" w:rsidRDefault="0071499E">
            <w:pPr>
              <w:pStyle w:val="TableParagraph"/>
              <w:spacing w:line="190" w:lineRule="exact"/>
              <w:ind w:left="14"/>
              <w:rPr>
                <w:sz w:val="19"/>
              </w:rPr>
            </w:pPr>
            <w:r>
              <w:rPr>
                <w:spacing w:val="-2"/>
                <w:sz w:val="19"/>
              </w:rPr>
              <w:t>Психотера</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3682"/>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4"/>
              <w:ind w:left="14"/>
              <w:rPr>
                <w:sz w:val="19"/>
              </w:rPr>
            </w:pPr>
            <w:r>
              <w:rPr>
                <w:spacing w:val="-5"/>
                <w:sz w:val="19"/>
              </w:rPr>
              <w:t>ПИЯ</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193"/>
        </w:trPr>
        <w:tc>
          <w:tcPr>
            <w:tcW w:w="692" w:type="dxa"/>
            <w:vMerge w:val="restart"/>
          </w:tcPr>
          <w:p w:rsidR="008E06BB" w:rsidRDefault="0071499E">
            <w:pPr>
              <w:pStyle w:val="TableParagraph"/>
              <w:spacing w:before="4"/>
              <w:ind w:left="17"/>
              <w:jc w:val="center"/>
              <w:rPr>
                <w:sz w:val="19"/>
              </w:rPr>
            </w:pPr>
            <w:r>
              <w:rPr>
                <w:spacing w:val="-5"/>
                <w:sz w:val="19"/>
              </w:rPr>
              <w:t>2.</w:t>
            </w:r>
          </w:p>
        </w:tc>
        <w:tc>
          <w:tcPr>
            <w:tcW w:w="1134" w:type="dxa"/>
            <w:tcBorders>
              <w:bottom w:val="nil"/>
            </w:tcBorders>
          </w:tcPr>
          <w:p w:rsidR="008E06BB" w:rsidRDefault="0071499E">
            <w:pPr>
              <w:pStyle w:val="TableParagraph"/>
              <w:spacing w:line="174" w:lineRule="exact"/>
              <w:ind w:left="14"/>
              <w:rPr>
                <w:sz w:val="19"/>
              </w:rPr>
            </w:pPr>
            <w:r>
              <w:rPr>
                <w:spacing w:val="-2"/>
                <w:sz w:val="19"/>
              </w:rPr>
              <w:t>Психотера</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10"/>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0" w:lineRule="exact"/>
              <w:ind w:left="14"/>
              <w:rPr>
                <w:sz w:val="19"/>
              </w:rPr>
            </w:pPr>
            <w:r>
              <w:rPr>
                <w:spacing w:val="-5"/>
                <w:sz w:val="19"/>
              </w:rPr>
              <w:t>ПИЯ</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19"/>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9" w:lineRule="exact"/>
              <w:ind w:left="14"/>
              <w:rPr>
                <w:sz w:val="19"/>
              </w:rPr>
            </w:pPr>
            <w:r>
              <w:rPr>
                <w:spacing w:val="-2"/>
                <w:sz w:val="19"/>
              </w:rPr>
              <w:t>зависимое</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3228"/>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1"/>
              <w:ind w:left="14"/>
              <w:rPr>
                <w:sz w:val="19"/>
              </w:rPr>
            </w:pPr>
            <w:r>
              <w:rPr>
                <w:spacing w:val="-5"/>
                <w:sz w:val="19"/>
              </w:rPr>
              <w:t>тей</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04"/>
        </w:trPr>
        <w:tc>
          <w:tcPr>
            <w:tcW w:w="692" w:type="dxa"/>
            <w:vMerge w:val="restart"/>
            <w:tcBorders>
              <w:bottom w:val="single" w:sz="8" w:space="0" w:color="000000"/>
            </w:tcBorders>
          </w:tcPr>
          <w:p w:rsidR="008E06BB" w:rsidRDefault="0071499E">
            <w:pPr>
              <w:pStyle w:val="TableParagraph"/>
              <w:spacing w:line="217" w:lineRule="exact"/>
              <w:ind w:left="17"/>
              <w:jc w:val="center"/>
              <w:rPr>
                <w:sz w:val="19"/>
              </w:rPr>
            </w:pPr>
            <w:r>
              <w:rPr>
                <w:spacing w:val="-5"/>
                <w:sz w:val="19"/>
              </w:rPr>
              <w:t>3.</w:t>
            </w:r>
          </w:p>
        </w:tc>
        <w:tc>
          <w:tcPr>
            <w:tcW w:w="1134" w:type="dxa"/>
            <w:tcBorders>
              <w:bottom w:val="nil"/>
            </w:tcBorders>
          </w:tcPr>
          <w:p w:rsidR="008E06BB" w:rsidRDefault="0071499E">
            <w:pPr>
              <w:pStyle w:val="TableParagraph"/>
              <w:spacing w:line="185" w:lineRule="exact"/>
              <w:ind w:left="14"/>
              <w:rPr>
                <w:sz w:val="19"/>
              </w:rPr>
            </w:pPr>
            <w:r>
              <w:rPr>
                <w:spacing w:val="-2"/>
                <w:sz w:val="19"/>
              </w:rPr>
              <w:t>Психичес</w:t>
            </w:r>
          </w:p>
        </w:tc>
        <w:tc>
          <w:tcPr>
            <w:tcW w:w="1559" w:type="dxa"/>
            <w:vMerge w:val="restart"/>
            <w:tcBorders>
              <w:bottom w:val="single" w:sz="8" w:space="0" w:color="000000"/>
            </w:tcBorders>
          </w:tcPr>
          <w:p w:rsidR="008E06BB" w:rsidRDefault="008E06BB">
            <w:pPr>
              <w:pStyle w:val="TableParagraph"/>
              <w:rPr>
                <w:sz w:val="18"/>
              </w:rPr>
            </w:pPr>
          </w:p>
        </w:tc>
        <w:tc>
          <w:tcPr>
            <w:tcW w:w="1423" w:type="dxa"/>
            <w:vMerge w:val="restart"/>
            <w:tcBorders>
              <w:bottom w:val="single" w:sz="8" w:space="0" w:color="000000"/>
            </w:tcBorders>
          </w:tcPr>
          <w:p w:rsidR="008E06BB" w:rsidRDefault="008E06BB">
            <w:pPr>
              <w:pStyle w:val="TableParagraph"/>
              <w:rPr>
                <w:sz w:val="18"/>
              </w:rPr>
            </w:pPr>
          </w:p>
        </w:tc>
        <w:tc>
          <w:tcPr>
            <w:tcW w:w="1277" w:type="dxa"/>
            <w:vMerge w:val="restart"/>
            <w:tcBorders>
              <w:bottom w:val="single" w:sz="8" w:space="0" w:color="000000"/>
            </w:tcBorders>
          </w:tcPr>
          <w:p w:rsidR="008E06BB" w:rsidRDefault="008E06BB">
            <w:pPr>
              <w:pStyle w:val="TableParagraph"/>
              <w:rPr>
                <w:sz w:val="18"/>
              </w:rPr>
            </w:pPr>
          </w:p>
        </w:tc>
        <w:tc>
          <w:tcPr>
            <w:tcW w:w="1273" w:type="dxa"/>
            <w:vMerge w:val="restart"/>
            <w:tcBorders>
              <w:bottom w:val="single" w:sz="8" w:space="0" w:color="000000"/>
            </w:tcBorders>
          </w:tcPr>
          <w:p w:rsidR="008E06BB" w:rsidRDefault="008E06BB">
            <w:pPr>
              <w:pStyle w:val="TableParagraph"/>
              <w:rPr>
                <w:sz w:val="18"/>
              </w:rPr>
            </w:pPr>
          </w:p>
        </w:tc>
        <w:tc>
          <w:tcPr>
            <w:tcW w:w="1561" w:type="dxa"/>
            <w:vMerge w:val="restart"/>
            <w:tcBorders>
              <w:bottom w:val="single" w:sz="8" w:space="0" w:color="000000"/>
            </w:tcBorders>
          </w:tcPr>
          <w:p w:rsidR="008E06BB" w:rsidRDefault="008E06BB">
            <w:pPr>
              <w:pStyle w:val="TableParagraph"/>
              <w:rPr>
                <w:sz w:val="18"/>
              </w:rPr>
            </w:pPr>
          </w:p>
        </w:tc>
        <w:tc>
          <w:tcPr>
            <w:tcW w:w="999" w:type="dxa"/>
            <w:vMerge w:val="restart"/>
            <w:tcBorders>
              <w:bottom w:val="single" w:sz="8" w:space="0" w:color="000000"/>
            </w:tcBorders>
          </w:tcPr>
          <w:p w:rsidR="008E06BB" w:rsidRDefault="008E06BB">
            <w:pPr>
              <w:pStyle w:val="TableParagraph"/>
              <w:rPr>
                <w:sz w:val="18"/>
              </w:rPr>
            </w:pPr>
          </w:p>
        </w:tc>
        <w:tc>
          <w:tcPr>
            <w:tcW w:w="1007" w:type="dxa"/>
            <w:vMerge w:val="restart"/>
            <w:tcBorders>
              <w:bottom w:val="single" w:sz="8" w:space="0" w:color="000000"/>
            </w:tcBorders>
          </w:tcPr>
          <w:p w:rsidR="008E06BB" w:rsidRDefault="008E06BB">
            <w:pPr>
              <w:pStyle w:val="TableParagraph"/>
              <w:rPr>
                <w:sz w:val="18"/>
              </w:rPr>
            </w:pPr>
          </w:p>
        </w:tc>
      </w:tr>
      <w:tr w:rsidR="008E06BB">
        <w:trPr>
          <w:trHeight w:val="229"/>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single" w:sz="8" w:space="0" w:color="000000"/>
            </w:tcBorders>
          </w:tcPr>
          <w:p w:rsidR="008E06BB" w:rsidRDefault="0071499E">
            <w:pPr>
              <w:pStyle w:val="TableParagraph"/>
              <w:spacing w:line="209" w:lineRule="exact"/>
              <w:ind w:left="14"/>
              <w:rPr>
                <w:sz w:val="19"/>
              </w:rPr>
            </w:pPr>
            <w:r>
              <w:rPr>
                <w:spacing w:val="-5"/>
                <w:sz w:val="19"/>
              </w:rPr>
              <w:t>кие</w:t>
            </w:r>
          </w:p>
        </w:tc>
        <w:tc>
          <w:tcPr>
            <w:tcW w:w="1559" w:type="dxa"/>
            <w:vMerge/>
            <w:tcBorders>
              <w:top w:val="nil"/>
              <w:bottom w:val="single" w:sz="8" w:space="0" w:color="000000"/>
            </w:tcBorders>
          </w:tcPr>
          <w:p w:rsidR="008E06BB" w:rsidRDefault="008E06BB">
            <w:pPr>
              <w:rPr>
                <w:sz w:val="2"/>
                <w:szCs w:val="2"/>
              </w:rPr>
            </w:pPr>
          </w:p>
        </w:tc>
        <w:tc>
          <w:tcPr>
            <w:tcW w:w="1423" w:type="dxa"/>
            <w:vMerge/>
            <w:tcBorders>
              <w:top w:val="nil"/>
              <w:bottom w:val="single" w:sz="8" w:space="0" w:color="000000"/>
            </w:tcBorders>
          </w:tcPr>
          <w:p w:rsidR="008E06BB" w:rsidRDefault="008E06BB">
            <w:pPr>
              <w:rPr>
                <w:sz w:val="2"/>
                <w:szCs w:val="2"/>
              </w:rPr>
            </w:pPr>
          </w:p>
        </w:tc>
        <w:tc>
          <w:tcPr>
            <w:tcW w:w="1277" w:type="dxa"/>
            <w:vMerge/>
            <w:tcBorders>
              <w:top w:val="nil"/>
              <w:bottom w:val="single" w:sz="8" w:space="0" w:color="000000"/>
            </w:tcBorders>
          </w:tcPr>
          <w:p w:rsidR="008E06BB" w:rsidRDefault="008E06BB">
            <w:pPr>
              <w:rPr>
                <w:sz w:val="2"/>
                <w:szCs w:val="2"/>
              </w:rPr>
            </w:pPr>
          </w:p>
        </w:tc>
        <w:tc>
          <w:tcPr>
            <w:tcW w:w="1273" w:type="dxa"/>
            <w:vMerge/>
            <w:tcBorders>
              <w:top w:val="nil"/>
              <w:bottom w:val="single" w:sz="8" w:space="0" w:color="000000"/>
            </w:tcBorders>
          </w:tcPr>
          <w:p w:rsidR="008E06BB" w:rsidRDefault="008E06BB">
            <w:pPr>
              <w:rPr>
                <w:sz w:val="2"/>
                <w:szCs w:val="2"/>
              </w:rPr>
            </w:pPr>
          </w:p>
        </w:tc>
        <w:tc>
          <w:tcPr>
            <w:tcW w:w="1561" w:type="dxa"/>
            <w:vMerge/>
            <w:tcBorders>
              <w:top w:val="nil"/>
              <w:bottom w:val="single" w:sz="8" w:space="0" w:color="000000"/>
            </w:tcBorders>
          </w:tcPr>
          <w:p w:rsidR="008E06BB" w:rsidRDefault="008E06BB">
            <w:pPr>
              <w:rPr>
                <w:sz w:val="2"/>
                <w:szCs w:val="2"/>
              </w:rPr>
            </w:pPr>
          </w:p>
        </w:tc>
        <w:tc>
          <w:tcPr>
            <w:tcW w:w="999" w:type="dxa"/>
            <w:vMerge/>
            <w:tcBorders>
              <w:top w:val="nil"/>
              <w:bottom w:val="single" w:sz="8" w:space="0" w:color="000000"/>
            </w:tcBorders>
          </w:tcPr>
          <w:p w:rsidR="008E06BB" w:rsidRDefault="008E06BB">
            <w:pPr>
              <w:rPr>
                <w:sz w:val="2"/>
                <w:szCs w:val="2"/>
              </w:rPr>
            </w:pPr>
          </w:p>
        </w:tc>
        <w:tc>
          <w:tcPr>
            <w:tcW w:w="1007" w:type="dxa"/>
            <w:vMerge/>
            <w:tcBorders>
              <w:top w:val="nil"/>
              <w:bottom w:val="single" w:sz="8" w:space="0" w:color="000000"/>
            </w:tcBorders>
          </w:tcPr>
          <w:p w:rsidR="008E06BB" w:rsidRDefault="008E06BB">
            <w:pPr>
              <w:rPr>
                <w:sz w:val="2"/>
                <w:szCs w:val="2"/>
              </w:rPr>
            </w:pPr>
          </w:p>
        </w:tc>
      </w:tr>
      <w:tr w:rsidR="008E06BB">
        <w:trPr>
          <w:trHeight w:val="225"/>
        </w:trPr>
        <w:tc>
          <w:tcPr>
            <w:tcW w:w="692" w:type="dxa"/>
            <w:tcBorders>
              <w:top w:val="single" w:sz="8" w:space="0" w:color="000000"/>
              <w:bottom w:val="nil"/>
            </w:tcBorders>
          </w:tcPr>
          <w:p w:rsidR="008E06BB" w:rsidRDefault="008E06BB">
            <w:pPr>
              <w:pStyle w:val="TableParagraph"/>
              <w:spacing w:before="1"/>
              <w:rPr>
                <w:b/>
                <w:sz w:val="20"/>
              </w:rPr>
            </w:pPr>
          </w:p>
          <w:p w:rsidR="008E06BB" w:rsidRDefault="0071499E">
            <w:pPr>
              <w:pStyle w:val="TableParagraph"/>
              <w:spacing w:line="20" w:lineRule="exact"/>
              <w:ind w:left="-5" w:right="-72"/>
              <w:rPr>
                <w:sz w:val="2"/>
              </w:rPr>
            </w:pPr>
            <w:r>
              <w:rPr>
                <w:noProof/>
                <w:sz w:val="2"/>
                <w:lang w:eastAsia="ru-RU"/>
              </w:rPr>
              <mc:AlternateContent>
                <mc:Choice Requires="wpg">
                  <w:drawing>
                    <wp:inline distT="0" distB="0" distL="0" distR="0">
                      <wp:extent cx="445770" cy="6350"/>
                      <wp:effectExtent l="9525" t="0" r="1904"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 cy="6350"/>
                                <a:chOff x="0" y="0"/>
                                <a:chExt cx="445770" cy="6350"/>
                              </a:xfrm>
                            </wpg:grpSpPr>
                            <wps:wsp>
                              <wps:cNvPr id="8" name="Graphic 8"/>
                              <wps:cNvSpPr/>
                              <wps:spPr>
                                <a:xfrm>
                                  <a:off x="0" y="3175"/>
                                  <a:ext cx="445770" cy="1270"/>
                                </a:xfrm>
                                <a:custGeom>
                                  <a:avLst/>
                                  <a:gdLst/>
                                  <a:ahLst/>
                                  <a:cxnLst/>
                                  <a:rect l="l" t="t" r="r" b="b"/>
                                  <a:pathLst>
                                    <a:path w="445770">
                                      <a:moveTo>
                                        <a:pt x="0" y="0"/>
                                      </a:moveTo>
                                      <a:lnTo>
                                        <a:pt x="44576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BC5B5F" id="Group 7" o:spid="_x0000_s1026" style="width:35.1pt;height:.5pt;mso-position-horizontal-relative:char;mso-position-vertical-relative:line" coordsize="445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">
                      <v:shape id="Graphic 8" o:spid="_x0000_s1027" style="position:absolute;top:3175;width:445770;height:1270;visibility:visible;mso-wrap-style:square;v-text-anchor:top" coordsize="44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" path="m,l445769,e" filled="f" strokeweight=".5pt">
                        <v:path arrowok="t"/>
                      </v:shape>
                      <w10:anchorlock/>
                    </v:group>
                  </w:pict>
                </mc:Fallback>
              </mc:AlternateContent>
            </w:r>
          </w:p>
        </w:tc>
        <w:tc>
          <w:tcPr>
            <w:tcW w:w="1134" w:type="dxa"/>
            <w:tcBorders>
              <w:top w:val="single" w:sz="8" w:space="0" w:color="000000"/>
              <w:bottom w:val="nil"/>
            </w:tcBorders>
          </w:tcPr>
          <w:p w:rsidR="008E06BB" w:rsidRDefault="0071499E">
            <w:pPr>
              <w:pStyle w:val="TableParagraph"/>
              <w:spacing w:line="206" w:lineRule="exact"/>
              <w:ind w:left="14"/>
              <w:rPr>
                <w:sz w:val="19"/>
              </w:rPr>
            </w:pPr>
            <w:r>
              <w:rPr>
                <w:spacing w:val="-2"/>
                <w:sz w:val="19"/>
              </w:rPr>
              <w:t>расстройс</w:t>
            </w:r>
          </w:p>
        </w:tc>
        <w:tc>
          <w:tcPr>
            <w:tcW w:w="1559" w:type="dxa"/>
            <w:tcBorders>
              <w:top w:val="single" w:sz="8" w:space="0" w:color="000000"/>
            </w:tcBorders>
          </w:tcPr>
          <w:p w:rsidR="008E06BB" w:rsidRDefault="008E06BB">
            <w:pPr>
              <w:pStyle w:val="TableParagraph"/>
              <w:rPr>
                <w:sz w:val="16"/>
              </w:rPr>
            </w:pPr>
          </w:p>
        </w:tc>
        <w:tc>
          <w:tcPr>
            <w:tcW w:w="1423" w:type="dxa"/>
            <w:tcBorders>
              <w:top w:val="single" w:sz="8" w:space="0" w:color="000000"/>
            </w:tcBorders>
          </w:tcPr>
          <w:p w:rsidR="008E06BB" w:rsidRDefault="008E06BB">
            <w:pPr>
              <w:pStyle w:val="TableParagraph"/>
              <w:rPr>
                <w:sz w:val="16"/>
              </w:rPr>
            </w:pPr>
          </w:p>
        </w:tc>
        <w:tc>
          <w:tcPr>
            <w:tcW w:w="1277" w:type="dxa"/>
            <w:tcBorders>
              <w:top w:val="single" w:sz="8" w:space="0" w:color="000000"/>
            </w:tcBorders>
          </w:tcPr>
          <w:p w:rsidR="008E06BB" w:rsidRDefault="008E06BB">
            <w:pPr>
              <w:pStyle w:val="TableParagraph"/>
              <w:rPr>
                <w:sz w:val="16"/>
              </w:rPr>
            </w:pPr>
          </w:p>
        </w:tc>
        <w:tc>
          <w:tcPr>
            <w:tcW w:w="1273" w:type="dxa"/>
            <w:tcBorders>
              <w:top w:val="single" w:sz="8" w:space="0" w:color="000000"/>
            </w:tcBorders>
          </w:tcPr>
          <w:p w:rsidR="008E06BB" w:rsidRDefault="008E06BB">
            <w:pPr>
              <w:pStyle w:val="TableParagraph"/>
              <w:rPr>
                <w:sz w:val="16"/>
              </w:rPr>
            </w:pPr>
          </w:p>
        </w:tc>
        <w:tc>
          <w:tcPr>
            <w:tcW w:w="1561" w:type="dxa"/>
            <w:tcBorders>
              <w:top w:val="single" w:sz="8" w:space="0" w:color="000000"/>
            </w:tcBorders>
          </w:tcPr>
          <w:p w:rsidR="008E06BB" w:rsidRDefault="008E06BB">
            <w:pPr>
              <w:pStyle w:val="TableParagraph"/>
              <w:rPr>
                <w:sz w:val="16"/>
              </w:rPr>
            </w:pPr>
          </w:p>
        </w:tc>
        <w:tc>
          <w:tcPr>
            <w:tcW w:w="999" w:type="dxa"/>
            <w:tcBorders>
              <w:top w:val="single" w:sz="8" w:space="0" w:color="000000"/>
            </w:tcBorders>
          </w:tcPr>
          <w:p w:rsidR="008E06BB" w:rsidRDefault="008E06BB">
            <w:pPr>
              <w:pStyle w:val="TableParagraph"/>
              <w:rPr>
                <w:sz w:val="16"/>
              </w:rPr>
            </w:pPr>
          </w:p>
        </w:tc>
        <w:tc>
          <w:tcPr>
            <w:tcW w:w="1007" w:type="dxa"/>
            <w:tcBorders>
              <w:top w:val="single" w:sz="8" w:space="0" w:color="000000"/>
            </w:tcBorders>
          </w:tcPr>
          <w:p w:rsidR="008E06BB" w:rsidRDefault="008E06BB">
            <w:pPr>
              <w:pStyle w:val="TableParagraph"/>
              <w:rPr>
                <w:sz w:val="16"/>
              </w:rPr>
            </w:pPr>
          </w:p>
        </w:tc>
      </w:tr>
    </w:tbl>
    <w:p w:rsidR="008E06BB" w:rsidRDefault="008E06BB">
      <w:pPr>
        <w:pStyle w:val="TableParagraph"/>
        <w:rPr>
          <w:sz w:val="16"/>
        </w:rPr>
        <w:sectPr w:rsidR="008E06BB">
          <w:type w:val="continuous"/>
          <w:pgSz w:w="11910" w:h="16840"/>
          <w:pgMar w:top="800" w:right="425" w:bottom="1080" w:left="283" w:header="0" w:footer="882"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134"/>
        <w:gridCol w:w="1559"/>
        <w:gridCol w:w="1423"/>
        <w:gridCol w:w="1277"/>
        <w:gridCol w:w="1273"/>
        <w:gridCol w:w="1561"/>
        <w:gridCol w:w="999"/>
        <w:gridCol w:w="1007"/>
      </w:tblGrid>
      <w:tr w:rsidR="008E06BB">
        <w:trPr>
          <w:trHeight w:val="193"/>
        </w:trPr>
        <w:tc>
          <w:tcPr>
            <w:tcW w:w="692" w:type="dxa"/>
            <w:vMerge w:val="restart"/>
          </w:tcPr>
          <w:p w:rsidR="008E06BB" w:rsidRDefault="008E06BB">
            <w:pPr>
              <w:pStyle w:val="TableParagraph"/>
              <w:rPr>
                <w:sz w:val="18"/>
              </w:rPr>
            </w:pPr>
          </w:p>
        </w:tc>
        <w:tc>
          <w:tcPr>
            <w:tcW w:w="1134" w:type="dxa"/>
            <w:tcBorders>
              <w:top w:val="nil"/>
              <w:bottom w:val="nil"/>
            </w:tcBorders>
          </w:tcPr>
          <w:p w:rsidR="008E06BB" w:rsidRDefault="0071499E">
            <w:pPr>
              <w:pStyle w:val="TableParagraph"/>
              <w:spacing w:line="173" w:lineRule="exact"/>
              <w:ind w:left="14"/>
              <w:rPr>
                <w:sz w:val="19"/>
              </w:rPr>
            </w:pPr>
            <w:r>
              <w:rPr>
                <w:spacing w:val="-5"/>
                <w:sz w:val="19"/>
              </w:rPr>
              <w:t>тва</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02"/>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82" w:lineRule="exact"/>
              <w:ind w:left="14"/>
              <w:rPr>
                <w:sz w:val="19"/>
              </w:rPr>
            </w:pPr>
            <w:r>
              <w:rPr>
                <w:spacing w:val="-2"/>
                <w:sz w:val="19"/>
              </w:rPr>
              <w:t>экстремал</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02"/>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83" w:lineRule="exact"/>
              <w:ind w:left="14"/>
              <w:rPr>
                <w:sz w:val="19"/>
              </w:rPr>
            </w:pPr>
            <w:r>
              <w:rPr>
                <w:sz w:val="19"/>
              </w:rPr>
              <w:t>ьных</w:t>
            </w:r>
            <w:r>
              <w:rPr>
                <w:spacing w:val="-5"/>
                <w:sz w:val="19"/>
              </w:rPr>
              <w:t xml:space="preserve"> </w:t>
            </w:r>
            <w:r>
              <w:rPr>
                <w:spacing w:val="-10"/>
                <w:sz w:val="19"/>
              </w:rPr>
              <w:t>и</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09"/>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0" w:lineRule="exact"/>
              <w:ind w:left="14"/>
              <w:rPr>
                <w:sz w:val="19"/>
              </w:rPr>
            </w:pPr>
            <w:r>
              <w:rPr>
                <w:spacing w:val="-2"/>
                <w:sz w:val="19"/>
              </w:rPr>
              <w:t>чрезвычай</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23"/>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203" w:lineRule="exact"/>
              <w:ind w:left="14"/>
              <w:rPr>
                <w:sz w:val="19"/>
              </w:rPr>
            </w:pPr>
            <w:r>
              <w:rPr>
                <w:spacing w:val="-5"/>
                <w:sz w:val="19"/>
              </w:rPr>
              <w:t>ных</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3681"/>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before="2"/>
              <w:ind w:left="14"/>
              <w:rPr>
                <w:sz w:val="19"/>
              </w:rPr>
            </w:pPr>
            <w:r>
              <w:rPr>
                <w:spacing w:val="-2"/>
                <w:sz w:val="19"/>
              </w:rPr>
              <w:t>ситуаций</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195"/>
        </w:trPr>
        <w:tc>
          <w:tcPr>
            <w:tcW w:w="692" w:type="dxa"/>
            <w:vMerge w:val="restart"/>
          </w:tcPr>
          <w:p w:rsidR="008E06BB" w:rsidRDefault="0071499E">
            <w:pPr>
              <w:pStyle w:val="TableParagraph"/>
              <w:spacing w:line="200" w:lineRule="exact"/>
              <w:ind w:left="17"/>
              <w:jc w:val="center"/>
              <w:rPr>
                <w:sz w:val="19"/>
              </w:rPr>
            </w:pPr>
            <w:r>
              <w:rPr>
                <w:spacing w:val="-5"/>
                <w:sz w:val="19"/>
              </w:rPr>
              <w:t>3.</w:t>
            </w:r>
          </w:p>
        </w:tc>
        <w:tc>
          <w:tcPr>
            <w:tcW w:w="1134" w:type="dxa"/>
            <w:tcBorders>
              <w:bottom w:val="nil"/>
            </w:tcBorders>
          </w:tcPr>
          <w:p w:rsidR="008E06BB" w:rsidRDefault="0071499E">
            <w:pPr>
              <w:pStyle w:val="TableParagraph"/>
              <w:spacing w:line="176" w:lineRule="exact"/>
              <w:ind w:left="14"/>
              <w:rPr>
                <w:sz w:val="19"/>
              </w:rPr>
            </w:pPr>
            <w:r>
              <w:rPr>
                <w:spacing w:val="-2"/>
                <w:sz w:val="19"/>
              </w:rPr>
              <w:t>Дисципли</w:t>
            </w:r>
          </w:p>
        </w:tc>
        <w:tc>
          <w:tcPr>
            <w:tcW w:w="1559" w:type="dxa"/>
            <w:vMerge w:val="restart"/>
          </w:tcPr>
          <w:p w:rsidR="008E06BB" w:rsidRDefault="008E06BB">
            <w:pPr>
              <w:pStyle w:val="TableParagraph"/>
              <w:rPr>
                <w:sz w:val="18"/>
              </w:rPr>
            </w:pPr>
          </w:p>
        </w:tc>
        <w:tc>
          <w:tcPr>
            <w:tcW w:w="1423" w:type="dxa"/>
            <w:vMerge w:val="restart"/>
          </w:tcPr>
          <w:p w:rsidR="008E06BB" w:rsidRDefault="008E06BB">
            <w:pPr>
              <w:pStyle w:val="TableParagraph"/>
              <w:rPr>
                <w:sz w:val="18"/>
              </w:rPr>
            </w:pPr>
          </w:p>
        </w:tc>
        <w:tc>
          <w:tcPr>
            <w:tcW w:w="1277" w:type="dxa"/>
            <w:vMerge w:val="restart"/>
          </w:tcPr>
          <w:p w:rsidR="008E06BB" w:rsidRDefault="008E06BB">
            <w:pPr>
              <w:pStyle w:val="TableParagraph"/>
              <w:rPr>
                <w:sz w:val="18"/>
              </w:rPr>
            </w:pPr>
          </w:p>
        </w:tc>
        <w:tc>
          <w:tcPr>
            <w:tcW w:w="1273" w:type="dxa"/>
            <w:vMerge w:val="restart"/>
          </w:tcPr>
          <w:p w:rsidR="008E06BB" w:rsidRDefault="008E06BB">
            <w:pPr>
              <w:pStyle w:val="TableParagraph"/>
              <w:rPr>
                <w:sz w:val="18"/>
              </w:rPr>
            </w:pPr>
          </w:p>
        </w:tc>
        <w:tc>
          <w:tcPr>
            <w:tcW w:w="1561" w:type="dxa"/>
            <w:vMerge w:val="restart"/>
          </w:tcPr>
          <w:p w:rsidR="008E06BB" w:rsidRDefault="008E06BB">
            <w:pPr>
              <w:pStyle w:val="TableParagraph"/>
              <w:rPr>
                <w:sz w:val="18"/>
              </w:rPr>
            </w:pPr>
          </w:p>
        </w:tc>
        <w:tc>
          <w:tcPr>
            <w:tcW w:w="999" w:type="dxa"/>
            <w:vMerge w:val="restart"/>
          </w:tcPr>
          <w:p w:rsidR="008E06BB" w:rsidRDefault="008E06BB">
            <w:pPr>
              <w:pStyle w:val="TableParagraph"/>
              <w:rPr>
                <w:sz w:val="18"/>
              </w:rPr>
            </w:pPr>
          </w:p>
        </w:tc>
        <w:tc>
          <w:tcPr>
            <w:tcW w:w="1007" w:type="dxa"/>
            <w:vMerge w:val="restart"/>
          </w:tcPr>
          <w:p w:rsidR="008E06BB" w:rsidRDefault="008E06BB">
            <w:pPr>
              <w:pStyle w:val="TableParagraph"/>
              <w:rPr>
                <w:sz w:val="18"/>
              </w:rPr>
            </w:pPr>
          </w:p>
        </w:tc>
      </w:tr>
      <w:tr w:rsidR="008E06BB">
        <w:trPr>
          <w:trHeight w:val="224"/>
        </w:trPr>
        <w:tc>
          <w:tcPr>
            <w:tcW w:w="692" w:type="dxa"/>
            <w:vMerge/>
            <w:tcBorders>
              <w:top w:val="nil"/>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205" w:lineRule="exact"/>
              <w:ind w:left="14"/>
              <w:rPr>
                <w:sz w:val="19"/>
              </w:rPr>
            </w:pPr>
            <w:r>
              <w:rPr>
                <w:sz w:val="19"/>
              </w:rPr>
              <w:t>ны</w:t>
            </w:r>
            <w:r>
              <w:rPr>
                <w:spacing w:val="-2"/>
                <w:sz w:val="19"/>
              </w:rPr>
              <w:t xml:space="preserve"> </w:t>
            </w:r>
            <w:r>
              <w:rPr>
                <w:spacing w:val="-5"/>
                <w:sz w:val="19"/>
              </w:rPr>
              <w:t>по</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229"/>
        </w:trPr>
        <w:tc>
          <w:tcPr>
            <w:tcW w:w="692" w:type="dxa"/>
            <w:vMerge/>
            <w:tcBorders>
              <w:top w:val="nil"/>
            </w:tcBorders>
          </w:tcPr>
          <w:p w:rsidR="008E06BB" w:rsidRDefault="008E06BB">
            <w:pPr>
              <w:rPr>
                <w:sz w:val="2"/>
                <w:szCs w:val="2"/>
              </w:rPr>
            </w:pPr>
          </w:p>
        </w:tc>
        <w:tc>
          <w:tcPr>
            <w:tcW w:w="1134" w:type="dxa"/>
            <w:tcBorders>
              <w:top w:val="nil"/>
            </w:tcBorders>
          </w:tcPr>
          <w:p w:rsidR="008E06BB" w:rsidRDefault="0071499E">
            <w:pPr>
              <w:pStyle w:val="TableParagraph"/>
              <w:spacing w:line="210" w:lineRule="exact"/>
              <w:ind w:left="14"/>
              <w:rPr>
                <w:sz w:val="19"/>
              </w:rPr>
            </w:pPr>
            <w:r>
              <w:rPr>
                <w:spacing w:val="-2"/>
                <w:sz w:val="19"/>
              </w:rPr>
              <w:t>выбору</w:t>
            </w:r>
          </w:p>
        </w:tc>
        <w:tc>
          <w:tcPr>
            <w:tcW w:w="1559" w:type="dxa"/>
            <w:vMerge/>
            <w:tcBorders>
              <w:top w:val="nil"/>
            </w:tcBorders>
          </w:tcPr>
          <w:p w:rsidR="008E06BB" w:rsidRDefault="008E06BB">
            <w:pPr>
              <w:rPr>
                <w:sz w:val="2"/>
                <w:szCs w:val="2"/>
              </w:rPr>
            </w:pPr>
          </w:p>
        </w:tc>
        <w:tc>
          <w:tcPr>
            <w:tcW w:w="1423" w:type="dxa"/>
            <w:vMerge/>
            <w:tcBorders>
              <w:top w:val="nil"/>
            </w:tcBorders>
          </w:tcPr>
          <w:p w:rsidR="008E06BB" w:rsidRDefault="008E06BB">
            <w:pPr>
              <w:rPr>
                <w:sz w:val="2"/>
                <w:szCs w:val="2"/>
              </w:rPr>
            </w:pPr>
          </w:p>
        </w:tc>
        <w:tc>
          <w:tcPr>
            <w:tcW w:w="1277" w:type="dxa"/>
            <w:vMerge/>
            <w:tcBorders>
              <w:top w:val="nil"/>
            </w:tcBorders>
          </w:tcPr>
          <w:p w:rsidR="008E06BB" w:rsidRDefault="008E06BB">
            <w:pPr>
              <w:rPr>
                <w:sz w:val="2"/>
                <w:szCs w:val="2"/>
              </w:rPr>
            </w:pPr>
          </w:p>
        </w:tc>
        <w:tc>
          <w:tcPr>
            <w:tcW w:w="1273" w:type="dxa"/>
            <w:vMerge/>
            <w:tcBorders>
              <w:top w:val="nil"/>
            </w:tcBorders>
          </w:tcPr>
          <w:p w:rsidR="008E06BB" w:rsidRDefault="008E06BB">
            <w:pPr>
              <w:rPr>
                <w:sz w:val="2"/>
                <w:szCs w:val="2"/>
              </w:rPr>
            </w:pPr>
          </w:p>
        </w:tc>
        <w:tc>
          <w:tcPr>
            <w:tcW w:w="1561" w:type="dxa"/>
            <w:vMerge/>
            <w:tcBorders>
              <w:top w:val="nil"/>
            </w:tcBorders>
          </w:tcPr>
          <w:p w:rsidR="008E06BB" w:rsidRDefault="008E06BB">
            <w:pPr>
              <w:rPr>
                <w:sz w:val="2"/>
                <w:szCs w:val="2"/>
              </w:rPr>
            </w:pPr>
          </w:p>
        </w:tc>
        <w:tc>
          <w:tcPr>
            <w:tcW w:w="999" w:type="dxa"/>
            <w:vMerge/>
            <w:tcBorders>
              <w:top w:val="nil"/>
            </w:tcBorders>
          </w:tcPr>
          <w:p w:rsidR="008E06BB" w:rsidRDefault="008E06BB">
            <w:pPr>
              <w:rPr>
                <w:sz w:val="2"/>
                <w:szCs w:val="2"/>
              </w:rPr>
            </w:pPr>
          </w:p>
        </w:tc>
        <w:tc>
          <w:tcPr>
            <w:tcW w:w="1007" w:type="dxa"/>
            <w:vMerge/>
            <w:tcBorders>
              <w:top w:val="nil"/>
            </w:tcBorders>
          </w:tcPr>
          <w:p w:rsidR="008E06BB" w:rsidRDefault="008E06BB">
            <w:pPr>
              <w:rPr>
                <w:sz w:val="2"/>
                <w:szCs w:val="2"/>
              </w:rPr>
            </w:pPr>
          </w:p>
        </w:tc>
      </w:tr>
      <w:tr w:rsidR="008E06BB">
        <w:trPr>
          <w:trHeight w:val="186"/>
        </w:trPr>
        <w:tc>
          <w:tcPr>
            <w:tcW w:w="692" w:type="dxa"/>
            <w:vMerge w:val="restart"/>
            <w:tcBorders>
              <w:bottom w:val="single" w:sz="8" w:space="0" w:color="000000"/>
            </w:tcBorders>
          </w:tcPr>
          <w:p w:rsidR="008E06BB" w:rsidRDefault="0071499E">
            <w:pPr>
              <w:pStyle w:val="TableParagraph"/>
              <w:spacing w:line="218" w:lineRule="exact"/>
              <w:ind w:left="17" w:right="6"/>
              <w:jc w:val="center"/>
              <w:rPr>
                <w:sz w:val="19"/>
              </w:rPr>
            </w:pPr>
            <w:r>
              <w:rPr>
                <w:spacing w:val="-10"/>
                <w:sz w:val="19"/>
              </w:rPr>
              <w:t>1</w:t>
            </w:r>
          </w:p>
        </w:tc>
        <w:tc>
          <w:tcPr>
            <w:tcW w:w="1134" w:type="dxa"/>
            <w:tcBorders>
              <w:bottom w:val="nil"/>
            </w:tcBorders>
          </w:tcPr>
          <w:p w:rsidR="008E06BB" w:rsidRDefault="0071499E">
            <w:pPr>
              <w:pStyle w:val="TableParagraph"/>
              <w:spacing w:line="166" w:lineRule="exact"/>
              <w:ind w:left="14"/>
              <w:rPr>
                <w:sz w:val="19"/>
              </w:rPr>
            </w:pPr>
            <w:r>
              <w:rPr>
                <w:spacing w:val="-2"/>
                <w:sz w:val="19"/>
              </w:rPr>
              <w:t>Психосом</w:t>
            </w:r>
          </w:p>
        </w:tc>
        <w:tc>
          <w:tcPr>
            <w:tcW w:w="1559" w:type="dxa"/>
            <w:tcBorders>
              <w:bottom w:val="nil"/>
            </w:tcBorders>
          </w:tcPr>
          <w:p w:rsidR="008E06BB" w:rsidRDefault="0071499E">
            <w:pPr>
              <w:pStyle w:val="TableParagraph"/>
              <w:spacing w:line="166" w:lineRule="exact"/>
              <w:ind w:left="22"/>
              <w:rPr>
                <w:sz w:val="19"/>
              </w:rPr>
            </w:pPr>
            <w:r>
              <w:rPr>
                <w:sz w:val="19"/>
              </w:rPr>
              <w:t>Раева</w:t>
            </w:r>
            <w:r>
              <w:rPr>
                <w:spacing w:val="-5"/>
                <w:sz w:val="19"/>
              </w:rPr>
              <w:t xml:space="preserve"> </w:t>
            </w:r>
            <w:r>
              <w:rPr>
                <w:spacing w:val="-2"/>
                <w:sz w:val="19"/>
              </w:rPr>
              <w:t>Татьяна</w:t>
            </w:r>
          </w:p>
        </w:tc>
        <w:tc>
          <w:tcPr>
            <w:tcW w:w="1423" w:type="dxa"/>
            <w:tcBorders>
              <w:bottom w:val="nil"/>
            </w:tcBorders>
          </w:tcPr>
          <w:p w:rsidR="008E06BB" w:rsidRDefault="0071499E">
            <w:pPr>
              <w:pStyle w:val="TableParagraph"/>
              <w:spacing w:line="166" w:lineRule="exact"/>
              <w:ind w:left="18"/>
              <w:rPr>
                <w:sz w:val="19"/>
              </w:rPr>
            </w:pPr>
            <w:r>
              <w:rPr>
                <w:spacing w:val="-2"/>
                <w:sz w:val="19"/>
              </w:rPr>
              <w:t>Заведующий</w:t>
            </w:r>
          </w:p>
        </w:tc>
        <w:tc>
          <w:tcPr>
            <w:tcW w:w="1277" w:type="dxa"/>
            <w:tcBorders>
              <w:bottom w:val="nil"/>
            </w:tcBorders>
          </w:tcPr>
          <w:p w:rsidR="008E06BB" w:rsidRDefault="0071499E">
            <w:pPr>
              <w:pStyle w:val="TableParagraph"/>
              <w:spacing w:line="166" w:lineRule="exact"/>
              <w:ind w:left="43" w:right="18"/>
              <w:jc w:val="center"/>
              <w:rPr>
                <w:sz w:val="19"/>
              </w:rPr>
            </w:pPr>
            <w:r>
              <w:rPr>
                <w:spacing w:val="-4"/>
                <w:sz w:val="19"/>
              </w:rPr>
              <w:t>ДМН,</w:t>
            </w:r>
          </w:p>
        </w:tc>
        <w:tc>
          <w:tcPr>
            <w:tcW w:w="1273" w:type="dxa"/>
            <w:tcBorders>
              <w:bottom w:val="nil"/>
            </w:tcBorders>
          </w:tcPr>
          <w:p w:rsidR="008E06BB" w:rsidRDefault="0071499E">
            <w:pPr>
              <w:pStyle w:val="TableParagraph"/>
              <w:spacing w:line="166" w:lineRule="exact"/>
              <w:ind w:right="211"/>
              <w:jc w:val="right"/>
              <w:rPr>
                <w:sz w:val="19"/>
              </w:rPr>
            </w:pPr>
            <w:r>
              <w:rPr>
                <w:spacing w:val="-2"/>
                <w:sz w:val="19"/>
              </w:rPr>
              <w:t>Основная</w:t>
            </w:r>
          </w:p>
        </w:tc>
        <w:tc>
          <w:tcPr>
            <w:tcW w:w="1561" w:type="dxa"/>
            <w:tcBorders>
              <w:bottom w:val="nil"/>
            </w:tcBorders>
          </w:tcPr>
          <w:p w:rsidR="008E06BB" w:rsidRDefault="0071499E">
            <w:pPr>
              <w:pStyle w:val="TableParagraph"/>
              <w:spacing w:line="166" w:lineRule="exact"/>
              <w:ind w:left="65" w:right="40"/>
              <w:jc w:val="center"/>
              <w:rPr>
                <w:sz w:val="19"/>
              </w:rPr>
            </w:pPr>
            <w:r>
              <w:rPr>
                <w:spacing w:val="-2"/>
                <w:sz w:val="19"/>
              </w:rPr>
              <w:t>Психиатрия,</w:t>
            </w:r>
          </w:p>
        </w:tc>
        <w:tc>
          <w:tcPr>
            <w:tcW w:w="999" w:type="dxa"/>
            <w:tcBorders>
              <w:bottom w:val="nil"/>
            </w:tcBorders>
          </w:tcPr>
          <w:p w:rsidR="008E06BB" w:rsidRDefault="0071499E">
            <w:pPr>
              <w:pStyle w:val="TableParagraph"/>
              <w:spacing w:line="166" w:lineRule="exact"/>
              <w:ind w:right="178"/>
              <w:jc w:val="right"/>
              <w:rPr>
                <w:sz w:val="19"/>
              </w:rPr>
            </w:pPr>
            <w:r>
              <w:rPr>
                <w:sz w:val="19"/>
              </w:rPr>
              <w:t xml:space="preserve">24 </w:t>
            </w:r>
            <w:r>
              <w:rPr>
                <w:spacing w:val="-4"/>
                <w:sz w:val="19"/>
              </w:rPr>
              <w:t>года</w:t>
            </w:r>
          </w:p>
        </w:tc>
        <w:tc>
          <w:tcPr>
            <w:tcW w:w="1007" w:type="dxa"/>
            <w:tcBorders>
              <w:bottom w:val="nil"/>
            </w:tcBorders>
          </w:tcPr>
          <w:p w:rsidR="008E06BB" w:rsidRDefault="0071499E">
            <w:pPr>
              <w:pStyle w:val="TableParagraph"/>
              <w:spacing w:line="166" w:lineRule="exact"/>
              <w:ind w:left="14"/>
              <w:jc w:val="center"/>
              <w:rPr>
                <w:sz w:val="19"/>
              </w:rPr>
            </w:pPr>
            <w:r>
              <w:rPr>
                <w:spacing w:val="-5"/>
                <w:sz w:val="19"/>
              </w:rPr>
              <w:t>10</w:t>
            </w:r>
          </w:p>
        </w:tc>
      </w:tr>
      <w:tr w:rsidR="008E06BB">
        <w:trPr>
          <w:trHeight w:val="211"/>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1" w:lineRule="exact"/>
              <w:ind w:left="14"/>
              <w:rPr>
                <w:sz w:val="19"/>
              </w:rPr>
            </w:pPr>
            <w:r>
              <w:rPr>
                <w:spacing w:val="-2"/>
                <w:sz w:val="19"/>
              </w:rPr>
              <w:t>атические</w:t>
            </w:r>
          </w:p>
        </w:tc>
        <w:tc>
          <w:tcPr>
            <w:tcW w:w="1559" w:type="dxa"/>
            <w:tcBorders>
              <w:top w:val="nil"/>
              <w:bottom w:val="nil"/>
            </w:tcBorders>
          </w:tcPr>
          <w:p w:rsidR="008E06BB" w:rsidRDefault="0071499E">
            <w:pPr>
              <w:pStyle w:val="TableParagraph"/>
              <w:spacing w:line="191" w:lineRule="exact"/>
              <w:ind w:left="22"/>
              <w:rPr>
                <w:sz w:val="19"/>
              </w:rPr>
            </w:pPr>
            <w:r>
              <w:rPr>
                <w:spacing w:val="-2"/>
                <w:sz w:val="19"/>
              </w:rPr>
              <w:t>Викторовна</w:t>
            </w:r>
          </w:p>
        </w:tc>
        <w:tc>
          <w:tcPr>
            <w:tcW w:w="1423" w:type="dxa"/>
            <w:tcBorders>
              <w:top w:val="nil"/>
              <w:bottom w:val="nil"/>
            </w:tcBorders>
          </w:tcPr>
          <w:p w:rsidR="008E06BB" w:rsidRDefault="0071499E">
            <w:pPr>
              <w:pStyle w:val="TableParagraph"/>
              <w:spacing w:line="191" w:lineRule="exact"/>
              <w:ind w:left="331"/>
              <w:rPr>
                <w:sz w:val="19"/>
              </w:rPr>
            </w:pPr>
            <w:r>
              <w:rPr>
                <w:spacing w:val="-2"/>
                <w:sz w:val="19"/>
              </w:rPr>
              <w:t>кафедрой</w:t>
            </w:r>
          </w:p>
        </w:tc>
        <w:tc>
          <w:tcPr>
            <w:tcW w:w="1277" w:type="dxa"/>
            <w:tcBorders>
              <w:top w:val="nil"/>
              <w:bottom w:val="nil"/>
            </w:tcBorders>
          </w:tcPr>
          <w:p w:rsidR="008E06BB" w:rsidRDefault="0071499E">
            <w:pPr>
              <w:pStyle w:val="TableParagraph"/>
              <w:spacing w:line="191" w:lineRule="exact"/>
              <w:ind w:left="43" w:right="19"/>
              <w:jc w:val="center"/>
              <w:rPr>
                <w:sz w:val="19"/>
              </w:rPr>
            </w:pPr>
            <w:r>
              <w:rPr>
                <w:spacing w:val="-2"/>
                <w:sz w:val="19"/>
              </w:rPr>
              <w:t>доцент</w:t>
            </w:r>
          </w:p>
        </w:tc>
        <w:tc>
          <w:tcPr>
            <w:tcW w:w="1273" w:type="dxa"/>
            <w:tcBorders>
              <w:top w:val="nil"/>
              <w:bottom w:val="nil"/>
            </w:tcBorders>
          </w:tcPr>
          <w:p w:rsidR="008E06BB" w:rsidRDefault="008E06BB">
            <w:pPr>
              <w:pStyle w:val="TableParagraph"/>
              <w:rPr>
                <w:sz w:val="14"/>
              </w:rPr>
            </w:pPr>
          </w:p>
        </w:tc>
        <w:tc>
          <w:tcPr>
            <w:tcW w:w="1561" w:type="dxa"/>
            <w:tcBorders>
              <w:top w:val="nil"/>
              <w:bottom w:val="nil"/>
            </w:tcBorders>
          </w:tcPr>
          <w:p w:rsidR="008E06BB" w:rsidRDefault="0071499E">
            <w:pPr>
              <w:pStyle w:val="TableParagraph"/>
              <w:spacing w:line="191" w:lineRule="exact"/>
              <w:ind w:left="41" w:right="81"/>
              <w:jc w:val="center"/>
              <w:rPr>
                <w:sz w:val="19"/>
              </w:rPr>
            </w:pPr>
            <w:r>
              <w:rPr>
                <w:spacing w:val="-2"/>
                <w:sz w:val="19"/>
              </w:rPr>
              <w:t>Психотерапия</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215"/>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195" w:lineRule="exact"/>
              <w:ind w:left="14"/>
              <w:rPr>
                <w:sz w:val="19"/>
              </w:rPr>
            </w:pPr>
            <w:r>
              <w:rPr>
                <w:spacing w:val="-2"/>
                <w:sz w:val="19"/>
              </w:rPr>
              <w:t>расстройс</w:t>
            </w:r>
          </w:p>
        </w:tc>
        <w:tc>
          <w:tcPr>
            <w:tcW w:w="1559" w:type="dxa"/>
            <w:tcBorders>
              <w:top w:val="nil"/>
              <w:bottom w:val="nil"/>
            </w:tcBorders>
          </w:tcPr>
          <w:p w:rsidR="008E06BB" w:rsidRDefault="008E06BB">
            <w:pPr>
              <w:pStyle w:val="TableParagraph"/>
              <w:rPr>
                <w:sz w:val="14"/>
              </w:rPr>
            </w:pPr>
          </w:p>
        </w:tc>
        <w:tc>
          <w:tcPr>
            <w:tcW w:w="1423" w:type="dxa"/>
            <w:tcBorders>
              <w:top w:val="nil"/>
              <w:bottom w:val="nil"/>
            </w:tcBorders>
          </w:tcPr>
          <w:p w:rsidR="008E06BB" w:rsidRDefault="008E06BB">
            <w:pPr>
              <w:pStyle w:val="TableParagraph"/>
              <w:rPr>
                <w:sz w:val="14"/>
              </w:rPr>
            </w:pP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8E06BB">
            <w:pPr>
              <w:pStyle w:val="TableParagraph"/>
              <w:rPr>
                <w:sz w:val="14"/>
              </w:rPr>
            </w:pPr>
          </w:p>
        </w:tc>
        <w:tc>
          <w:tcPr>
            <w:tcW w:w="1561" w:type="dxa"/>
            <w:tcBorders>
              <w:top w:val="nil"/>
              <w:bottom w:val="nil"/>
            </w:tcBorders>
          </w:tcPr>
          <w:p w:rsidR="008E06BB" w:rsidRDefault="008E06BB">
            <w:pPr>
              <w:pStyle w:val="TableParagraph"/>
              <w:rPr>
                <w:sz w:val="14"/>
              </w:rPr>
            </w:pP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861"/>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71499E">
            <w:pPr>
              <w:pStyle w:val="TableParagraph"/>
              <w:spacing w:line="216" w:lineRule="exact"/>
              <w:ind w:left="14"/>
              <w:rPr>
                <w:sz w:val="19"/>
              </w:rPr>
            </w:pPr>
            <w:r>
              <w:rPr>
                <w:spacing w:val="-5"/>
                <w:sz w:val="19"/>
              </w:rPr>
              <w:t>тва</w:t>
            </w:r>
          </w:p>
        </w:tc>
        <w:tc>
          <w:tcPr>
            <w:tcW w:w="1559" w:type="dxa"/>
            <w:tcBorders>
              <w:top w:val="nil"/>
              <w:bottom w:val="nil"/>
            </w:tcBorders>
          </w:tcPr>
          <w:p w:rsidR="008E06BB" w:rsidRDefault="0071499E">
            <w:pPr>
              <w:pStyle w:val="TableParagraph"/>
              <w:spacing w:before="194"/>
              <w:ind w:left="22"/>
              <w:rPr>
                <w:sz w:val="19"/>
              </w:rPr>
            </w:pPr>
            <w:r>
              <w:rPr>
                <w:spacing w:val="-2"/>
                <w:sz w:val="19"/>
              </w:rPr>
              <w:t>Сульдин</w:t>
            </w:r>
          </w:p>
          <w:p w:rsidR="008E06BB" w:rsidRDefault="0071499E">
            <w:pPr>
              <w:pStyle w:val="TableParagraph"/>
              <w:spacing w:line="220" w:lineRule="atLeast"/>
              <w:ind w:left="22"/>
              <w:rPr>
                <w:sz w:val="19"/>
              </w:rPr>
            </w:pPr>
            <w:r>
              <w:rPr>
                <w:spacing w:val="-2"/>
                <w:sz w:val="19"/>
              </w:rPr>
              <w:t xml:space="preserve">Александр </w:t>
            </w:r>
            <w:r>
              <w:rPr>
                <w:spacing w:val="-4"/>
                <w:sz w:val="19"/>
              </w:rPr>
              <w:t>Михайлович</w:t>
            </w:r>
          </w:p>
        </w:tc>
        <w:tc>
          <w:tcPr>
            <w:tcW w:w="1423" w:type="dxa"/>
            <w:tcBorders>
              <w:top w:val="nil"/>
              <w:bottom w:val="nil"/>
            </w:tcBorders>
          </w:tcPr>
          <w:p w:rsidR="008E06BB" w:rsidRDefault="0071499E">
            <w:pPr>
              <w:pStyle w:val="TableParagraph"/>
              <w:spacing w:line="216" w:lineRule="exact"/>
              <w:ind w:right="187"/>
              <w:jc w:val="right"/>
              <w:rPr>
                <w:sz w:val="19"/>
              </w:rPr>
            </w:pPr>
            <w:r>
              <w:rPr>
                <w:spacing w:val="-2"/>
                <w:sz w:val="19"/>
              </w:rPr>
              <w:t>Профессор</w:t>
            </w:r>
          </w:p>
        </w:tc>
        <w:tc>
          <w:tcPr>
            <w:tcW w:w="1277" w:type="dxa"/>
            <w:tcBorders>
              <w:top w:val="nil"/>
              <w:bottom w:val="nil"/>
            </w:tcBorders>
          </w:tcPr>
          <w:p w:rsidR="008E06BB" w:rsidRDefault="0071499E">
            <w:pPr>
              <w:pStyle w:val="TableParagraph"/>
              <w:spacing w:line="216" w:lineRule="exact"/>
              <w:ind w:left="43" w:right="9"/>
              <w:jc w:val="center"/>
              <w:rPr>
                <w:sz w:val="19"/>
              </w:rPr>
            </w:pPr>
            <w:r>
              <w:rPr>
                <w:spacing w:val="-5"/>
                <w:sz w:val="19"/>
              </w:rPr>
              <w:t>ДМН</w:t>
            </w:r>
          </w:p>
        </w:tc>
        <w:tc>
          <w:tcPr>
            <w:tcW w:w="1273" w:type="dxa"/>
            <w:tcBorders>
              <w:top w:val="nil"/>
              <w:bottom w:val="nil"/>
            </w:tcBorders>
          </w:tcPr>
          <w:p w:rsidR="008E06BB" w:rsidRDefault="0071499E">
            <w:pPr>
              <w:pStyle w:val="TableParagraph"/>
              <w:spacing w:line="216" w:lineRule="exact"/>
              <w:ind w:right="211"/>
              <w:jc w:val="right"/>
              <w:rPr>
                <w:sz w:val="19"/>
              </w:rPr>
            </w:pPr>
            <w:r>
              <w:rPr>
                <w:spacing w:val="-2"/>
                <w:sz w:val="19"/>
              </w:rPr>
              <w:t>Основная</w:t>
            </w:r>
          </w:p>
        </w:tc>
        <w:tc>
          <w:tcPr>
            <w:tcW w:w="1561" w:type="dxa"/>
            <w:tcBorders>
              <w:top w:val="nil"/>
              <w:bottom w:val="nil"/>
            </w:tcBorders>
          </w:tcPr>
          <w:p w:rsidR="008E06BB" w:rsidRDefault="0071499E">
            <w:pPr>
              <w:pStyle w:val="TableParagraph"/>
              <w:spacing w:line="216" w:lineRule="exact"/>
              <w:ind w:left="65" w:right="40"/>
              <w:jc w:val="center"/>
              <w:rPr>
                <w:sz w:val="19"/>
              </w:rPr>
            </w:pPr>
            <w:r>
              <w:rPr>
                <w:spacing w:val="-2"/>
                <w:sz w:val="19"/>
              </w:rPr>
              <w:t>Психиатрия</w:t>
            </w:r>
          </w:p>
        </w:tc>
        <w:tc>
          <w:tcPr>
            <w:tcW w:w="999" w:type="dxa"/>
            <w:tcBorders>
              <w:top w:val="nil"/>
              <w:bottom w:val="nil"/>
            </w:tcBorders>
          </w:tcPr>
          <w:p w:rsidR="008E06BB" w:rsidRDefault="0071499E">
            <w:pPr>
              <w:pStyle w:val="TableParagraph"/>
              <w:spacing w:line="216" w:lineRule="exact"/>
              <w:ind w:left="295"/>
              <w:rPr>
                <w:sz w:val="19"/>
              </w:rPr>
            </w:pPr>
            <w:r>
              <w:rPr>
                <w:sz w:val="19"/>
              </w:rPr>
              <w:t>7</w:t>
            </w:r>
            <w:r>
              <w:rPr>
                <w:spacing w:val="-1"/>
                <w:sz w:val="19"/>
              </w:rPr>
              <w:t xml:space="preserve"> </w:t>
            </w:r>
            <w:r>
              <w:rPr>
                <w:spacing w:val="-5"/>
                <w:sz w:val="19"/>
              </w:rPr>
              <w:t>лет</w:t>
            </w:r>
          </w:p>
        </w:tc>
        <w:tc>
          <w:tcPr>
            <w:tcW w:w="1007" w:type="dxa"/>
            <w:tcBorders>
              <w:top w:val="nil"/>
              <w:bottom w:val="nil"/>
            </w:tcBorders>
          </w:tcPr>
          <w:p w:rsidR="008E06BB" w:rsidRDefault="008E06BB">
            <w:pPr>
              <w:pStyle w:val="TableParagraph"/>
              <w:spacing w:before="110"/>
              <w:rPr>
                <w:b/>
                <w:sz w:val="19"/>
              </w:rPr>
            </w:pPr>
          </w:p>
          <w:p w:rsidR="008E06BB" w:rsidRDefault="0071499E">
            <w:pPr>
              <w:pStyle w:val="TableParagraph"/>
              <w:ind w:left="14"/>
              <w:jc w:val="center"/>
              <w:rPr>
                <w:sz w:val="19"/>
              </w:rPr>
            </w:pPr>
            <w:r>
              <w:rPr>
                <w:spacing w:val="-5"/>
                <w:sz w:val="19"/>
              </w:rPr>
              <w:t>10</w:t>
            </w:r>
          </w:p>
        </w:tc>
      </w:tr>
      <w:tr w:rsidR="008E06BB">
        <w:trPr>
          <w:trHeight w:val="215"/>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95" w:lineRule="exact"/>
              <w:ind w:left="22"/>
              <w:rPr>
                <w:sz w:val="19"/>
              </w:rPr>
            </w:pPr>
            <w:r>
              <w:rPr>
                <w:spacing w:val="-2"/>
                <w:sz w:val="19"/>
              </w:rPr>
              <w:t>Ишутина</w:t>
            </w:r>
            <w:r>
              <w:rPr>
                <w:spacing w:val="-3"/>
                <w:sz w:val="19"/>
              </w:rPr>
              <w:t xml:space="preserve"> </w:t>
            </w:r>
            <w:r>
              <w:rPr>
                <w:spacing w:val="-4"/>
                <w:sz w:val="19"/>
              </w:rPr>
              <w:t>Нина</w:t>
            </w:r>
          </w:p>
        </w:tc>
        <w:tc>
          <w:tcPr>
            <w:tcW w:w="1423" w:type="dxa"/>
            <w:tcBorders>
              <w:top w:val="nil"/>
              <w:bottom w:val="nil"/>
            </w:tcBorders>
          </w:tcPr>
          <w:p w:rsidR="008E06BB" w:rsidRDefault="0071499E">
            <w:pPr>
              <w:pStyle w:val="TableParagraph"/>
              <w:spacing w:line="195" w:lineRule="exact"/>
              <w:ind w:left="422"/>
              <w:rPr>
                <w:sz w:val="19"/>
              </w:rPr>
            </w:pPr>
            <w:r>
              <w:rPr>
                <w:spacing w:val="-2"/>
                <w:sz w:val="19"/>
              </w:rPr>
              <w:t>Доцент</w:t>
            </w:r>
          </w:p>
        </w:tc>
        <w:tc>
          <w:tcPr>
            <w:tcW w:w="1277" w:type="dxa"/>
            <w:tcBorders>
              <w:top w:val="nil"/>
              <w:bottom w:val="nil"/>
            </w:tcBorders>
          </w:tcPr>
          <w:p w:rsidR="008E06BB" w:rsidRDefault="0071499E">
            <w:pPr>
              <w:pStyle w:val="TableParagraph"/>
              <w:spacing w:line="195" w:lineRule="exact"/>
              <w:ind w:left="43" w:right="19"/>
              <w:jc w:val="center"/>
              <w:rPr>
                <w:sz w:val="19"/>
              </w:rPr>
            </w:pPr>
            <w:r>
              <w:rPr>
                <w:spacing w:val="-4"/>
                <w:sz w:val="19"/>
              </w:rPr>
              <w:t>КМН,</w:t>
            </w:r>
          </w:p>
        </w:tc>
        <w:tc>
          <w:tcPr>
            <w:tcW w:w="1273" w:type="dxa"/>
            <w:tcBorders>
              <w:top w:val="nil"/>
              <w:bottom w:val="nil"/>
            </w:tcBorders>
          </w:tcPr>
          <w:p w:rsidR="008E06BB" w:rsidRDefault="0071499E">
            <w:pPr>
              <w:pStyle w:val="TableParagraph"/>
              <w:spacing w:line="195" w:lineRule="exact"/>
              <w:ind w:right="211"/>
              <w:jc w:val="right"/>
              <w:rPr>
                <w:sz w:val="19"/>
              </w:rPr>
            </w:pPr>
            <w:r>
              <w:rPr>
                <w:spacing w:val="-2"/>
                <w:sz w:val="19"/>
              </w:rPr>
              <w:t>Основная</w:t>
            </w:r>
          </w:p>
        </w:tc>
        <w:tc>
          <w:tcPr>
            <w:tcW w:w="1561" w:type="dxa"/>
            <w:tcBorders>
              <w:top w:val="nil"/>
              <w:bottom w:val="nil"/>
            </w:tcBorders>
          </w:tcPr>
          <w:p w:rsidR="008E06BB" w:rsidRDefault="0071499E">
            <w:pPr>
              <w:pStyle w:val="TableParagraph"/>
              <w:spacing w:line="195" w:lineRule="exact"/>
              <w:ind w:left="65" w:right="40"/>
              <w:jc w:val="center"/>
              <w:rPr>
                <w:sz w:val="19"/>
              </w:rPr>
            </w:pPr>
            <w:r>
              <w:rPr>
                <w:spacing w:val="-2"/>
                <w:sz w:val="19"/>
              </w:rPr>
              <w:t>Психиатрия,</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71499E">
            <w:pPr>
              <w:pStyle w:val="TableParagraph"/>
              <w:spacing w:line="195" w:lineRule="exact"/>
              <w:ind w:left="14"/>
              <w:jc w:val="center"/>
              <w:rPr>
                <w:sz w:val="19"/>
              </w:rPr>
            </w:pPr>
            <w:r>
              <w:rPr>
                <w:spacing w:val="-5"/>
                <w:sz w:val="19"/>
              </w:rPr>
              <w:t>20</w:t>
            </w:r>
          </w:p>
        </w:tc>
      </w:tr>
      <w:tr w:rsidR="008E06BB">
        <w:trPr>
          <w:trHeight w:val="417"/>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71499E">
            <w:pPr>
              <w:pStyle w:val="TableParagraph"/>
              <w:spacing w:line="216" w:lineRule="exact"/>
              <w:ind w:left="22"/>
              <w:rPr>
                <w:sz w:val="19"/>
              </w:rPr>
            </w:pPr>
            <w:r>
              <w:rPr>
                <w:spacing w:val="-2"/>
                <w:sz w:val="19"/>
              </w:rPr>
              <w:t>Петровна</w:t>
            </w:r>
          </w:p>
        </w:tc>
        <w:tc>
          <w:tcPr>
            <w:tcW w:w="1423" w:type="dxa"/>
            <w:tcBorders>
              <w:top w:val="nil"/>
              <w:bottom w:val="nil"/>
            </w:tcBorders>
          </w:tcPr>
          <w:p w:rsidR="008E06BB" w:rsidRDefault="0071499E">
            <w:pPr>
              <w:pStyle w:val="TableParagraph"/>
              <w:spacing w:before="206" w:line="191" w:lineRule="exact"/>
              <w:ind w:left="422"/>
              <w:rPr>
                <w:sz w:val="19"/>
              </w:rPr>
            </w:pPr>
            <w:r>
              <w:rPr>
                <w:spacing w:val="-2"/>
                <w:sz w:val="19"/>
              </w:rPr>
              <w:t>Доцент</w:t>
            </w:r>
          </w:p>
        </w:tc>
        <w:tc>
          <w:tcPr>
            <w:tcW w:w="1277" w:type="dxa"/>
            <w:tcBorders>
              <w:top w:val="nil"/>
              <w:bottom w:val="nil"/>
            </w:tcBorders>
          </w:tcPr>
          <w:p w:rsidR="008E06BB" w:rsidRDefault="0071499E">
            <w:pPr>
              <w:pStyle w:val="TableParagraph"/>
              <w:spacing w:line="216" w:lineRule="exact"/>
              <w:ind w:left="43" w:right="19"/>
              <w:jc w:val="center"/>
              <w:rPr>
                <w:sz w:val="19"/>
              </w:rPr>
            </w:pPr>
            <w:r>
              <w:rPr>
                <w:spacing w:val="-2"/>
                <w:sz w:val="19"/>
              </w:rPr>
              <w:t>доцент</w:t>
            </w:r>
          </w:p>
        </w:tc>
        <w:tc>
          <w:tcPr>
            <w:tcW w:w="1273" w:type="dxa"/>
            <w:tcBorders>
              <w:top w:val="nil"/>
              <w:bottom w:val="nil"/>
            </w:tcBorders>
          </w:tcPr>
          <w:p w:rsidR="008E06BB" w:rsidRDefault="008E06BB">
            <w:pPr>
              <w:pStyle w:val="TableParagraph"/>
              <w:rPr>
                <w:sz w:val="18"/>
              </w:rPr>
            </w:pPr>
          </w:p>
        </w:tc>
        <w:tc>
          <w:tcPr>
            <w:tcW w:w="1561" w:type="dxa"/>
            <w:tcBorders>
              <w:top w:val="nil"/>
              <w:bottom w:val="nil"/>
            </w:tcBorders>
          </w:tcPr>
          <w:p w:rsidR="008E06BB" w:rsidRDefault="0071499E">
            <w:pPr>
              <w:pStyle w:val="TableParagraph"/>
              <w:spacing w:line="216" w:lineRule="exact"/>
              <w:ind w:left="41" w:right="81"/>
              <w:jc w:val="center"/>
              <w:rPr>
                <w:sz w:val="19"/>
              </w:rPr>
            </w:pPr>
            <w:r>
              <w:rPr>
                <w:spacing w:val="-2"/>
                <w:sz w:val="19"/>
              </w:rPr>
              <w:t>Психотерапия</w:t>
            </w:r>
          </w:p>
        </w:tc>
        <w:tc>
          <w:tcPr>
            <w:tcW w:w="999" w:type="dxa"/>
            <w:tcBorders>
              <w:top w:val="nil"/>
              <w:bottom w:val="nil"/>
            </w:tcBorders>
          </w:tcPr>
          <w:p w:rsidR="008E06BB" w:rsidRDefault="0071499E">
            <w:pPr>
              <w:pStyle w:val="TableParagraph"/>
              <w:spacing w:line="216" w:lineRule="exact"/>
              <w:ind w:right="182"/>
              <w:jc w:val="right"/>
              <w:rPr>
                <w:sz w:val="19"/>
              </w:rPr>
            </w:pPr>
            <w:r>
              <w:rPr>
                <w:sz w:val="19"/>
              </w:rPr>
              <w:t xml:space="preserve">31 </w:t>
            </w:r>
            <w:r>
              <w:rPr>
                <w:spacing w:val="-5"/>
                <w:sz w:val="19"/>
              </w:rPr>
              <w:t>год</w:t>
            </w:r>
          </w:p>
        </w:tc>
        <w:tc>
          <w:tcPr>
            <w:tcW w:w="1007" w:type="dxa"/>
            <w:tcBorders>
              <w:top w:val="nil"/>
              <w:bottom w:val="nil"/>
            </w:tcBorders>
          </w:tcPr>
          <w:p w:rsidR="008E06BB" w:rsidRDefault="008E06BB">
            <w:pPr>
              <w:pStyle w:val="TableParagraph"/>
              <w:rPr>
                <w:sz w:val="18"/>
              </w:rPr>
            </w:pPr>
          </w:p>
        </w:tc>
      </w:tr>
      <w:tr w:rsidR="008E06BB">
        <w:trPr>
          <w:trHeight w:val="196"/>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2"/>
              </w:rPr>
            </w:pPr>
          </w:p>
        </w:tc>
        <w:tc>
          <w:tcPr>
            <w:tcW w:w="1559" w:type="dxa"/>
            <w:tcBorders>
              <w:top w:val="nil"/>
              <w:bottom w:val="nil"/>
            </w:tcBorders>
          </w:tcPr>
          <w:p w:rsidR="008E06BB" w:rsidRDefault="0071499E">
            <w:pPr>
              <w:pStyle w:val="TableParagraph"/>
              <w:spacing w:line="177" w:lineRule="exact"/>
              <w:ind w:left="22"/>
              <w:rPr>
                <w:sz w:val="19"/>
              </w:rPr>
            </w:pPr>
            <w:r>
              <w:rPr>
                <w:spacing w:val="-2"/>
                <w:sz w:val="19"/>
              </w:rPr>
              <w:t>Спадерова</w:t>
            </w:r>
          </w:p>
        </w:tc>
        <w:tc>
          <w:tcPr>
            <w:tcW w:w="1423" w:type="dxa"/>
            <w:tcBorders>
              <w:top w:val="nil"/>
              <w:bottom w:val="nil"/>
            </w:tcBorders>
          </w:tcPr>
          <w:p w:rsidR="008E06BB" w:rsidRDefault="0071499E">
            <w:pPr>
              <w:pStyle w:val="TableParagraph"/>
              <w:spacing w:line="177" w:lineRule="exact"/>
              <w:ind w:left="18"/>
              <w:rPr>
                <w:sz w:val="19"/>
              </w:rPr>
            </w:pPr>
            <w:r>
              <w:rPr>
                <w:spacing w:val="-4"/>
                <w:sz w:val="19"/>
              </w:rPr>
              <w:t>зав.</w:t>
            </w:r>
          </w:p>
        </w:tc>
        <w:tc>
          <w:tcPr>
            <w:tcW w:w="1277" w:type="dxa"/>
            <w:tcBorders>
              <w:top w:val="nil"/>
              <w:bottom w:val="nil"/>
            </w:tcBorders>
          </w:tcPr>
          <w:p w:rsidR="008E06BB" w:rsidRDefault="008E06BB">
            <w:pPr>
              <w:pStyle w:val="TableParagraph"/>
              <w:rPr>
                <w:sz w:val="12"/>
              </w:rPr>
            </w:pPr>
          </w:p>
        </w:tc>
        <w:tc>
          <w:tcPr>
            <w:tcW w:w="1273" w:type="dxa"/>
            <w:tcBorders>
              <w:top w:val="nil"/>
              <w:bottom w:val="nil"/>
            </w:tcBorders>
          </w:tcPr>
          <w:p w:rsidR="008E06BB" w:rsidRDefault="008E06BB">
            <w:pPr>
              <w:pStyle w:val="TableParagraph"/>
              <w:rPr>
                <w:sz w:val="12"/>
              </w:rPr>
            </w:pPr>
          </w:p>
        </w:tc>
        <w:tc>
          <w:tcPr>
            <w:tcW w:w="1561" w:type="dxa"/>
            <w:tcBorders>
              <w:top w:val="nil"/>
              <w:bottom w:val="nil"/>
            </w:tcBorders>
          </w:tcPr>
          <w:p w:rsidR="008E06BB" w:rsidRDefault="008E06BB">
            <w:pPr>
              <w:pStyle w:val="TableParagraph"/>
              <w:rPr>
                <w:sz w:val="12"/>
              </w:rPr>
            </w:pPr>
          </w:p>
        </w:tc>
        <w:tc>
          <w:tcPr>
            <w:tcW w:w="999" w:type="dxa"/>
            <w:tcBorders>
              <w:top w:val="nil"/>
              <w:bottom w:val="nil"/>
            </w:tcBorders>
          </w:tcPr>
          <w:p w:rsidR="008E06BB" w:rsidRDefault="008E06BB">
            <w:pPr>
              <w:pStyle w:val="TableParagraph"/>
              <w:rPr>
                <w:sz w:val="12"/>
              </w:rPr>
            </w:pPr>
          </w:p>
        </w:tc>
        <w:tc>
          <w:tcPr>
            <w:tcW w:w="1007" w:type="dxa"/>
            <w:tcBorders>
              <w:top w:val="nil"/>
              <w:bottom w:val="nil"/>
            </w:tcBorders>
          </w:tcPr>
          <w:p w:rsidR="008E06BB" w:rsidRDefault="008E06BB">
            <w:pPr>
              <w:pStyle w:val="TableParagraph"/>
              <w:rPr>
                <w:sz w:val="12"/>
              </w:rPr>
            </w:pPr>
          </w:p>
        </w:tc>
      </w:tr>
      <w:tr w:rsidR="008E06BB">
        <w:trPr>
          <w:trHeight w:val="201"/>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81" w:lineRule="exact"/>
              <w:ind w:left="22"/>
              <w:rPr>
                <w:sz w:val="19"/>
              </w:rPr>
            </w:pPr>
            <w:r>
              <w:rPr>
                <w:spacing w:val="-2"/>
                <w:sz w:val="19"/>
              </w:rPr>
              <w:t>Надежда</w:t>
            </w:r>
          </w:p>
        </w:tc>
        <w:tc>
          <w:tcPr>
            <w:tcW w:w="1423" w:type="dxa"/>
            <w:tcBorders>
              <w:top w:val="nil"/>
              <w:bottom w:val="nil"/>
            </w:tcBorders>
          </w:tcPr>
          <w:p w:rsidR="008E06BB" w:rsidRDefault="0071499E">
            <w:pPr>
              <w:pStyle w:val="TableParagraph"/>
              <w:spacing w:line="181" w:lineRule="exact"/>
              <w:ind w:left="18"/>
              <w:rPr>
                <w:sz w:val="19"/>
              </w:rPr>
            </w:pPr>
            <w:r>
              <w:rPr>
                <w:spacing w:val="-2"/>
                <w:sz w:val="19"/>
              </w:rPr>
              <w:t>амбулаторны</w:t>
            </w: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71499E">
            <w:pPr>
              <w:pStyle w:val="TableParagraph"/>
              <w:spacing w:line="181" w:lineRule="exact"/>
              <w:ind w:right="230"/>
              <w:jc w:val="right"/>
              <w:rPr>
                <w:sz w:val="19"/>
              </w:rPr>
            </w:pPr>
            <w:r>
              <w:rPr>
                <w:spacing w:val="-2"/>
                <w:sz w:val="19"/>
              </w:rPr>
              <w:t>Внешний</w:t>
            </w:r>
          </w:p>
        </w:tc>
        <w:tc>
          <w:tcPr>
            <w:tcW w:w="1561" w:type="dxa"/>
            <w:tcBorders>
              <w:top w:val="nil"/>
              <w:bottom w:val="nil"/>
            </w:tcBorders>
          </w:tcPr>
          <w:p w:rsidR="008E06BB" w:rsidRDefault="0071499E">
            <w:pPr>
              <w:pStyle w:val="TableParagraph"/>
              <w:spacing w:line="181" w:lineRule="exact"/>
              <w:ind w:left="65" w:right="40"/>
              <w:jc w:val="center"/>
              <w:rPr>
                <w:sz w:val="19"/>
              </w:rPr>
            </w:pPr>
            <w:r>
              <w:rPr>
                <w:spacing w:val="-2"/>
                <w:sz w:val="19"/>
              </w:rPr>
              <w:t>Психиатрия,</w:t>
            </w:r>
          </w:p>
        </w:tc>
        <w:tc>
          <w:tcPr>
            <w:tcW w:w="999" w:type="dxa"/>
            <w:tcBorders>
              <w:top w:val="nil"/>
              <w:bottom w:val="nil"/>
            </w:tcBorders>
          </w:tcPr>
          <w:p w:rsidR="008E06BB" w:rsidRDefault="0071499E">
            <w:pPr>
              <w:pStyle w:val="TableParagraph"/>
              <w:spacing w:line="181" w:lineRule="exact"/>
              <w:ind w:right="192"/>
              <w:jc w:val="right"/>
              <w:rPr>
                <w:sz w:val="19"/>
              </w:rPr>
            </w:pPr>
            <w:r>
              <w:rPr>
                <w:sz w:val="19"/>
              </w:rPr>
              <w:t>3</w:t>
            </w:r>
            <w:r>
              <w:rPr>
                <w:spacing w:val="-1"/>
                <w:sz w:val="19"/>
              </w:rPr>
              <w:t xml:space="preserve"> </w:t>
            </w:r>
            <w:r>
              <w:rPr>
                <w:spacing w:val="-4"/>
                <w:sz w:val="19"/>
              </w:rPr>
              <w:t>года</w:t>
            </w:r>
          </w:p>
        </w:tc>
        <w:tc>
          <w:tcPr>
            <w:tcW w:w="1007" w:type="dxa"/>
            <w:tcBorders>
              <w:top w:val="nil"/>
              <w:bottom w:val="nil"/>
            </w:tcBorders>
          </w:tcPr>
          <w:p w:rsidR="008E06BB" w:rsidRDefault="0071499E">
            <w:pPr>
              <w:pStyle w:val="TableParagraph"/>
              <w:spacing w:line="181" w:lineRule="exact"/>
              <w:ind w:left="14"/>
              <w:jc w:val="center"/>
              <w:rPr>
                <w:sz w:val="19"/>
              </w:rPr>
            </w:pPr>
            <w:r>
              <w:rPr>
                <w:spacing w:val="-5"/>
                <w:sz w:val="19"/>
              </w:rPr>
              <w:t>10</w:t>
            </w:r>
          </w:p>
        </w:tc>
      </w:tr>
      <w:tr w:rsidR="008E06BB">
        <w:trPr>
          <w:trHeight w:val="208"/>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89" w:lineRule="exact"/>
              <w:ind w:left="22"/>
              <w:rPr>
                <w:sz w:val="19"/>
              </w:rPr>
            </w:pPr>
            <w:r>
              <w:rPr>
                <w:spacing w:val="-2"/>
                <w:sz w:val="19"/>
              </w:rPr>
              <w:t>Николаевна</w:t>
            </w:r>
          </w:p>
        </w:tc>
        <w:tc>
          <w:tcPr>
            <w:tcW w:w="1423" w:type="dxa"/>
            <w:tcBorders>
              <w:top w:val="nil"/>
              <w:bottom w:val="nil"/>
            </w:tcBorders>
          </w:tcPr>
          <w:p w:rsidR="008E06BB" w:rsidRDefault="0071499E">
            <w:pPr>
              <w:pStyle w:val="TableParagraph"/>
              <w:spacing w:line="189" w:lineRule="exact"/>
              <w:ind w:left="18"/>
              <w:rPr>
                <w:sz w:val="19"/>
              </w:rPr>
            </w:pPr>
            <w:r>
              <w:rPr>
                <w:sz w:val="19"/>
              </w:rPr>
              <w:t>м</w:t>
            </w:r>
            <w:r>
              <w:rPr>
                <w:spacing w:val="-3"/>
                <w:sz w:val="19"/>
              </w:rPr>
              <w:t xml:space="preserve"> </w:t>
            </w:r>
            <w:r>
              <w:rPr>
                <w:spacing w:val="-2"/>
                <w:sz w:val="19"/>
              </w:rPr>
              <w:t>судебно-</w:t>
            </w:r>
          </w:p>
        </w:tc>
        <w:tc>
          <w:tcPr>
            <w:tcW w:w="1277" w:type="dxa"/>
            <w:tcBorders>
              <w:top w:val="nil"/>
              <w:bottom w:val="nil"/>
            </w:tcBorders>
          </w:tcPr>
          <w:p w:rsidR="008E06BB" w:rsidRDefault="0071499E">
            <w:pPr>
              <w:pStyle w:val="TableParagraph"/>
              <w:spacing w:line="189" w:lineRule="exact"/>
              <w:ind w:left="43"/>
              <w:jc w:val="center"/>
              <w:rPr>
                <w:sz w:val="19"/>
              </w:rPr>
            </w:pPr>
            <w:r>
              <w:rPr>
                <w:spacing w:val="-5"/>
                <w:sz w:val="19"/>
              </w:rPr>
              <w:t>КМН</w:t>
            </w:r>
          </w:p>
        </w:tc>
        <w:tc>
          <w:tcPr>
            <w:tcW w:w="1273" w:type="dxa"/>
            <w:tcBorders>
              <w:top w:val="nil"/>
              <w:bottom w:val="nil"/>
            </w:tcBorders>
          </w:tcPr>
          <w:p w:rsidR="008E06BB" w:rsidRDefault="0071499E">
            <w:pPr>
              <w:pStyle w:val="TableParagraph"/>
              <w:spacing w:line="189" w:lineRule="exact"/>
              <w:ind w:right="221"/>
              <w:jc w:val="right"/>
              <w:rPr>
                <w:sz w:val="19"/>
              </w:rPr>
            </w:pPr>
            <w:r>
              <w:rPr>
                <w:spacing w:val="-2"/>
                <w:sz w:val="19"/>
              </w:rPr>
              <w:t>совместител</w:t>
            </w:r>
          </w:p>
        </w:tc>
        <w:tc>
          <w:tcPr>
            <w:tcW w:w="1561" w:type="dxa"/>
            <w:tcBorders>
              <w:top w:val="nil"/>
              <w:bottom w:val="nil"/>
            </w:tcBorders>
          </w:tcPr>
          <w:p w:rsidR="008E06BB" w:rsidRDefault="0071499E">
            <w:pPr>
              <w:pStyle w:val="TableParagraph"/>
              <w:spacing w:line="189" w:lineRule="exact"/>
              <w:ind w:left="58" w:right="40"/>
              <w:jc w:val="center"/>
              <w:rPr>
                <w:sz w:val="19"/>
              </w:rPr>
            </w:pPr>
            <w:r>
              <w:rPr>
                <w:spacing w:val="-2"/>
                <w:sz w:val="19"/>
              </w:rPr>
              <w:t>Судебно-</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208"/>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8E06BB">
            <w:pPr>
              <w:pStyle w:val="TableParagraph"/>
              <w:rPr>
                <w:sz w:val="14"/>
              </w:rPr>
            </w:pPr>
          </w:p>
        </w:tc>
        <w:tc>
          <w:tcPr>
            <w:tcW w:w="1423" w:type="dxa"/>
            <w:tcBorders>
              <w:top w:val="nil"/>
              <w:bottom w:val="nil"/>
            </w:tcBorders>
          </w:tcPr>
          <w:p w:rsidR="008E06BB" w:rsidRDefault="0071499E">
            <w:pPr>
              <w:pStyle w:val="TableParagraph"/>
              <w:spacing w:line="188" w:lineRule="exact"/>
              <w:ind w:left="18"/>
              <w:rPr>
                <w:sz w:val="19"/>
              </w:rPr>
            </w:pPr>
            <w:r>
              <w:rPr>
                <w:spacing w:val="-2"/>
                <w:sz w:val="19"/>
              </w:rPr>
              <w:t>психиатричес</w:t>
            </w: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71499E">
            <w:pPr>
              <w:pStyle w:val="TableParagraph"/>
              <w:spacing w:line="188" w:lineRule="exact"/>
              <w:ind w:left="25"/>
              <w:jc w:val="center"/>
              <w:rPr>
                <w:sz w:val="19"/>
              </w:rPr>
            </w:pPr>
            <w:r>
              <w:rPr>
                <w:spacing w:val="-10"/>
                <w:sz w:val="19"/>
              </w:rPr>
              <w:t>ь</w:t>
            </w:r>
          </w:p>
        </w:tc>
        <w:tc>
          <w:tcPr>
            <w:tcW w:w="1561" w:type="dxa"/>
            <w:tcBorders>
              <w:top w:val="nil"/>
              <w:bottom w:val="nil"/>
            </w:tcBorders>
          </w:tcPr>
          <w:p w:rsidR="008E06BB" w:rsidRDefault="0071499E">
            <w:pPr>
              <w:pStyle w:val="TableParagraph"/>
              <w:spacing w:line="188" w:lineRule="exact"/>
              <w:ind w:left="53" w:right="40"/>
              <w:jc w:val="center"/>
              <w:rPr>
                <w:sz w:val="19"/>
              </w:rPr>
            </w:pPr>
            <w:r>
              <w:rPr>
                <w:spacing w:val="-2"/>
                <w:sz w:val="19"/>
              </w:rPr>
              <w:t>психиатрическ</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204"/>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8E06BB">
            <w:pPr>
              <w:pStyle w:val="TableParagraph"/>
              <w:rPr>
                <w:sz w:val="14"/>
              </w:rPr>
            </w:pPr>
          </w:p>
        </w:tc>
        <w:tc>
          <w:tcPr>
            <w:tcW w:w="1423" w:type="dxa"/>
            <w:tcBorders>
              <w:top w:val="nil"/>
              <w:bottom w:val="nil"/>
            </w:tcBorders>
          </w:tcPr>
          <w:p w:rsidR="008E06BB" w:rsidRDefault="0071499E">
            <w:pPr>
              <w:pStyle w:val="TableParagraph"/>
              <w:spacing w:before="12"/>
              <w:ind w:left="18"/>
              <w:rPr>
                <w:rFonts w:ascii="Cambria" w:hAnsi="Cambria"/>
                <w:sz w:val="13"/>
              </w:rPr>
            </w:pPr>
            <w:r>
              <w:rPr>
                <w:rFonts w:ascii="Cambria" w:hAnsi="Cambria"/>
                <w:spacing w:val="-2"/>
                <w:sz w:val="13"/>
              </w:rPr>
              <w:t>-</w:t>
            </w:r>
            <w:r>
              <w:rPr>
                <w:rFonts w:ascii="Cambria" w:hAnsi="Cambria"/>
                <w:spacing w:val="-5"/>
                <w:w w:val="115"/>
                <w:sz w:val="13"/>
              </w:rPr>
              <w:t>КИМ</w:t>
            </w: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8E06BB">
            <w:pPr>
              <w:pStyle w:val="TableParagraph"/>
              <w:rPr>
                <w:sz w:val="14"/>
              </w:rPr>
            </w:pPr>
          </w:p>
        </w:tc>
        <w:tc>
          <w:tcPr>
            <w:tcW w:w="1561" w:type="dxa"/>
            <w:tcBorders>
              <w:top w:val="nil"/>
              <w:bottom w:val="nil"/>
            </w:tcBorders>
          </w:tcPr>
          <w:p w:rsidR="008E06BB" w:rsidRDefault="0071499E">
            <w:pPr>
              <w:pStyle w:val="TableParagraph"/>
              <w:spacing w:line="184" w:lineRule="exact"/>
              <w:ind w:left="73" w:right="40"/>
              <w:jc w:val="center"/>
              <w:rPr>
                <w:sz w:val="19"/>
              </w:rPr>
            </w:pPr>
            <w:r>
              <w:rPr>
                <w:sz w:val="19"/>
              </w:rPr>
              <w:t>ая</w:t>
            </w:r>
            <w:r>
              <w:rPr>
                <w:spacing w:val="-2"/>
                <w:sz w:val="19"/>
              </w:rPr>
              <w:t xml:space="preserve"> экспертиза</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402"/>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8E06BB">
            <w:pPr>
              <w:pStyle w:val="TableParagraph"/>
              <w:rPr>
                <w:sz w:val="18"/>
              </w:rPr>
            </w:pPr>
          </w:p>
        </w:tc>
        <w:tc>
          <w:tcPr>
            <w:tcW w:w="1423" w:type="dxa"/>
            <w:tcBorders>
              <w:top w:val="nil"/>
              <w:bottom w:val="nil"/>
            </w:tcBorders>
          </w:tcPr>
          <w:p w:rsidR="008E06BB" w:rsidRDefault="0071499E">
            <w:pPr>
              <w:pStyle w:val="TableParagraph"/>
              <w:spacing w:line="202" w:lineRule="exact"/>
              <w:ind w:left="18" w:right="80"/>
              <w:rPr>
                <w:sz w:val="19"/>
              </w:rPr>
            </w:pPr>
            <w:r>
              <w:rPr>
                <w:spacing w:val="-6"/>
                <w:sz w:val="19"/>
              </w:rPr>
              <w:t xml:space="preserve">отделением </w:t>
            </w:r>
            <w:r>
              <w:rPr>
                <w:sz w:val="19"/>
              </w:rPr>
              <w:t>ГБУЗ ТО</w:t>
            </w:r>
          </w:p>
        </w:tc>
        <w:tc>
          <w:tcPr>
            <w:tcW w:w="1277" w:type="dxa"/>
            <w:tcBorders>
              <w:top w:val="nil"/>
              <w:bottom w:val="nil"/>
            </w:tcBorders>
          </w:tcPr>
          <w:p w:rsidR="008E06BB" w:rsidRDefault="008E06BB">
            <w:pPr>
              <w:pStyle w:val="TableParagraph"/>
              <w:rPr>
                <w:sz w:val="18"/>
              </w:rPr>
            </w:pPr>
          </w:p>
        </w:tc>
        <w:tc>
          <w:tcPr>
            <w:tcW w:w="1273" w:type="dxa"/>
            <w:tcBorders>
              <w:top w:val="nil"/>
              <w:bottom w:val="nil"/>
            </w:tcBorders>
          </w:tcPr>
          <w:p w:rsidR="008E06BB" w:rsidRDefault="008E06BB">
            <w:pPr>
              <w:pStyle w:val="TableParagraph"/>
              <w:rPr>
                <w:sz w:val="18"/>
              </w:rPr>
            </w:pPr>
          </w:p>
        </w:tc>
        <w:tc>
          <w:tcPr>
            <w:tcW w:w="1561" w:type="dxa"/>
            <w:tcBorders>
              <w:top w:val="nil"/>
              <w:bottom w:val="nil"/>
            </w:tcBorders>
          </w:tcPr>
          <w:p w:rsidR="008E06BB" w:rsidRDefault="0071499E">
            <w:pPr>
              <w:pStyle w:val="TableParagraph"/>
              <w:spacing w:before="185" w:line="196" w:lineRule="exact"/>
              <w:ind w:left="65" w:right="40"/>
              <w:jc w:val="center"/>
              <w:rPr>
                <w:sz w:val="19"/>
              </w:rPr>
            </w:pPr>
            <w:r>
              <w:rPr>
                <w:spacing w:val="-2"/>
                <w:sz w:val="19"/>
              </w:rPr>
              <w:t>Психиатрия,</w:t>
            </w:r>
          </w:p>
        </w:tc>
        <w:tc>
          <w:tcPr>
            <w:tcW w:w="999" w:type="dxa"/>
            <w:tcBorders>
              <w:top w:val="nil"/>
              <w:bottom w:val="nil"/>
            </w:tcBorders>
          </w:tcPr>
          <w:p w:rsidR="008E06BB" w:rsidRDefault="008E06BB">
            <w:pPr>
              <w:pStyle w:val="TableParagraph"/>
              <w:rPr>
                <w:sz w:val="18"/>
              </w:rPr>
            </w:pPr>
          </w:p>
        </w:tc>
        <w:tc>
          <w:tcPr>
            <w:tcW w:w="1007" w:type="dxa"/>
            <w:tcBorders>
              <w:top w:val="nil"/>
              <w:bottom w:val="nil"/>
            </w:tcBorders>
          </w:tcPr>
          <w:p w:rsidR="008E06BB" w:rsidRDefault="008E06BB">
            <w:pPr>
              <w:pStyle w:val="TableParagraph"/>
              <w:rPr>
                <w:sz w:val="18"/>
              </w:rPr>
            </w:pPr>
          </w:p>
        </w:tc>
      </w:tr>
      <w:tr w:rsidR="008E06BB">
        <w:trPr>
          <w:trHeight w:val="197"/>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2"/>
              </w:rPr>
            </w:pPr>
          </w:p>
        </w:tc>
        <w:tc>
          <w:tcPr>
            <w:tcW w:w="1559" w:type="dxa"/>
            <w:tcBorders>
              <w:top w:val="nil"/>
              <w:bottom w:val="nil"/>
            </w:tcBorders>
          </w:tcPr>
          <w:p w:rsidR="008E06BB" w:rsidRDefault="008E06BB">
            <w:pPr>
              <w:pStyle w:val="TableParagraph"/>
              <w:rPr>
                <w:sz w:val="12"/>
              </w:rPr>
            </w:pPr>
          </w:p>
        </w:tc>
        <w:tc>
          <w:tcPr>
            <w:tcW w:w="1423" w:type="dxa"/>
            <w:tcBorders>
              <w:top w:val="nil"/>
              <w:bottom w:val="nil"/>
            </w:tcBorders>
          </w:tcPr>
          <w:p w:rsidR="008E06BB" w:rsidRDefault="0071499E">
            <w:pPr>
              <w:pStyle w:val="TableParagraph"/>
              <w:spacing w:line="178" w:lineRule="exact"/>
              <w:ind w:left="18"/>
              <w:rPr>
                <w:sz w:val="19"/>
              </w:rPr>
            </w:pPr>
            <w:r>
              <w:rPr>
                <w:spacing w:val="-2"/>
                <w:sz w:val="19"/>
              </w:rPr>
              <w:t>«ОКПБ»</w:t>
            </w:r>
          </w:p>
        </w:tc>
        <w:tc>
          <w:tcPr>
            <w:tcW w:w="1277" w:type="dxa"/>
            <w:tcBorders>
              <w:top w:val="nil"/>
              <w:bottom w:val="nil"/>
            </w:tcBorders>
          </w:tcPr>
          <w:p w:rsidR="008E06BB" w:rsidRDefault="008E06BB">
            <w:pPr>
              <w:pStyle w:val="TableParagraph"/>
              <w:rPr>
                <w:sz w:val="12"/>
              </w:rPr>
            </w:pPr>
          </w:p>
        </w:tc>
        <w:tc>
          <w:tcPr>
            <w:tcW w:w="1273" w:type="dxa"/>
            <w:tcBorders>
              <w:top w:val="nil"/>
              <w:bottom w:val="nil"/>
            </w:tcBorders>
          </w:tcPr>
          <w:p w:rsidR="008E06BB" w:rsidRDefault="008E06BB">
            <w:pPr>
              <w:pStyle w:val="TableParagraph"/>
              <w:rPr>
                <w:sz w:val="12"/>
              </w:rPr>
            </w:pPr>
          </w:p>
        </w:tc>
        <w:tc>
          <w:tcPr>
            <w:tcW w:w="1561" w:type="dxa"/>
            <w:tcBorders>
              <w:top w:val="nil"/>
              <w:bottom w:val="nil"/>
            </w:tcBorders>
          </w:tcPr>
          <w:p w:rsidR="008E06BB" w:rsidRDefault="0071499E">
            <w:pPr>
              <w:pStyle w:val="TableParagraph"/>
              <w:spacing w:line="178" w:lineRule="exact"/>
              <w:ind w:left="44" w:right="40"/>
              <w:jc w:val="center"/>
              <w:rPr>
                <w:sz w:val="19"/>
              </w:rPr>
            </w:pPr>
            <w:r>
              <w:rPr>
                <w:spacing w:val="-2"/>
                <w:sz w:val="19"/>
              </w:rPr>
              <w:t>Психотерапия,</w:t>
            </w:r>
          </w:p>
        </w:tc>
        <w:tc>
          <w:tcPr>
            <w:tcW w:w="999" w:type="dxa"/>
            <w:tcBorders>
              <w:top w:val="nil"/>
              <w:bottom w:val="nil"/>
            </w:tcBorders>
          </w:tcPr>
          <w:p w:rsidR="008E06BB" w:rsidRDefault="008E06BB">
            <w:pPr>
              <w:pStyle w:val="TableParagraph"/>
              <w:rPr>
                <w:sz w:val="12"/>
              </w:rPr>
            </w:pPr>
          </w:p>
        </w:tc>
        <w:tc>
          <w:tcPr>
            <w:tcW w:w="1007" w:type="dxa"/>
            <w:tcBorders>
              <w:top w:val="nil"/>
              <w:bottom w:val="nil"/>
            </w:tcBorders>
          </w:tcPr>
          <w:p w:rsidR="008E06BB" w:rsidRDefault="008E06BB">
            <w:pPr>
              <w:pStyle w:val="TableParagraph"/>
              <w:rPr>
                <w:sz w:val="12"/>
              </w:rPr>
            </w:pPr>
          </w:p>
        </w:tc>
      </w:tr>
      <w:tr w:rsidR="008E06BB">
        <w:trPr>
          <w:trHeight w:val="200"/>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2"/>
              </w:rPr>
            </w:pPr>
          </w:p>
        </w:tc>
        <w:tc>
          <w:tcPr>
            <w:tcW w:w="1559" w:type="dxa"/>
            <w:tcBorders>
              <w:top w:val="nil"/>
              <w:bottom w:val="nil"/>
            </w:tcBorders>
          </w:tcPr>
          <w:p w:rsidR="008E06BB" w:rsidRDefault="0071499E">
            <w:pPr>
              <w:pStyle w:val="TableParagraph"/>
              <w:spacing w:line="180" w:lineRule="exact"/>
              <w:ind w:left="22"/>
              <w:rPr>
                <w:sz w:val="19"/>
              </w:rPr>
            </w:pPr>
            <w:r>
              <w:rPr>
                <w:spacing w:val="-2"/>
                <w:sz w:val="19"/>
              </w:rPr>
              <w:t>Плотникова</w:t>
            </w:r>
          </w:p>
        </w:tc>
        <w:tc>
          <w:tcPr>
            <w:tcW w:w="1423" w:type="dxa"/>
            <w:tcBorders>
              <w:top w:val="nil"/>
              <w:bottom w:val="nil"/>
            </w:tcBorders>
          </w:tcPr>
          <w:p w:rsidR="008E06BB" w:rsidRDefault="008E06BB">
            <w:pPr>
              <w:pStyle w:val="TableParagraph"/>
              <w:rPr>
                <w:sz w:val="12"/>
              </w:rPr>
            </w:pPr>
          </w:p>
        </w:tc>
        <w:tc>
          <w:tcPr>
            <w:tcW w:w="1277" w:type="dxa"/>
            <w:tcBorders>
              <w:top w:val="nil"/>
              <w:bottom w:val="nil"/>
            </w:tcBorders>
          </w:tcPr>
          <w:p w:rsidR="008E06BB" w:rsidRDefault="008E06BB">
            <w:pPr>
              <w:pStyle w:val="TableParagraph"/>
              <w:rPr>
                <w:sz w:val="12"/>
              </w:rPr>
            </w:pPr>
          </w:p>
        </w:tc>
        <w:tc>
          <w:tcPr>
            <w:tcW w:w="1273" w:type="dxa"/>
            <w:tcBorders>
              <w:top w:val="nil"/>
              <w:bottom w:val="nil"/>
            </w:tcBorders>
          </w:tcPr>
          <w:p w:rsidR="008E06BB" w:rsidRDefault="0071499E">
            <w:pPr>
              <w:pStyle w:val="TableParagraph"/>
              <w:spacing w:line="180" w:lineRule="exact"/>
              <w:ind w:right="211"/>
              <w:jc w:val="right"/>
              <w:rPr>
                <w:sz w:val="19"/>
              </w:rPr>
            </w:pPr>
            <w:r>
              <w:rPr>
                <w:spacing w:val="-2"/>
                <w:sz w:val="19"/>
              </w:rPr>
              <w:t>Основная</w:t>
            </w:r>
          </w:p>
        </w:tc>
        <w:tc>
          <w:tcPr>
            <w:tcW w:w="1561" w:type="dxa"/>
            <w:tcBorders>
              <w:top w:val="nil"/>
              <w:bottom w:val="nil"/>
            </w:tcBorders>
          </w:tcPr>
          <w:p w:rsidR="008E06BB" w:rsidRDefault="0071499E">
            <w:pPr>
              <w:pStyle w:val="TableParagraph"/>
              <w:spacing w:line="180" w:lineRule="exact"/>
              <w:ind w:left="81" w:right="40"/>
              <w:jc w:val="center"/>
              <w:rPr>
                <w:sz w:val="19"/>
              </w:rPr>
            </w:pPr>
            <w:r>
              <w:rPr>
                <w:spacing w:val="-2"/>
                <w:sz w:val="19"/>
              </w:rPr>
              <w:t>Психиатрия-</w:t>
            </w:r>
          </w:p>
        </w:tc>
        <w:tc>
          <w:tcPr>
            <w:tcW w:w="999" w:type="dxa"/>
            <w:tcBorders>
              <w:top w:val="nil"/>
              <w:bottom w:val="nil"/>
            </w:tcBorders>
          </w:tcPr>
          <w:p w:rsidR="008E06BB" w:rsidRDefault="0071499E">
            <w:pPr>
              <w:pStyle w:val="TableParagraph"/>
              <w:spacing w:line="180" w:lineRule="exact"/>
              <w:ind w:left="295"/>
              <w:rPr>
                <w:sz w:val="19"/>
              </w:rPr>
            </w:pPr>
            <w:r>
              <w:rPr>
                <w:sz w:val="19"/>
              </w:rPr>
              <w:t>5</w:t>
            </w:r>
            <w:r>
              <w:rPr>
                <w:spacing w:val="-1"/>
                <w:sz w:val="19"/>
              </w:rPr>
              <w:t xml:space="preserve"> </w:t>
            </w:r>
            <w:r>
              <w:rPr>
                <w:spacing w:val="-5"/>
                <w:sz w:val="19"/>
              </w:rPr>
              <w:t>лет</w:t>
            </w:r>
          </w:p>
        </w:tc>
        <w:tc>
          <w:tcPr>
            <w:tcW w:w="1007" w:type="dxa"/>
            <w:tcBorders>
              <w:top w:val="nil"/>
              <w:bottom w:val="nil"/>
            </w:tcBorders>
          </w:tcPr>
          <w:p w:rsidR="008E06BB" w:rsidRDefault="0071499E">
            <w:pPr>
              <w:pStyle w:val="TableParagraph"/>
              <w:spacing w:line="180" w:lineRule="exact"/>
              <w:ind w:left="14"/>
              <w:jc w:val="center"/>
              <w:rPr>
                <w:sz w:val="19"/>
              </w:rPr>
            </w:pPr>
            <w:r>
              <w:rPr>
                <w:spacing w:val="-5"/>
                <w:sz w:val="19"/>
              </w:rPr>
              <w:t>10</w:t>
            </w:r>
          </w:p>
        </w:tc>
      </w:tr>
      <w:tr w:rsidR="008E06BB">
        <w:trPr>
          <w:trHeight w:val="209"/>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90" w:lineRule="exact"/>
              <w:ind w:left="22"/>
              <w:rPr>
                <w:sz w:val="19"/>
              </w:rPr>
            </w:pPr>
            <w:r>
              <w:rPr>
                <w:spacing w:val="-2"/>
                <w:sz w:val="19"/>
              </w:rPr>
              <w:t>Наталья</w:t>
            </w:r>
          </w:p>
        </w:tc>
        <w:tc>
          <w:tcPr>
            <w:tcW w:w="1423" w:type="dxa"/>
            <w:tcBorders>
              <w:top w:val="nil"/>
              <w:bottom w:val="nil"/>
            </w:tcBorders>
          </w:tcPr>
          <w:p w:rsidR="008E06BB" w:rsidRDefault="0071499E">
            <w:pPr>
              <w:pStyle w:val="TableParagraph"/>
              <w:spacing w:line="190" w:lineRule="exact"/>
              <w:ind w:left="321"/>
              <w:rPr>
                <w:sz w:val="19"/>
              </w:rPr>
            </w:pPr>
            <w:r>
              <w:rPr>
                <w:spacing w:val="-2"/>
                <w:sz w:val="19"/>
              </w:rPr>
              <w:t>ассистент</w:t>
            </w: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8E06BB">
            <w:pPr>
              <w:pStyle w:val="TableParagraph"/>
              <w:rPr>
                <w:sz w:val="14"/>
              </w:rPr>
            </w:pPr>
          </w:p>
        </w:tc>
        <w:tc>
          <w:tcPr>
            <w:tcW w:w="1561" w:type="dxa"/>
            <w:tcBorders>
              <w:top w:val="nil"/>
              <w:bottom w:val="nil"/>
            </w:tcBorders>
          </w:tcPr>
          <w:p w:rsidR="008E06BB" w:rsidRDefault="0071499E">
            <w:pPr>
              <w:pStyle w:val="TableParagraph"/>
              <w:spacing w:line="190" w:lineRule="exact"/>
              <w:ind w:left="71" w:right="40"/>
              <w:jc w:val="center"/>
              <w:rPr>
                <w:sz w:val="19"/>
              </w:rPr>
            </w:pPr>
            <w:r>
              <w:rPr>
                <w:spacing w:val="-2"/>
                <w:sz w:val="19"/>
              </w:rPr>
              <w:t>наркология</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652"/>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71499E">
            <w:pPr>
              <w:pStyle w:val="TableParagraph"/>
              <w:spacing w:line="215" w:lineRule="exact"/>
              <w:ind w:left="22"/>
              <w:rPr>
                <w:sz w:val="19"/>
              </w:rPr>
            </w:pPr>
            <w:r>
              <w:rPr>
                <w:spacing w:val="-2"/>
                <w:sz w:val="19"/>
              </w:rPr>
              <w:t>Сергеевна</w:t>
            </w:r>
          </w:p>
        </w:tc>
        <w:tc>
          <w:tcPr>
            <w:tcW w:w="1423" w:type="dxa"/>
            <w:tcBorders>
              <w:top w:val="nil"/>
              <w:bottom w:val="nil"/>
            </w:tcBorders>
          </w:tcPr>
          <w:p w:rsidR="008E06BB" w:rsidRDefault="008E06BB">
            <w:pPr>
              <w:pStyle w:val="TableParagraph"/>
              <w:rPr>
                <w:b/>
                <w:sz w:val="19"/>
              </w:rPr>
            </w:pPr>
          </w:p>
          <w:p w:rsidR="008E06BB" w:rsidRDefault="008E06BB">
            <w:pPr>
              <w:pStyle w:val="TableParagraph"/>
              <w:spacing w:before="3"/>
              <w:rPr>
                <w:b/>
                <w:sz w:val="19"/>
              </w:rPr>
            </w:pPr>
          </w:p>
          <w:p w:rsidR="008E06BB" w:rsidRDefault="0071499E">
            <w:pPr>
              <w:pStyle w:val="TableParagraph"/>
              <w:spacing w:line="192" w:lineRule="exact"/>
              <w:ind w:left="321"/>
              <w:rPr>
                <w:sz w:val="19"/>
              </w:rPr>
            </w:pPr>
            <w:r>
              <w:rPr>
                <w:spacing w:val="-2"/>
                <w:sz w:val="19"/>
              </w:rPr>
              <w:t>ассистент</w:t>
            </w:r>
          </w:p>
        </w:tc>
        <w:tc>
          <w:tcPr>
            <w:tcW w:w="1277" w:type="dxa"/>
            <w:tcBorders>
              <w:top w:val="nil"/>
              <w:bottom w:val="nil"/>
            </w:tcBorders>
          </w:tcPr>
          <w:p w:rsidR="008E06BB" w:rsidRDefault="008E06BB">
            <w:pPr>
              <w:pStyle w:val="TableParagraph"/>
              <w:rPr>
                <w:sz w:val="18"/>
              </w:rPr>
            </w:pPr>
          </w:p>
        </w:tc>
        <w:tc>
          <w:tcPr>
            <w:tcW w:w="1273" w:type="dxa"/>
            <w:tcBorders>
              <w:top w:val="nil"/>
              <w:bottom w:val="nil"/>
            </w:tcBorders>
          </w:tcPr>
          <w:p w:rsidR="008E06BB" w:rsidRDefault="008E06BB">
            <w:pPr>
              <w:pStyle w:val="TableParagraph"/>
              <w:rPr>
                <w:sz w:val="18"/>
              </w:rPr>
            </w:pPr>
          </w:p>
        </w:tc>
        <w:tc>
          <w:tcPr>
            <w:tcW w:w="1561" w:type="dxa"/>
            <w:tcBorders>
              <w:top w:val="nil"/>
              <w:bottom w:val="nil"/>
            </w:tcBorders>
          </w:tcPr>
          <w:p w:rsidR="008E06BB" w:rsidRDefault="0071499E">
            <w:pPr>
              <w:pStyle w:val="TableParagraph"/>
              <w:spacing w:line="215" w:lineRule="exact"/>
              <w:ind w:left="65" w:right="40"/>
              <w:jc w:val="center"/>
              <w:rPr>
                <w:sz w:val="19"/>
              </w:rPr>
            </w:pPr>
            <w:r>
              <w:rPr>
                <w:spacing w:val="-2"/>
                <w:sz w:val="19"/>
              </w:rPr>
              <w:t>Психиатрия</w:t>
            </w:r>
          </w:p>
        </w:tc>
        <w:tc>
          <w:tcPr>
            <w:tcW w:w="999" w:type="dxa"/>
            <w:tcBorders>
              <w:top w:val="nil"/>
              <w:bottom w:val="nil"/>
            </w:tcBorders>
          </w:tcPr>
          <w:p w:rsidR="008E06BB" w:rsidRDefault="008E06BB">
            <w:pPr>
              <w:pStyle w:val="TableParagraph"/>
              <w:rPr>
                <w:sz w:val="18"/>
              </w:rPr>
            </w:pPr>
          </w:p>
        </w:tc>
        <w:tc>
          <w:tcPr>
            <w:tcW w:w="1007" w:type="dxa"/>
            <w:tcBorders>
              <w:top w:val="nil"/>
              <w:bottom w:val="nil"/>
            </w:tcBorders>
          </w:tcPr>
          <w:p w:rsidR="008E06BB" w:rsidRDefault="008E06BB">
            <w:pPr>
              <w:pStyle w:val="TableParagraph"/>
              <w:rPr>
                <w:sz w:val="18"/>
              </w:rPr>
            </w:pPr>
          </w:p>
        </w:tc>
      </w:tr>
      <w:tr w:rsidR="008E06BB">
        <w:trPr>
          <w:trHeight w:val="198"/>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2"/>
              </w:rPr>
            </w:pPr>
          </w:p>
        </w:tc>
        <w:tc>
          <w:tcPr>
            <w:tcW w:w="1559" w:type="dxa"/>
            <w:tcBorders>
              <w:top w:val="nil"/>
              <w:bottom w:val="nil"/>
            </w:tcBorders>
          </w:tcPr>
          <w:p w:rsidR="008E06BB" w:rsidRDefault="0071499E">
            <w:pPr>
              <w:pStyle w:val="TableParagraph"/>
              <w:spacing w:line="179" w:lineRule="exact"/>
              <w:ind w:left="22"/>
              <w:rPr>
                <w:sz w:val="19"/>
              </w:rPr>
            </w:pPr>
            <w:r>
              <w:rPr>
                <w:spacing w:val="-2"/>
                <w:sz w:val="19"/>
              </w:rPr>
              <w:t>Фомушкина</w:t>
            </w:r>
          </w:p>
        </w:tc>
        <w:tc>
          <w:tcPr>
            <w:tcW w:w="1423" w:type="dxa"/>
            <w:tcBorders>
              <w:top w:val="nil"/>
              <w:bottom w:val="nil"/>
            </w:tcBorders>
          </w:tcPr>
          <w:p w:rsidR="008E06BB" w:rsidRDefault="0071499E">
            <w:pPr>
              <w:pStyle w:val="TableParagraph"/>
              <w:spacing w:line="179" w:lineRule="exact"/>
              <w:ind w:right="191"/>
              <w:jc w:val="right"/>
              <w:rPr>
                <w:sz w:val="19"/>
              </w:rPr>
            </w:pPr>
            <w:r>
              <w:rPr>
                <w:spacing w:val="-2"/>
                <w:sz w:val="19"/>
              </w:rPr>
              <w:t>заместитель</w:t>
            </w:r>
          </w:p>
        </w:tc>
        <w:tc>
          <w:tcPr>
            <w:tcW w:w="1277" w:type="dxa"/>
            <w:tcBorders>
              <w:top w:val="nil"/>
              <w:bottom w:val="nil"/>
            </w:tcBorders>
          </w:tcPr>
          <w:p w:rsidR="008E06BB" w:rsidRDefault="008E06BB">
            <w:pPr>
              <w:pStyle w:val="TableParagraph"/>
              <w:rPr>
                <w:sz w:val="12"/>
              </w:rPr>
            </w:pPr>
          </w:p>
        </w:tc>
        <w:tc>
          <w:tcPr>
            <w:tcW w:w="1273" w:type="dxa"/>
            <w:tcBorders>
              <w:top w:val="nil"/>
              <w:bottom w:val="nil"/>
            </w:tcBorders>
          </w:tcPr>
          <w:p w:rsidR="008E06BB" w:rsidRDefault="0071499E">
            <w:pPr>
              <w:pStyle w:val="TableParagraph"/>
              <w:spacing w:line="179" w:lineRule="exact"/>
              <w:ind w:right="230"/>
              <w:jc w:val="right"/>
              <w:rPr>
                <w:sz w:val="19"/>
              </w:rPr>
            </w:pPr>
            <w:r>
              <w:rPr>
                <w:spacing w:val="-2"/>
                <w:sz w:val="19"/>
              </w:rPr>
              <w:t>Внешний</w:t>
            </w:r>
          </w:p>
        </w:tc>
        <w:tc>
          <w:tcPr>
            <w:tcW w:w="1561" w:type="dxa"/>
            <w:tcBorders>
              <w:top w:val="nil"/>
              <w:bottom w:val="nil"/>
            </w:tcBorders>
          </w:tcPr>
          <w:p w:rsidR="008E06BB" w:rsidRDefault="0071499E">
            <w:pPr>
              <w:pStyle w:val="TableParagraph"/>
              <w:spacing w:line="179" w:lineRule="exact"/>
              <w:ind w:left="65" w:right="40"/>
              <w:jc w:val="center"/>
              <w:rPr>
                <w:sz w:val="19"/>
              </w:rPr>
            </w:pPr>
            <w:r>
              <w:rPr>
                <w:spacing w:val="-2"/>
                <w:sz w:val="19"/>
              </w:rPr>
              <w:t>Психиатрия,</w:t>
            </w:r>
          </w:p>
        </w:tc>
        <w:tc>
          <w:tcPr>
            <w:tcW w:w="999" w:type="dxa"/>
            <w:tcBorders>
              <w:top w:val="nil"/>
              <w:bottom w:val="nil"/>
            </w:tcBorders>
          </w:tcPr>
          <w:p w:rsidR="008E06BB" w:rsidRDefault="0071499E">
            <w:pPr>
              <w:pStyle w:val="TableParagraph"/>
              <w:spacing w:line="179" w:lineRule="exact"/>
              <w:ind w:right="192"/>
              <w:jc w:val="right"/>
              <w:rPr>
                <w:sz w:val="19"/>
              </w:rPr>
            </w:pPr>
            <w:r>
              <w:rPr>
                <w:sz w:val="19"/>
              </w:rPr>
              <w:t>4</w:t>
            </w:r>
            <w:r>
              <w:rPr>
                <w:spacing w:val="-1"/>
                <w:sz w:val="19"/>
              </w:rPr>
              <w:t xml:space="preserve"> </w:t>
            </w:r>
            <w:r>
              <w:rPr>
                <w:spacing w:val="-4"/>
                <w:sz w:val="19"/>
              </w:rPr>
              <w:t>года</w:t>
            </w:r>
          </w:p>
        </w:tc>
        <w:tc>
          <w:tcPr>
            <w:tcW w:w="1007" w:type="dxa"/>
            <w:tcBorders>
              <w:top w:val="nil"/>
              <w:bottom w:val="nil"/>
            </w:tcBorders>
          </w:tcPr>
          <w:p w:rsidR="008E06BB" w:rsidRDefault="0071499E">
            <w:pPr>
              <w:pStyle w:val="TableParagraph"/>
              <w:spacing w:line="179" w:lineRule="exact"/>
              <w:ind w:left="14"/>
              <w:jc w:val="center"/>
              <w:rPr>
                <w:sz w:val="19"/>
              </w:rPr>
            </w:pPr>
            <w:r>
              <w:rPr>
                <w:spacing w:val="-5"/>
                <w:sz w:val="19"/>
              </w:rPr>
              <w:t>10</w:t>
            </w:r>
          </w:p>
        </w:tc>
      </w:tr>
      <w:tr w:rsidR="008E06BB">
        <w:trPr>
          <w:trHeight w:val="209"/>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90" w:lineRule="exact"/>
              <w:ind w:left="22"/>
              <w:rPr>
                <w:sz w:val="19"/>
              </w:rPr>
            </w:pPr>
            <w:r>
              <w:rPr>
                <w:spacing w:val="-2"/>
                <w:sz w:val="19"/>
              </w:rPr>
              <w:t>Марина</w:t>
            </w:r>
          </w:p>
        </w:tc>
        <w:tc>
          <w:tcPr>
            <w:tcW w:w="1423" w:type="dxa"/>
            <w:tcBorders>
              <w:top w:val="nil"/>
              <w:bottom w:val="nil"/>
            </w:tcBorders>
          </w:tcPr>
          <w:p w:rsidR="008E06BB" w:rsidRDefault="0071499E">
            <w:pPr>
              <w:pStyle w:val="TableParagraph"/>
              <w:spacing w:line="190" w:lineRule="exact"/>
              <w:ind w:left="360"/>
              <w:rPr>
                <w:sz w:val="19"/>
              </w:rPr>
            </w:pPr>
            <w:r>
              <w:rPr>
                <w:spacing w:val="-2"/>
                <w:sz w:val="19"/>
              </w:rPr>
              <w:t>главного</w:t>
            </w: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71499E">
            <w:pPr>
              <w:pStyle w:val="TableParagraph"/>
              <w:spacing w:line="190" w:lineRule="exact"/>
              <w:ind w:right="221"/>
              <w:jc w:val="right"/>
              <w:rPr>
                <w:sz w:val="19"/>
              </w:rPr>
            </w:pPr>
            <w:r>
              <w:rPr>
                <w:spacing w:val="-2"/>
                <w:sz w:val="19"/>
              </w:rPr>
              <w:t>совместител</w:t>
            </w:r>
          </w:p>
        </w:tc>
        <w:tc>
          <w:tcPr>
            <w:tcW w:w="1561" w:type="dxa"/>
            <w:tcBorders>
              <w:top w:val="nil"/>
              <w:bottom w:val="nil"/>
            </w:tcBorders>
          </w:tcPr>
          <w:p w:rsidR="008E06BB" w:rsidRDefault="0071499E">
            <w:pPr>
              <w:pStyle w:val="TableParagraph"/>
              <w:spacing w:line="190" w:lineRule="exact"/>
              <w:ind w:left="44" w:right="40"/>
              <w:jc w:val="center"/>
              <w:rPr>
                <w:sz w:val="19"/>
              </w:rPr>
            </w:pPr>
            <w:r>
              <w:rPr>
                <w:spacing w:val="-2"/>
                <w:sz w:val="19"/>
              </w:rPr>
              <w:t>Психотерапия,</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539"/>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71499E">
            <w:pPr>
              <w:pStyle w:val="TableParagraph"/>
              <w:spacing w:line="215" w:lineRule="exact"/>
              <w:ind w:left="22"/>
              <w:rPr>
                <w:sz w:val="19"/>
              </w:rPr>
            </w:pPr>
            <w:r>
              <w:rPr>
                <w:sz w:val="19"/>
              </w:rPr>
              <w:t>Г</w:t>
            </w:r>
            <w:r>
              <w:rPr>
                <w:spacing w:val="-2"/>
                <w:sz w:val="19"/>
              </w:rPr>
              <w:t xml:space="preserve"> еннадьевна</w:t>
            </w:r>
          </w:p>
        </w:tc>
        <w:tc>
          <w:tcPr>
            <w:tcW w:w="1423" w:type="dxa"/>
            <w:tcBorders>
              <w:top w:val="nil"/>
              <w:bottom w:val="nil"/>
            </w:tcBorders>
          </w:tcPr>
          <w:p w:rsidR="008E06BB" w:rsidRDefault="0071499E">
            <w:pPr>
              <w:pStyle w:val="TableParagraph"/>
              <w:spacing w:before="2" w:line="218" w:lineRule="exact"/>
              <w:ind w:left="18"/>
              <w:rPr>
                <w:sz w:val="19"/>
              </w:rPr>
            </w:pPr>
            <w:r>
              <w:rPr>
                <w:sz w:val="19"/>
              </w:rPr>
              <w:t>врача</w:t>
            </w:r>
            <w:r>
              <w:rPr>
                <w:spacing w:val="63"/>
                <w:sz w:val="19"/>
              </w:rPr>
              <w:t xml:space="preserve"> </w:t>
            </w:r>
            <w:r>
              <w:rPr>
                <w:sz w:val="19"/>
              </w:rPr>
              <w:t>ГБУЗ</w:t>
            </w:r>
            <w:r>
              <w:rPr>
                <w:spacing w:val="65"/>
                <w:sz w:val="19"/>
              </w:rPr>
              <w:t xml:space="preserve"> </w:t>
            </w:r>
            <w:r>
              <w:rPr>
                <w:spacing w:val="-5"/>
                <w:sz w:val="19"/>
              </w:rPr>
              <w:t>ТО</w:t>
            </w:r>
          </w:p>
          <w:p w:rsidR="008E06BB" w:rsidRDefault="0071499E">
            <w:pPr>
              <w:pStyle w:val="TableParagraph"/>
              <w:spacing w:line="218" w:lineRule="exact"/>
              <w:ind w:left="18"/>
              <w:rPr>
                <w:sz w:val="19"/>
              </w:rPr>
            </w:pPr>
            <w:r>
              <w:rPr>
                <w:spacing w:val="-2"/>
                <w:sz w:val="19"/>
              </w:rPr>
              <w:t>«ОКПБ»</w:t>
            </w:r>
          </w:p>
        </w:tc>
        <w:tc>
          <w:tcPr>
            <w:tcW w:w="1277" w:type="dxa"/>
            <w:tcBorders>
              <w:top w:val="nil"/>
              <w:bottom w:val="nil"/>
            </w:tcBorders>
          </w:tcPr>
          <w:p w:rsidR="008E06BB" w:rsidRDefault="0071499E">
            <w:pPr>
              <w:pStyle w:val="TableParagraph"/>
              <w:spacing w:line="215" w:lineRule="exact"/>
              <w:ind w:left="43"/>
              <w:jc w:val="center"/>
              <w:rPr>
                <w:sz w:val="19"/>
              </w:rPr>
            </w:pPr>
            <w:r>
              <w:rPr>
                <w:spacing w:val="-5"/>
                <w:sz w:val="19"/>
              </w:rPr>
              <w:t>КМН</w:t>
            </w:r>
          </w:p>
        </w:tc>
        <w:tc>
          <w:tcPr>
            <w:tcW w:w="1273" w:type="dxa"/>
            <w:tcBorders>
              <w:top w:val="nil"/>
              <w:bottom w:val="nil"/>
            </w:tcBorders>
          </w:tcPr>
          <w:p w:rsidR="008E06BB" w:rsidRDefault="0071499E">
            <w:pPr>
              <w:pStyle w:val="TableParagraph"/>
              <w:spacing w:line="215" w:lineRule="exact"/>
              <w:ind w:left="25"/>
              <w:jc w:val="center"/>
              <w:rPr>
                <w:sz w:val="19"/>
              </w:rPr>
            </w:pPr>
            <w:r>
              <w:rPr>
                <w:spacing w:val="-10"/>
                <w:sz w:val="19"/>
              </w:rPr>
              <w:t>ь</w:t>
            </w:r>
          </w:p>
        </w:tc>
        <w:tc>
          <w:tcPr>
            <w:tcW w:w="1561" w:type="dxa"/>
            <w:tcBorders>
              <w:top w:val="nil"/>
              <w:bottom w:val="nil"/>
            </w:tcBorders>
          </w:tcPr>
          <w:p w:rsidR="008E06BB" w:rsidRDefault="008E06BB">
            <w:pPr>
              <w:pStyle w:val="TableParagraph"/>
              <w:rPr>
                <w:sz w:val="18"/>
              </w:rPr>
            </w:pPr>
          </w:p>
        </w:tc>
        <w:tc>
          <w:tcPr>
            <w:tcW w:w="999" w:type="dxa"/>
            <w:tcBorders>
              <w:top w:val="nil"/>
              <w:bottom w:val="nil"/>
            </w:tcBorders>
          </w:tcPr>
          <w:p w:rsidR="008E06BB" w:rsidRDefault="008E06BB">
            <w:pPr>
              <w:pStyle w:val="TableParagraph"/>
              <w:rPr>
                <w:sz w:val="18"/>
              </w:rPr>
            </w:pPr>
          </w:p>
        </w:tc>
        <w:tc>
          <w:tcPr>
            <w:tcW w:w="1007" w:type="dxa"/>
            <w:tcBorders>
              <w:top w:val="nil"/>
              <w:bottom w:val="nil"/>
            </w:tcBorders>
          </w:tcPr>
          <w:p w:rsidR="008E06BB" w:rsidRDefault="008E06BB">
            <w:pPr>
              <w:pStyle w:val="TableParagraph"/>
              <w:rPr>
                <w:sz w:val="18"/>
              </w:rPr>
            </w:pPr>
          </w:p>
        </w:tc>
      </w:tr>
      <w:tr w:rsidR="008E06BB">
        <w:trPr>
          <w:trHeight w:val="308"/>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71499E">
            <w:pPr>
              <w:pStyle w:val="TableParagraph"/>
              <w:spacing w:before="93" w:line="194" w:lineRule="exact"/>
              <w:ind w:left="22"/>
              <w:rPr>
                <w:sz w:val="19"/>
              </w:rPr>
            </w:pPr>
            <w:r>
              <w:rPr>
                <w:spacing w:val="-2"/>
                <w:sz w:val="19"/>
              </w:rPr>
              <w:t>Юдина</w:t>
            </w:r>
          </w:p>
        </w:tc>
        <w:tc>
          <w:tcPr>
            <w:tcW w:w="1423" w:type="dxa"/>
            <w:tcBorders>
              <w:top w:val="nil"/>
              <w:bottom w:val="nil"/>
            </w:tcBorders>
          </w:tcPr>
          <w:p w:rsidR="008E06BB" w:rsidRDefault="0071499E">
            <w:pPr>
              <w:pStyle w:val="TableParagraph"/>
              <w:spacing w:before="93" w:line="194" w:lineRule="exact"/>
              <w:ind w:left="321"/>
              <w:rPr>
                <w:sz w:val="19"/>
              </w:rPr>
            </w:pPr>
            <w:r>
              <w:rPr>
                <w:spacing w:val="-2"/>
                <w:sz w:val="19"/>
              </w:rPr>
              <w:t>ассистент</w:t>
            </w:r>
          </w:p>
        </w:tc>
        <w:tc>
          <w:tcPr>
            <w:tcW w:w="1277" w:type="dxa"/>
            <w:tcBorders>
              <w:top w:val="nil"/>
              <w:bottom w:val="nil"/>
            </w:tcBorders>
          </w:tcPr>
          <w:p w:rsidR="008E06BB" w:rsidRDefault="008E06BB">
            <w:pPr>
              <w:pStyle w:val="TableParagraph"/>
              <w:rPr>
                <w:sz w:val="18"/>
              </w:rPr>
            </w:pPr>
          </w:p>
        </w:tc>
        <w:tc>
          <w:tcPr>
            <w:tcW w:w="1273" w:type="dxa"/>
            <w:tcBorders>
              <w:top w:val="nil"/>
              <w:bottom w:val="nil"/>
            </w:tcBorders>
          </w:tcPr>
          <w:p w:rsidR="008E06BB" w:rsidRDefault="008E06BB">
            <w:pPr>
              <w:pStyle w:val="TableParagraph"/>
              <w:rPr>
                <w:sz w:val="18"/>
              </w:rPr>
            </w:pPr>
          </w:p>
        </w:tc>
        <w:tc>
          <w:tcPr>
            <w:tcW w:w="1561" w:type="dxa"/>
            <w:tcBorders>
              <w:top w:val="nil"/>
              <w:bottom w:val="nil"/>
            </w:tcBorders>
          </w:tcPr>
          <w:p w:rsidR="008E06BB" w:rsidRDefault="0071499E">
            <w:pPr>
              <w:pStyle w:val="TableParagraph"/>
              <w:spacing w:before="93" w:line="194" w:lineRule="exact"/>
              <w:ind w:left="81" w:right="40"/>
              <w:jc w:val="center"/>
              <w:rPr>
                <w:sz w:val="19"/>
              </w:rPr>
            </w:pPr>
            <w:r>
              <w:rPr>
                <w:spacing w:val="-2"/>
                <w:sz w:val="19"/>
              </w:rPr>
              <w:t>Психиатрия-</w:t>
            </w:r>
          </w:p>
        </w:tc>
        <w:tc>
          <w:tcPr>
            <w:tcW w:w="999" w:type="dxa"/>
            <w:tcBorders>
              <w:top w:val="nil"/>
              <w:bottom w:val="nil"/>
            </w:tcBorders>
          </w:tcPr>
          <w:p w:rsidR="008E06BB" w:rsidRDefault="0071499E">
            <w:pPr>
              <w:pStyle w:val="TableParagraph"/>
              <w:spacing w:before="93" w:line="194" w:lineRule="exact"/>
              <w:ind w:left="295"/>
              <w:rPr>
                <w:sz w:val="19"/>
              </w:rPr>
            </w:pPr>
            <w:r>
              <w:rPr>
                <w:sz w:val="19"/>
              </w:rPr>
              <w:t>1</w:t>
            </w:r>
            <w:r>
              <w:rPr>
                <w:spacing w:val="-1"/>
                <w:sz w:val="19"/>
              </w:rPr>
              <w:t xml:space="preserve"> </w:t>
            </w:r>
            <w:r>
              <w:rPr>
                <w:spacing w:val="-5"/>
                <w:sz w:val="19"/>
              </w:rPr>
              <w:t>год</w:t>
            </w:r>
          </w:p>
        </w:tc>
        <w:tc>
          <w:tcPr>
            <w:tcW w:w="1007" w:type="dxa"/>
            <w:tcBorders>
              <w:top w:val="nil"/>
              <w:bottom w:val="nil"/>
            </w:tcBorders>
          </w:tcPr>
          <w:p w:rsidR="008E06BB" w:rsidRDefault="0071499E">
            <w:pPr>
              <w:pStyle w:val="TableParagraph"/>
              <w:spacing w:before="93" w:line="194" w:lineRule="exact"/>
              <w:ind w:left="14"/>
              <w:jc w:val="center"/>
              <w:rPr>
                <w:sz w:val="19"/>
              </w:rPr>
            </w:pPr>
            <w:r>
              <w:rPr>
                <w:spacing w:val="-5"/>
                <w:sz w:val="19"/>
              </w:rPr>
              <w:t>10</w:t>
            </w:r>
          </w:p>
        </w:tc>
      </w:tr>
      <w:tr w:rsidR="008E06BB">
        <w:trPr>
          <w:trHeight w:val="211"/>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91" w:lineRule="exact"/>
              <w:ind w:left="22"/>
              <w:rPr>
                <w:sz w:val="19"/>
              </w:rPr>
            </w:pPr>
            <w:r>
              <w:rPr>
                <w:spacing w:val="-2"/>
                <w:sz w:val="19"/>
              </w:rPr>
              <w:t>Наталья</w:t>
            </w:r>
          </w:p>
        </w:tc>
        <w:tc>
          <w:tcPr>
            <w:tcW w:w="1423" w:type="dxa"/>
            <w:tcBorders>
              <w:top w:val="nil"/>
              <w:bottom w:val="nil"/>
            </w:tcBorders>
          </w:tcPr>
          <w:p w:rsidR="008E06BB" w:rsidRDefault="008E06BB">
            <w:pPr>
              <w:pStyle w:val="TableParagraph"/>
              <w:rPr>
                <w:sz w:val="14"/>
              </w:rPr>
            </w:pP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8E06BB">
            <w:pPr>
              <w:pStyle w:val="TableParagraph"/>
              <w:rPr>
                <w:sz w:val="14"/>
              </w:rPr>
            </w:pPr>
          </w:p>
        </w:tc>
        <w:tc>
          <w:tcPr>
            <w:tcW w:w="1561" w:type="dxa"/>
            <w:tcBorders>
              <w:top w:val="nil"/>
              <w:bottom w:val="nil"/>
            </w:tcBorders>
          </w:tcPr>
          <w:p w:rsidR="008E06BB" w:rsidRDefault="0071499E">
            <w:pPr>
              <w:pStyle w:val="TableParagraph"/>
              <w:spacing w:line="191" w:lineRule="exact"/>
              <w:ind w:left="71" w:right="40"/>
              <w:jc w:val="center"/>
              <w:rPr>
                <w:sz w:val="19"/>
              </w:rPr>
            </w:pPr>
            <w:r>
              <w:rPr>
                <w:spacing w:val="-2"/>
                <w:sz w:val="19"/>
              </w:rPr>
              <w:t>наркология</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633"/>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8"/>
              </w:rPr>
            </w:pPr>
          </w:p>
        </w:tc>
        <w:tc>
          <w:tcPr>
            <w:tcW w:w="1559" w:type="dxa"/>
            <w:tcBorders>
              <w:top w:val="nil"/>
              <w:bottom w:val="nil"/>
            </w:tcBorders>
          </w:tcPr>
          <w:p w:rsidR="008E06BB" w:rsidRDefault="0071499E">
            <w:pPr>
              <w:pStyle w:val="TableParagraph"/>
              <w:spacing w:line="216" w:lineRule="exact"/>
              <w:ind w:left="22"/>
              <w:rPr>
                <w:sz w:val="19"/>
              </w:rPr>
            </w:pPr>
            <w:r>
              <w:rPr>
                <w:spacing w:val="-2"/>
                <w:sz w:val="19"/>
              </w:rPr>
              <w:t>Викторовна</w:t>
            </w:r>
          </w:p>
        </w:tc>
        <w:tc>
          <w:tcPr>
            <w:tcW w:w="1423" w:type="dxa"/>
            <w:tcBorders>
              <w:top w:val="nil"/>
              <w:bottom w:val="nil"/>
            </w:tcBorders>
          </w:tcPr>
          <w:p w:rsidR="008E06BB" w:rsidRDefault="008E06BB">
            <w:pPr>
              <w:pStyle w:val="TableParagraph"/>
              <w:spacing w:before="201"/>
              <w:rPr>
                <w:b/>
                <w:sz w:val="19"/>
              </w:rPr>
            </w:pPr>
          </w:p>
          <w:p w:rsidR="008E06BB" w:rsidRDefault="0071499E">
            <w:pPr>
              <w:pStyle w:val="TableParagraph"/>
              <w:spacing w:line="193" w:lineRule="exact"/>
              <w:ind w:left="321"/>
              <w:rPr>
                <w:sz w:val="19"/>
              </w:rPr>
            </w:pPr>
            <w:r>
              <w:rPr>
                <w:spacing w:val="-2"/>
                <w:sz w:val="19"/>
              </w:rPr>
              <w:t>ассистент</w:t>
            </w:r>
          </w:p>
        </w:tc>
        <w:tc>
          <w:tcPr>
            <w:tcW w:w="1277" w:type="dxa"/>
            <w:tcBorders>
              <w:top w:val="nil"/>
              <w:bottom w:val="nil"/>
            </w:tcBorders>
          </w:tcPr>
          <w:p w:rsidR="008E06BB" w:rsidRDefault="008E06BB">
            <w:pPr>
              <w:pStyle w:val="TableParagraph"/>
              <w:rPr>
                <w:sz w:val="18"/>
              </w:rPr>
            </w:pPr>
          </w:p>
        </w:tc>
        <w:tc>
          <w:tcPr>
            <w:tcW w:w="1273" w:type="dxa"/>
            <w:tcBorders>
              <w:top w:val="nil"/>
              <w:bottom w:val="nil"/>
            </w:tcBorders>
          </w:tcPr>
          <w:p w:rsidR="008E06BB" w:rsidRDefault="0071499E">
            <w:pPr>
              <w:pStyle w:val="TableParagraph"/>
              <w:spacing w:line="216" w:lineRule="exact"/>
              <w:ind w:right="211"/>
              <w:jc w:val="right"/>
              <w:rPr>
                <w:sz w:val="19"/>
              </w:rPr>
            </w:pPr>
            <w:r>
              <w:rPr>
                <w:spacing w:val="-2"/>
                <w:sz w:val="19"/>
              </w:rPr>
              <w:t>Основная</w:t>
            </w:r>
          </w:p>
        </w:tc>
        <w:tc>
          <w:tcPr>
            <w:tcW w:w="1561" w:type="dxa"/>
            <w:tcBorders>
              <w:top w:val="nil"/>
              <w:bottom w:val="nil"/>
            </w:tcBorders>
          </w:tcPr>
          <w:p w:rsidR="008E06BB" w:rsidRDefault="008E06BB">
            <w:pPr>
              <w:pStyle w:val="TableParagraph"/>
              <w:spacing w:before="201"/>
              <w:rPr>
                <w:b/>
                <w:sz w:val="19"/>
              </w:rPr>
            </w:pPr>
          </w:p>
          <w:p w:rsidR="008E06BB" w:rsidRDefault="0071499E">
            <w:pPr>
              <w:pStyle w:val="TableParagraph"/>
              <w:spacing w:line="193" w:lineRule="exact"/>
              <w:ind w:left="65" w:right="40"/>
              <w:jc w:val="center"/>
              <w:rPr>
                <w:sz w:val="19"/>
              </w:rPr>
            </w:pPr>
            <w:r>
              <w:rPr>
                <w:spacing w:val="-2"/>
                <w:sz w:val="19"/>
              </w:rPr>
              <w:t>Психиатрия,</w:t>
            </w:r>
          </w:p>
        </w:tc>
        <w:tc>
          <w:tcPr>
            <w:tcW w:w="999" w:type="dxa"/>
            <w:tcBorders>
              <w:top w:val="nil"/>
              <w:bottom w:val="nil"/>
            </w:tcBorders>
          </w:tcPr>
          <w:p w:rsidR="008E06BB" w:rsidRDefault="008E06BB">
            <w:pPr>
              <w:pStyle w:val="TableParagraph"/>
              <w:rPr>
                <w:sz w:val="18"/>
              </w:rPr>
            </w:pPr>
          </w:p>
        </w:tc>
        <w:tc>
          <w:tcPr>
            <w:tcW w:w="1007" w:type="dxa"/>
            <w:tcBorders>
              <w:top w:val="nil"/>
              <w:bottom w:val="nil"/>
            </w:tcBorders>
          </w:tcPr>
          <w:p w:rsidR="008E06BB" w:rsidRDefault="008E06BB">
            <w:pPr>
              <w:pStyle w:val="TableParagraph"/>
              <w:rPr>
                <w:sz w:val="18"/>
              </w:rPr>
            </w:pPr>
          </w:p>
        </w:tc>
      </w:tr>
      <w:tr w:rsidR="008E06BB">
        <w:trPr>
          <w:trHeight w:val="200"/>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2"/>
              </w:rPr>
            </w:pPr>
          </w:p>
        </w:tc>
        <w:tc>
          <w:tcPr>
            <w:tcW w:w="1559" w:type="dxa"/>
            <w:tcBorders>
              <w:top w:val="nil"/>
              <w:bottom w:val="nil"/>
            </w:tcBorders>
          </w:tcPr>
          <w:p w:rsidR="008E06BB" w:rsidRDefault="008E06BB">
            <w:pPr>
              <w:pStyle w:val="TableParagraph"/>
              <w:rPr>
                <w:sz w:val="12"/>
              </w:rPr>
            </w:pPr>
          </w:p>
        </w:tc>
        <w:tc>
          <w:tcPr>
            <w:tcW w:w="1423" w:type="dxa"/>
            <w:tcBorders>
              <w:top w:val="nil"/>
              <w:bottom w:val="nil"/>
            </w:tcBorders>
          </w:tcPr>
          <w:p w:rsidR="008E06BB" w:rsidRDefault="008E06BB">
            <w:pPr>
              <w:pStyle w:val="TableParagraph"/>
              <w:rPr>
                <w:sz w:val="12"/>
              </w:rPr>
            </w:pPr>
          </w:p>
        </w:tc>
        <w:tc>
          <w:tcPr>
            <w:tcW w:w="1277" w:type="dxa"/>
            <w:tcBorders>
              <w:top w:val="nil"/>
              <w:bottom w:val="nil"/>
            </w:tcBorders>
          </w:tcPr>
          <w:p w:rsidR="008E06BB" w:rsidRDefault="008E06BB">
            <w:pPr>
              <w:pStyle w:val="TableParagraph"/>
              <w:rPr>
                <w:sz w:val="12"/>
              </w:rPr>
            </w:pPr>
          </w:p>
        </w:tc>
        <w:tc>
          <w:tcPr>
            <w:tcW w:w="1273" w:type="dxa"/>
            <w:tcBorders>
              <w:top w:val="nil"/>
              <w:bottom w:val="nil"/>
            </w:tcBorders>
          </w:tcPr>
          <w:p w:rsidR="008E06BB" w:rsidRDefault="008E06BB">
            <w:pPr>
              <w:pStyle w:val="TableParagraph"/>
              <w:rPr>
                <w:sz w:val="12"/>
              </w:rPr>
            </w:pPr>
          </w:p>
        </w:tc>
        <w:tc>
          <w:tcPr>
            <w:tcW w:w="1561" w:type="dxa"/>
            <w:tcBorders>
              <w:top w:val="nil"/>
              <w:bottom w:val="nil"/>
            </w:tcBorders>
          </w:tcPr>
          <w:p w:rsidR="008E06BB" w:rsidRDefault="0071499E">
            <w:pPr>
              <w:pStyle w:val="TableParagraph"/>
              <w:spacing w:line="180" w:lineRule="exact"/>
              <w:ind w:left="58" w:right="40"/>
              <w:jc w:val="center"/>
              <w:rPr>
                <w:sz w:val="19"/>
              </w:rPr>
            </w:pPr>
            <w:r>
              <w:rPr>
                <w:spacing w:val="-2"/>
                <w:sz w:val="19"/>
              </w:rPr>
              <w:t>Судебно-</w:t>
            </w:r>
          </w:p>
        </w:tc>
        <w:tc>
          <w:tcPr>
            <w:tcW w:w="999" w:type="dxa"/>
            <w:tcBorders>
              <w:top w:val="nil"/>
              <w:bottom w:val="nil"/>
            </w:tcBorders>
          </w:tcPr>
          <w:p w:rsidR="008E06BB" w:rsidRDefault="0071499E">
            <w:pPr>
              <w:pStyle w:val="TableParagraph"/>
              <w:spacing w:line="180" w:lineRule="exact"/>
              <w:ind w:left="295"/>
              <w:rPr>
                <w:sz w:val="19"/>
              </w:rPr>
            </w:pPr>
            <w:r>
              <w:rPr>
                <w:sz w:val="19"/>
              </w:rPr>
              <w:t>1</w:t>
            </w:r>
            <w:r>
              <w:rPr>
                <w:spacing w:val="-1"/>
                <w:sz w:val="19"/>
              </w:rPr>
              <w:t xml:space="preserve"> </w:t>
            </w:r>
            <w:r>
              <w:rPr>
                <w:spacing w:val="-5"/>
                <w:sz w:val="19"/>
              </w:rPr>
              <w:t>год</w:t>
            </w:r>
          </w:p>
        </w:tc>
        <w:tc>
          <w:tcPr>
            <w:tcW w:w="1007" w:type="dxa"/>
            <w:tcBorders>
              <w:top w:val="nil"/>
              <w:bottom w:val="nil"/>
            </w:tcBorders>
          </w:tcPr>
          <w:p w:rsidR="008E06BB" w:rsidRDefault="0071499E">
            <w:pPr>
              <w:pStyle w:val="TableParagraph"/>
              <w:spacing w:line="180" w:lineRule="exact"/>
              <w:ind w:left="14"/>
              <w:jc w:val="center"/>
              <w:rPr>
                <w:sz w:val="19"/>
              </w:rPr>
            </w:pPr>
            <w:r>
              <w:rPr>
                <w:spacing w:val="-5"/>
                <w:sz w:val="19"/>
              </w:rPr>
              <w:t>10</w:t>
            </w:r>
          </w:p>
        </w:tc>
      </w:tr>
      <w:tr w:rsidR="008E06BB">
        <w:trPr>
          <w:trHeight w:val="201"/>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81" w:lineRule="exact"/>
              <w:ind w:left="22"/>
              <w:rPr>
                <w:sz w:val="19"/>
              </w:rPr>
            </w:pPr>
            <w:r>
              <w:rPr>
                <w:spacing w:val="-2"/>
                <w:sz w:val="19"/>
              </w:rPr>
              <w:t>Богомаз</w:t>
            </w:r>
          </w:p>
        </w:tc>
        <w:tc>
          <w:tcPr>
            <w:tcW w:w="1423" w:type="dxa"/>
            <w:tcBorders>
              <w:top w:val="nil"/>
              <w:bottom w:val="nil"/>
            </w:tcBorders>
          </w:tcPr>
          <w:p w:rsidR="008E06BB" w:rsidRDefault="008E06BB">
            <w:pPr>
              <w:pStyle w:val="TableParagraph"/>
              <w:rPr>
                <w:sz w:val="14"/>
              </w:rPr>
            </w:pP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71499E">
            <w:pPr>
              <w:pStyle w:val="TableParagraph"/>
              <w:spacing w:line="181" w:lineRule="exact"/>
              <w:ind w:right="230"/>
              <w:jc w:val="right"/>
              <w:rPr>
                <w:sz w:val="19"/>
              </w:rPr>
            </w:pPr>
            <w:r>
              <w:rPr>
                <w:spacing w:val="-2"/>
                <w:sz w:val="19"/>
              </w:rPr>
              <w:t>Внешний</w:t>
            </w:r>
          </w:p>
        </w:tc>
        <w:tc>
          <w:tcPr>
            <w:tcW w:w="1561" w:type="dxa"/>
            <w:tcBorders>
              <w:top w:val="nil"/>
              <w:bottom w:val="nil"/>
            </w:tcBorders>
          </w:tcPr>
          <w:p w:rsidR="008E06BB" w:rsidRDefault="0071499E">
            <w:pPr>
              <w:pStyle w:val="TableParagraph"/>
              <w:spacing w:line="181" w:lineRule="exact"/>
              <w:ind w:left="53" w:right="40"/>
              <w:jc w:val="center"/>
              <w:rPr>
                <w:sz w:val="19"/>
              </w:rPr>
            </w:pPr>
            <w:r>
              <w:rPr>
                <w:spacing w:val="-2"/>
                <w:sz w:val="19"/>
              </w:rPr>
              <w:t>психиатрическ</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209"/>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nil"/>
            </w:tcBorders>
          </w:tcPr>
          <w:p w:rsidR="008E06BB" w:rsidRDefault="008E06BB">
            <w:pPr>
              <w:pStyle w:val="TableParagraph"/>
              <w:rPr>
                <w:sz w:val="14"/>
              </w:rPr>
            </w:pPr>
          </w:p>
        </w:tc>
        <w:tc>
          <w:tcPr>
            <w:tcW w:w="1559" w:type="dxa"/>
            <w:tcBorders>
              <w:top w:val="nil"/>
              <w:bottom w:val="nil"/>
            </w:tcBorders>
          </w:tcPr>
          <w:p w:rsidR="008E06BB" w:rsidRDefault="0071499E">
            <w:pPr>
              <w:pStyle w:val="TableParagraph"/>
              <w:spacing w:line="189" w:lineRule="exact"/>
              <w:ind w:left="22"/>
              <w:rPr>
                <w:sz w:val="19"/>
              </w:rPr>
            </w:pPr>
            <w:r>
              <w:rPr>
                <w:spacing w:val="-2"/>
                <w:sz w:val="19"/>
              </w:rPr>
              <w:t>Станислав</w:t>
            </w:r>
          </w:p>
        </w:tc>
        <w:tc>
          <w:tcPr>
            <w:tcW w:w="1423" w:type="dxa"/>
            <w:tcBorders>
              <w:top w:val="nil"/>
              <w:bottom w:val="nil"/>
            </w:tcBorders>
          </w:tcPr>
          <w:p w:rsidR="008E06BB" w:rsidRDefault="008E06BB">
            <w:pPr>
              <w:pStyle w:val="TableParagraph"/>
              <w:rPr>
                <w:sz w:val="14"/>
              </w:rPr>
            </w:pPr>
          </w:p>
        </w:tc>
        <w:tc>
          <w:tcPr>
            <w:tcW w:w="1277" w:type="dxa"/>
            <w:tcBorders>
              <w:top w:val="nil"/>
              <w:bottom w:val="nil"/>
            </w:tcBorders>
          </w:tcPr>
          <w:p w:rsidR="008E06BB" w:rsidRDefault="008E06BB">
            <w:pPr>
              <w:pStyle w:val="TableParagraph"/>
              <w:rPr>
                <w:sz w:val="14"/>
              </w:rPr>
            </w:pPr>
          </w:p>
        </w:tc>
        <w:tc>
          <w:tcPr>
            <w:tcW w:w="1273" w:type="dxa"/>
            <w:tcBorders>
              <w:top w:val="nil"/>
              <w:bottom w:val="nil"/>
            </w:tcBorders>
          </w:tcPr>
          <w:p w:rsidR="008E06BB" w:rsidRDefault="0071499E">
            <w:pPr>
              <w:pStyle w:val="TableParagraph"/>
              <w:spacing w:line="189" w:lineRule="exact"/>
              <w:ind w:right="221"/>
              <w:jc w:val="right"/>
              <w:rPr>
                <w:sz w:val="19"/>
              </w:rPr>
            </w:pPr>
            <w:r>
              <w:rPr>
                <w:spacing w:val="-2"/>
                <w:sz w:val="19"/>
              </w:rPr>
              <w:t>совместител</w:t>
            </w:r>
          </w:p>
        </w:tc>
        <w:tc>
          <w:tcPr>
            <w:tcW w:w="1561" w:type="dxa"/>
            <w:tcBorders>
              <w:top w:val="nil"/>
              <w:bottom w:val="nil"/>
            </w:tcBorders>
          </w:tcPr>
          <w:p w:rsidR="008E06BB" w:rsidRDefault="0071499E">
            <w:pPr>
              <w:pStyle w:val="TableParagraph"/>
              <w:spacing w:line="189" w:lineRule="exact"/>
              <w:ind w:left="73" w:right="40"/>
              <w:jc w:val="center"/>
              <w:rPr>
                <w:sz w:val="19"/>
              </w:rPr>
            </w:pPr>
            <w:r>
              <w:rPr>
                <w:sz w:val="19"/>
              </w:rPr>
              <w:t>ая</w:t>
            </w:r>
            <w:r>
              <w:rPr>
                <w:spacing w:val="-2"/>
                <w:sz w:val="19"/>
              </w:rPr>
              <w:t xml:space="preserve"> экспертиза</w:t>
            </w:r>
          </w:p>
        </w:tc>
        <w:tc>
          <w:tcPr>
            <w:tcW w:w="999" w:type="dxa"/>
            <w:tcBorders>
              <w:top w:val="nil"/>
              <w:bottom w:val="nil"/>
            </w:tcBorders>
          </w:tcPr>
          <w:p w:rsidR="008E06BB" w:rsidRDefault="008E06BB">
            <w:pPr>
              <w:pStyle w:val="TableParagraph"/>
              <w:rPr>
                <w:sz w:val="14"/>
              </w:rPr>
            </w:pPr>
          </w:p>
        </w:tc>
        <w:tc>
          <w:tcPr>
            <w:tcW w:w="1007" w:type="dxa"/>
            <w:tcBorders>
              <w:top w:val="nil"/>
              <w:bottom w:val="nil"/>
            </w:tcBorders>
          </w:tcPr>
          <w:p w:rsidR="008E06BB" w:rsidRDefault="008E06BB">
            <w:pPr>
              <w:pStyle w:val="TableParagraph"/>
              <w:rPr>
                <w:sz w:val="14"/>
              </w:rPr>
            </w:pPr>
          </w:p>
        </w:tc>
      </w:tr>
      <w:tr w:rsidR="008E06BB">
        <w:trPr>
          <w:trHeight w:val="470"/>
        </w:trPr>
        <w:tc>
          <w:tcPr>
            <w:tcW w:w="692" w:type="dxa"/>
            <w:vMerge/>
            <w:tcBorders>
              <w:top w:val="nil"/>
              <w:bottom w:val="single" w:sz="8" w:space="0" w:color="000000"/>
            </w:tcBorders>
          </w:tcPr>
          <w:p w:rsidR="008E06BB" w:rsidRDefault="008E06BB">
            <w:pPr>
              <w:rPr>
                <w:sz w:val="2"/>
                <w:szCs w:val="2"/>
              </w:rPr>
            </w:pPr>
          </w:p>
        </w:tc>
        <w:tc>
          <w:tcPr>
            <w:tcW w:w="1134" w:type="dxa"/>
            <w:tcBorders>
              <w:top w:val="nil"/>
              <w:bottom w:val="single" w:sz="8" w:space="0" w:color="000000"/>
            </w:tcBorders>
          </w:tcPr>
          <w:p w:rsidR="008E06BB" w:rsidRDefault="008E06BB">
            <w:pPr>
              <w:pStyle w:val="TableParagraph"/>
              <w:rPr>
                <w:sz w:val="18"/>
              </w:rPr>
            </w:pPr>
          </w:p>
        </w:tc>
        <w:tc>
          <w:tcPr>
            <w:tcW w:w="1559" w:type="dxa"/>
            <w:tcBorders>
              <w:top w:val="nil"/>
              <w:bottom w:val="single" w:sz="8" w:space="0" w:color="000000"/>
            </w:tcBorders>
          </w:tcPr>
          <w:p w:rsidR="008E06BB" w:rsidRDefault="0071499E">
            <w:pPr>
              <w:pStyle w:val="TableParagraph"/>
              <w:spacing w:line="214" w:lineRule="exact"/>
              <w:ind w:left="22"/>
              <w:rPr>
                <w:sz w:val="19"/>
              </w:rPr>
            </w:pPr>
            <w:r>
              <w:rPr>
                <w:spacing w:val="-2"/>
                <w:sz w:val="19"/>
              </w:rPr>
              <w:t>Евгеньевич</w:t>
            </w:r>
          </w:p>
        </w:tc>
        <w:tc>
          <w:tcPr>
            <w:tcW w:w="1423" w:type="dxa"/>
            <w:tcBorders>
              <w:top w:val="nil"/>
              <w:bottom w:val="single" w:sz="8" w:space="0" w:color="000000"/>
            </w:tcBorders>
          </w:tcPr>
          <w:p w:rsidR="008E06BB" w:rsidRDefault="008E06BB">
            <w:pPr>
              <w:pStyle w:val="TableParagraph"/>
              <w:rPr>
                <w:sz w:val="18"/>
              </w:rPr>
            </w:pPr>
          </w:p>
        </w:tc>
        <w:tc>
          <w:tcPr>
            <w:tcW w:w="1277" w:type="dxa"/>
            <w:tcBorders>
              <w:top w:val="nil"/>
              <w:bottom w:val="single" w:sz="8" w:space="0" w:color="000000"/>
            </w:tcBorders>
          </w:tcPr>
          <w:p w:rsidR="008E06BB" w:rsidRDefault="008E06BB">
            <w:pPr>
              <w:pStyle w:val="TableParagraph"/>
              <w:rPr>
                <w:sz w:val="18"/>
              </w:rPr>
            </w:pPr>
          </w:p>
        </w:tc>
        <w:tc>
          <w:tcPr>
            <w:tcW w:w="1273" w:type="dxa"/>
            <w:tcBorders>
              <w:top w:val="nil"/>
              <w:bottom w:val="single" w:sz="8" w:space="0" w:color="000000"/>
            </w:tcBorders>
          </w:tcPr>
          <w:p w:rsidR="008E06BB" w:rsidRDefault="0071499E">
            <w:pPr>
              <w:pStyle w:val="TableParagraph"/>
              <w:spacing w:line="214" w:lineRule="exact"/>
              <w:ind w:left="25"/>
              <w:jc w:val="center"/>
              <w:rPr>
                <w:sz w:val="19"/>
              </w:rPr>
            </w:pPr>
            <w:r>
              <w:rPr>
                <w:spacing w:val="-10"/>
                <w:sz w:val="19"/>
              </w:rPr>
              <w:t>ь</w:t>
            </w:r>
          </w:p>
        </w:tc>
        <w:tc>
          <w:tcPr>
            <w:tcW w:w="1561" w:type="dxa"/>
            <w:tcBorders>
              <w:top w:val="nil"/>
              <w:bottom w:val="single" w:sz="8" w:space="0" w:color="000000"/>
            </w:tcBorders>
          </w:tcPr>
          <w:p w:rsidR="008E06BB" w:rsidRDefault="008E06BB">
            <w:pPr>
              <w:pStyle w:val="TableParagraph"/>
              <w:rPr>
                <w:sz w:val="18"/>
              </w:rPr>
            </w:pPr>
          </w:p>
        </w:tc>
        <w:tc>
          <w:tcPr>
            <w:tcW w:w="999" w:type="dxa"/>
            <w:tcBorders>
              <w:top w:val="nil"/>
              <w:bottom w:val="single" w:sz="8" w:space="0" w:color="000000"/>
            </w:tcBorders>
          </w:tcPr>
          <w:p w:rsidR="008E06BB" w:rsidRDefault="008E06BB">
            <w:pPr>
              <w:pStyle w:val="TableParagraph"/>
              <w:rPr>
                <w:sz w:val="18"/>
              </w:rPr>
            </w:pPr>
          </w:p>
        </w:tc>
        <w:tc>
          <w:tcPr>
            <w:tcW w:w="1007" w:type="dxa"/>
            <w:tcBorders>
              <w:top w:val="nil"/>
              <w:bottom w:val="single" w:sz="8" w:space="0" w:color="000000"/>
            </w:tcBorders>
          </w:tcPr>
          <w:p w:rsidR="008E06BB" w:rsidRDefault="008E06BB">
            <w:pPr>
              <w:pStyle w:val="TableParagraph"/>
              <w:rPr>
                <w:sz w:val="18"/>
              </w:rPr>
            </w:pPr>
          </w:p>
        </w:tc>
      </w:tr>
      <w:tr w:rsidR="008E06BB">
        <w:trPr>
          <w:trHeight w:val="211"/>
        </w:trPr>
        <w:tc>
          <w:tcPr>
            <w:tcW w:w="692" w:type="dxa"/>
            <w:tcBorders>
              <w:top w:val="single" w:sz="8" w:space="0" w:color="000000"/>
              <w:bottom w:val="nil"/>
            </w:tcBorders>
          </w:tcPr>
          <w:p w:rsidR="008E06BB" w:rsidRDefault="008E06BB">
            <w:pPr>
              <w:pStyle w:val="TableParagraph"/>
              <w:rPr>
                <w:sz w:val="14"/>
              </w:rPr>
            </w:pPr>
          </w:p>
        </w:tc>
        <w:tc>
          <w:tcPr>
            <w:tcW w:w="1134" w:type="dxa"/>
            <w:tcBorders>
              <w:top w:val="single" w:sz="8" w:space="0" w:color="000000"/>
              <w:bottom w:val="nil"/>
            </w:tcBorders>
          </w:tcPr>
          <w:p w:rsidR="008E06BB" w:rsidRDefault="0071499E">
            <w:pPr>
              <w:pStyle w:val="TableParagraph"/>
              <w:spacing w:line="192" w:lineRule="exact"/>
              <w:ind w:left="14"/>
              <w:rPr>
                <w:sz w:val="19"/>
              </w:rPr>
            </w:pPr>
            <w:r>
              <w:rPr>
                <w:spacing w:val="-2"/>
                <w:sz w:val="19"/>
              </w:rPr>
              <w:t>Психиатр</w:t>
            </w:r>
          </w:p>
        </w:tc>
        <w:tc>
          <w:tcPr>
            <w:tcW w:w="1559" w:type="dxa"/>
            <w:tcBorders>
              <w:top w:val="single" w:sz="8" w:space="0" w:color="000000"/>
            </w:tcBorders>
          </w:tcPr>
          <w:p w:rsidR="008E06BB" w:rsidRDefault="008E06BB">
            <w:pPr>
              <w:pStyle w:val="TableParagraph"/>
              <w:rPr>
                <w:sz w:val="14"/>
              </w:rPr>
            </w:pPr>
          </w:p>
        </w:tc>
        <w:tc>
          <w:tcPr>
            <w:tcW w:w="1423" w:type="dxa"/>
            <w:tcBorders>
              <w:top w:val="single" w:sz="8" w:space="0" w:color="000000"/>
            </w:tcBorders>
          </w:tcPr>
          <w:p w:rsidR="008E06BB" w:rsidRDefault="008E06BB">
            <w:pPr>
              <w:pStyle w:val="TableParagraph"/>
              <w:rPr>
                <w:sz w:val="14"/>
              </w:rPr>
            </w:pPr>
          </w:p>
        </w:tc>
        <w:tc>
          <w:tcPr>
            <w:tcW w:w="1277" w:type="dxa"/>
            <w:tcBorders>
              <w:top w:val="single" w:sz="8" w:space="0" w:color="000000"/>
            </w:tcBorders>
          </w:tcPr>
          <w:p w:rsidR="008E06BB" w:rsidRDefault="008E06BB">
            <w:pPr>
              <w:pStyle w:val="TableParagraph"/>
              <w:rPr>
                <w:sz w:val="14"/>
              </w:rPr>
            </w:pPr>
          </w:p>
        </w:tc>
        <w:tc>
          <w:tcPr>
            <w:tcW w:w="1273" w:type="dxa"/>
            <w:tcBorders>
              <w:top w:val="single" w:sz="8" w:space="0" w:color="000000"/>
            </w:tcBorders>
          </w:tcPr>
          <w:p w:rsidR="008E06BB" w:rsidRDefault="008E06BB">
            <w:pPr>
              <w:pStyle w:val="TableParagraph"/>
              <w:rPr>
                <w:sz w:val="14"/>
              </w:rPr>
            </w:pPr>
          </w:p>
        </w:tc>
        <w:tc>
          <w:tcPr>
            <w:tcW w:w="1561" w:type="dxa"/>
            <w:tcBorders>
              <w:top w:val="single" w:sz="8" w:space="0" w:color="000000"/>
            </w:tcBorders>
          </w:tcPr>
          <w:p w:rsidR="008E06BB" w:rsidRDefault="008E06BB">
            <w:pPr>
              <w:pStyle w:val="TableParagraph"/>
              <w:rPr>
                <w:sz w:val="14"/>
              </w:rPr>
            </w:pPr>
          </w:p>
        </w:tc>
        <w:tc>
          <w:tcPr>
            <w:tcW w:w="999" w:type="dxa"/>
            <w:tcBorders>
              <w:top w:val="single" w:sz="8" w:space="0" w:color="000000"/>
            </w:tcBorders>
          </w:tcPr>
          <w:p w:rsidR="008E06BB" w:rsidRDefault="008E06BB">
            <w:pPr>
              <w:pStyle w:val="TableParagraph"/>
              <w:rPr>
                <w:sz w:val="14"/>
              </w:rPr>
            </w:pPr>
          </w:p>
        </w:tc>
        <w:tc>
          <w:tcPr>
            <w:tcW w:w="1007" w:type="dxa"/>
            <w:tcBorders>
              <w:top w:val="single" w:sz="8" w:space="0" w:color="000000"/>
            </w:tcBorders>
          </w:tcPr>
          <w:p w:rsidR="008E06BB" w:rsidRDefault="008E06BB">
            <w:pPr>
              <w:pStyle w:val="TableParagraph"/>
              <w:rPr>
                <w:sz w:val="14"/>
              </w:rPr>
            </w:pPr>
          </w:p>
        </w:tc>
      </w:tr>
    </w:tbl>
    <w:p w:rsidR="008E06BB" w:rsidRDefault="008E06BB">
      <w:pPr>
        <w:pStyle w:val="TableParagraph"/>
        <w:rPr>
          <w:sz w:val="14"/>
        </w:rPr>
        <w:sectPr w:rsidR="008E06BB">
          <w:footerReference w:type="default" r:id="rId18"/>
          <w:pgSz w:w="11910" w:h="16840"/>
          <w:pgMar w:top="800" w:right="425" w:bottom="1640" w:left="283" w:header="0" w:footer="1447"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136"/>
        <w:gridCol w:w="1556"/>
        <w:gridCol w:w="1422"/>
        <w:gridCol w:w="1276"/>
        <w:gridCol w:w="1272"/>
        <w:gridCol w:w="1560"/>
        <w:gridCol w:w="998"/>
        <w:gridCol w:w="1006"/>
      </w:tblGrid>
      <w:tr w:rsidR="008E06BB">
        <w:trPr>
          <w:trHeight w:val="173"/>
        </w:trPr>
        <w:tc>
          <w:tcPr>
            <w:tcW w:w="692" w:type="dxa"/>
            <w:vMerge w:val="restart"/>
          </w:tcPr>
          <w:p w:rsidR="008E06BB" w:rsidRDefault="0071499E">
            <w:pPr>
              <w:pStyle w:val="TableParagraph"/>
              <w:spacing w:line="218" w:lineRule="exact"/>
              <w:ind w:left="17" w:right="6"/>
              <w:jc w:val="center"/>
              <w:rPr>
                <w:sz w:val="19"/>
              </w:rPr>
            </w:pPr>
            <w:r>
              <w:rPr>
                <w:spacing w:val="-10"/>
                <w:sz w:val="19"/>
              </w:rPr>
              <w:lastRenderedPageBreak/>
              <w:t>2</w:t>
            </w:r>
          </w:p>
        </w:tc>
        <w:tc>
          <w:tcPr>
            <w:tcW w:w="1136" w:type="dxa"/>
            <w:tcBorders>
              <w:top w:val="nil"/>
              <w:bottom w:val="nil"/>
            </w:tcBorders>
          </w:tcPr>
          <w:p w:rsidR="008E06BB" w:rsidRDefault="0071499E">
            <w:pPr>
              <w:pStyle w:val="TableParagraph"/>
              <w:spacing w:before="2"/>
              <w:ind w:left="14"/>
              <w:rPr>
                <w:sz w:val="13"/>
              </w:rPr>
            </w:pPr>
            <w:r>
              <w:rPr>
                <w:spacing w:val="-5"/>
                <w:sz w:val="13"/>
              </w:rPr>
              <w:t>ИЯ</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704"/>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230" w:lineRule="atLeast"/>
              <w:ind w:left="14" w:right="64"/>
              <w:rPr>
                <w:sz w:val="19"/>
              </w:rPr>
            </w:pPr>
            <w:r>
              <w:rPr>
                <w:sz w:val="19"/>
              </w:rPr>
              <w:t xml:space="preserve">детского и </w:t>
            </w:r>
            <w:r>
              <w:rPr>
                <w:spacing w:val="-2"/>
                <w:sz w:val="19"/>
              </w:rPr>
              <w:t>подростке</w:t>
            </w:r>
            <w:r>
              <w:rPr>
                <w:spacing w:val="-10"/>
                <w:sz w:val="19"/>
              </w:rPr>
              <w:t xml:space="preserve"> </w:t>
            </w:r>
            <w:r>
              <w:rPr>
                <w:spacing w:val="-2"/>
                <w:sz w:val="19"/>
              </w:rPr>
              <w:t xml:space="preserve">во </w:t>
            </w:r>
            <w:r>
              <w:rPr>
                <w:spacing w:val="-6"/>
                <w:sz w:val="19"/>
              </w:rPr>
              <w:t>го</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6673"/>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spacing w:before="4"/>
              <w:ind w:left="14"/>
              <w:rPr>
                <w:sz w:val="19"/>
              </w:rPr>
            </w:pPr>
            <w:r>
              <w:rPr>
                <w:spacing w:val="-2"/>
                <w:sz w:val="19"/>
              </w:rPr>
              <w:t>возраста</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191"/>
        </w:trPr>
        <w:tc>
          <w:tcPr>
            <w:tcW w:w="692" w:type="dxa"/>
            <w:vMerge w:val="restart"/>
          </w:tcPr>
          <w:p w:rsidR="008E06BB" w:rsidRDefault="0071499E">
            <w:pPr>
              <w:pStyle w:val="TableParagraph"/>
              <w:spacing w:line="212" w:lineRule="exact"/>
              <w:ind w:left="17" w:right="6"/>
              <w:jc w:val="center"/>
              <w:rPr>
                <w:sz w:val="19"/>
              </w:rPr>
            </w:pPr>
            <w:r>
              <w:rPr>
                <w:spacing w:val="-10"/>
                <w:sz w:val="19"/>
              </w:rPr>
              <w:t>3</w:t>
            </w:r>
          </w:p>
        </w:tc>
        <w:tc>
          <w:tcPr>
            <w:tcW w:w="1136" w:type="dxa"/>
            <w:tcBorders>
              <w:bottom w:val="nil"/>
            </w:tcBorders>
          </w:tcPr>
          <w:p w:rsidR="008E06BB" w:rsidRDefault="0071499E">
            <w:pPr>
              <w:pStyle w:val="TableParagraph"/>
              <w:spacing w:line="172" w:lineRule="exact"/>
              <w:ind w:left="14"/>
              <w:rPr>
                <w:sz w:val="19"/>
              </w:rPr>
            </w:pPr>
            <w:r>
              <w:rPr>
                <w:spacing w:val="-2"/>
                <w:sz w:val="19"/>
              </w:rPr>
              <w:t>Адциктив</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214"/>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95" w:lineRule="exact"/>
              <w:ind w:left="14"/>
              <w:rPr>
                <w:sz w:val="19"/>
              </w:rPr>
            </w:pPr>
            <w:r>
              <w:rPr>
                <w:spacing w:val="-5"/>
                <w:sz w:val="19"/>
              </w:rPr>
              <w:t>ные</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9"/>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90" w:lineRule="exact"/>
              <w:ind w:left="14"/>
              <w:rPr>
                <w:sz w:val="19"/>
              </w:rPr>
            </w:pPr>
            <w:r>
              <w:rPr>
                <w:spacing w:val="-2"/>
                <w:sz w:val="19"/>
              </w:rPr>
              <w:t>расстройс</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9"/>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90" w:lineRule="exact"/>
              <w:ind w:left="14"/>
              <w:rPr>
                <w:sz w:val="19"/>
              </w:rPr>
            </w:pPr>
            <w:r>
              <w:rPr>
                <w:spacing w:val="-5"/>
                <w:sz w:val="19"/>
              </w:rPr>
              <w:t>тва</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13"/>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93" w:lineRule="exact"/>
              <w:ind w:left="14"/>
              <w:rPr>
                <w:sz w:val="19"/>
              </w:rPr>
            </w:pPr>
            <w:r>
              <w:rPr>
                <w:spacing w:val="-2"/>
                <w:sz w:val="19"/>
              </w:rPr>
              <w:t>(адаптаци</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23"/>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203" w:lineRule="exact"/>
              <w:ind w:left="14"/>
              <w:rPr>
                <w:sz w:val="19"/>
              </w:rPr>
            </w:pPr>
            <w:r>
              <w:rPr>
                <w:spacing w:val="-2"/>
                <w:sz w:val="19"/>
              </w:rPr>
              <w:t>онный</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5292"/>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spacing w:before="1"/>
              <w:ind w:left="14"/>
              <w:rPr>
                <w:sz w:val="19"/>
              </w:rPr>
            </w:pPr>
            <w:r>
              <w:rPr>
                <w:spacing w:val="-2"/>
                <w:sz w:val="19"/>
              </w:rPr>
              <w:t>модуль)</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bl>
    <w:p w:rsidR="008E06BB" w:rsidRDefault="008E06BB">
      <w:pPr>
        <w:rPr>
          <w:sz w:val="2"/>
          <w:szCs w:val="2"/>
        </w:rPr>
        <w:sectPr w:rsidR="008E06BB">
          <w:footerReference w:type="default" r:id="rId19"/>
          <w:pgSz w:w="11910" w:h="16840"/>
          <w:pgMar w:top="800" w:right="425" w:bottom="1473" w:left="283" w:header="0" w:footer="805"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136"/>
        <w:gridCol w:w="1556"/>
        <w:gridCol w:w="1422"/>
        <w:gridCol w:w="1276"/>
        <w:gridCol w:w="1272"/>
        <w:gridCol w:w="1560"/>
        <w:gridCol w:w="998"/>
        <w:gridCol w:w="1006"/>
      </w:tblGrid>
      <w:tr w:rsidR="008E06BB">
        <w:trPr>
          <w:trHeight w:val="710"/>
        </w:trPr>
        <w:tc>
          <w:tcPr>
            <w:tcW w:w="692" w:type="dxa"/>
          </w:tcPr>
          <w:p w:rsidR="008E06BB" w:rsidRDefault="008E06BB">
            <w:pPr>
              <w:pStyle w:val="TableParagraph"/>
              <w:rPr>
                <w:sz w:val="18"/>
              </w:rPr>
            </w:pPr>
          </w:p>
        </w:tc>
        <w:tc>
          <w:tcPr>
            <w:tcW w:w="1136" w:type="dxa"/>
          </w:tcPr>
          <w:p w:rsidR="008E06BB" w:rsidRDefault="008E06BB">
            <w:pPr>
              <w:pStyle w:val="TableParagraph"/>
              <w:rPr>
                <w:sz w:val="18"/>
              </w:rPr>
            </w:pPr>
          </w:p>
        </w:tc>
        <w:tc>
          <w:tcPr>
            <w:tcW w:w="1556" w:type="dxa"/>
          </w:tcPr>
          <w:p w:rsidR="008E06BB" w:rsidRDefault="008E06BB">
            <w:pPr>
              <w:pStyle w:val="TableParagraph"/>
              <w:rPr>
                <w:sz w:val="18"/>
              </w:rPr>
            </w:pPr>
          </w:p>
        </w:tc>
        <w:tc>
          <w:tcPr>
            <w:tcW w:w="1422" w:type="dxa"/>
          </w:tcPr>
          <w:p w:rsidR="008E06BB" w:rsidRDefault="008E06BB">
            <w:pPr>
              <w:pStyle w:val="TableParagraph"/>
              <w:rPr>
                <w:sz w:val="18"/>
              </w:rPr>
            </w:pPr>
          </w:p>
        </w:tc>
        <w:tc>
          <w:tcPr>
            <w:tcW w:w="1276" w:type="dxa"/>
          </w:tcPr>
          <w:p w:rsidR="008E06BB" w:rsidRDefault="008E06BB">
            <w:pPr>
              <w:pStyle w:val="TableParagraph"/>
              <w:rPr>
                <w:sz w:val="18"/>
              </w:rPr>
            </w:pPr>
          </w:p>
        </w:tc>
        <w:tc>
          <w:tcPr>
            <w:tcW w:w="1272" w:type="dxa"/>
          </w:tcPr>
          <w:p w:rsidR="008E06BB" w:rsidRDefault="008E06BB">
            <w:pPr>
              <w:pStyle w:val="TableParagraph"/>
              <w:rPr>
                <w:sz w:val="18"/>
              </w:rPr>
            </w:pPr>
          </w:p>
        </w:tc>
        <w:tc>
          <w:tcPr>
            <w:tcW w:w="1560" w:type="dxa"/>
          </w:tcPr>
          <w:p w:rsidR="008E06BB" w:rsidRDefault="008E06BB">
            <w:pPr>
              <w:pStyle w:val="TableParagraph"/>
              <w:rPr>
                <w:sz w:val="18"/>
              </w:rPr>
            </w:pPr>
          </w:p>
        </w:tc>
        <w:tc>
          <w:tcPr>
            <w:tcW w:w="998" w:type="dxa"/>
          </w:tcPr>
          <w:p w:rsidR="008E06BB" w:rsidRDefault="008E06BB">
            <w:pPr>
              <w:pStyle w:val="TableParagraph"/>
              <w:rPr>
                <w:sz w:val="18"/>
              </w:rPr>
            </w:pPr>
          </w:p>
        </w:tc>
        <w:tc>
          <w:tcPr>
            <w:tcW w:w="1006" w:type="dxa"/>
          </w:tcPr>
          <w:p w:rsidR="008E06BB" w:rsidRDefault="008E06BB">
            <w:pPr>
              <w:pStyle w:val="TableParagraph"/>
              <w:rPr>
                <w:sz w:val="18"/>
              </w:rPr>
            </w:pPr>
          </w:p>
        </w:tc>
      </w:tr>
      <w:tr w:rsidR="008E06BB">
        <w:trPr>
          <w:trHeight w:val="460"/>
        </w:trPr>
        <w:tc>
          <w:tcPr>
            <w:tcW w:w="692" w:type="dxa"/>
          </w:tcPr>
          <w:p w:rsidR="008E06BB" w:rsidRDefault="0071499E">
            <w:pPr>
              <w:pStyle w:val="TableParagraph"/>
              <w:spacing w:line="204" w:lineRule="exact"/>
              <w:ind w:left="241"/>
              <w:rPr>
                <w:b/>
                <w:sz w:val="19"/>
              </w:rPr>
            </w:pPr>
            <w:r>
              <w:rPr>
                <w:b/>
                <w:spacing w:val="-5"/>
                <w:sz w:val="19"/>
              </w:rPr>
              <w:t>Б2.</w:t>
            </w:r>
          </w:p>
        </w:tc>
        <w:tc>
          <w:tcPr>
            <w:tcW w:w="1136" w:type="dxa"/>
          </w:tcPr>
          <w:p w:rsidR="008E06BB" w:rsidRDefault="0071499E">
            <w:pPr>
              <w:pStyle w:val="TableParagraph"/>
              <w:spacing w:before="22" w:line="225" w:lineRule="auto"/>
              <w:ind w:left="14" w:right="304"/>
              <w:rPr>
                <w:b/>
                <w:sz w:val="19"/>
              </w:rPr>
            </w:pPr>
            <w:r>
              <w:rPr>
                <w:b/>
                <w:spacing w:val="-6"/>
                <w:sz w:val="19"/>
              </w:rPr>
              <w:t xml:space="preserve">Практик </w:t>
            </w:r>
            <w:r>
              <w:rPr>
                <w:b/>
                <w:spacing w:val="-10"/>
                <w:sz w:val="19"/>
              </w:rPr>
              <w:t>и</w:t>
            </w:r>
          </w:p>
        </w:tc>
        <w:tc>
          <w:tcPr>
            <w:tcW w:w="1556" w:type="dxa"/>
          </w:tcPr>
          <w:p w:rsidR="008E06BB" w:rsidRDefault="008E06BB">
            <w:pPr>
              <w:pStyle w:val="TableParagraph"/>
              <w:rPr>
                <w:sz w:val="18"/>
              </w:rPr>
            </w:pPr>
          </w:p>
        </w:tc>
        <w:tc>
          <w:tcPr>
            <w:tcW w:w="1422" w:type="dxa"/>
          </w:tcPr>
          <w:p w:rsidR="008E06BB" w:rsidRDefault="008E06BB">
            <w:pPr>
              <w:pStyle w:val="TableParagraph"/>
              <w:rPr>
                <w:sz w:val="18"/>
              </w:rPr>
            </w:pPr>
          </w:p>
        </w:tc>
        <w:tc>
          <w:tcPr>
            <w:tcW w:w="1276" w:type="dxa"/>
          </w:tcPr>
          <w:p w:rsidR="008E06BB" w:rsidRDefault="008E06BB">
            <w:pPr>
              <w:pStyle w:val="TableParagraph"/>
              <w:rPr>
                <w:sz w:val="18"/>
              </w:rPr>
            </w:pPr>
          </w:p>
        </w:tc>
        <w:tc>
          <w:tcPr>
            <w:tcW w:w="1272" w:type="dxa"/>
          </w:tcPr>
          <w:p w:rsidR="008E06BB" w:rsidRDefault="008E06BB">
            <w:pPr>
              <w:pStyle w:val="TableParagraph"/>
              <w:rPr>
                <w:sz w:val="18"/>
              </w:rPr>
            </w:pPr>
          </w:p>
        </w:tc>
        <w:tc>
          <w:tcPr>
            <w:tcW w:w="1560" w:type="dxa"/>
          </w:tcPr>
          <w:p w:rsidR="008E06BB" w:rsidRDefault="008E06BB">
            <w:pPr>
              <w:pStyle w:val="TableParagraph"/>
              <w:rPr>
                <w:sz w:val="18"/>
              </w:rPr>
            </w:pPr>
          </w:p>
        </w:tc>
        <w:tc>
          <w:tcPr>
            <w:tcW w:w="998" w:type="dxa"/>
          </w:tcPr>
          <w:p w:rsidR="008E06BB" w:rsidRDefault="008E06BB">
            <w:pPr>
              <w:pStyle w:val="TableParagraph"/>
              <w:rPr>
                <w:sz w:val="18"/>
              </w:rPr>
            </w:pPr>
          </w:p>
        </w:tc>
        <w:tc>
          <w:tcPr>
            <w:tcW w:w="1006" w:type="dxa"/>
          </w:tcPr>
          <w:p w:rsidR="008E06BB" w:rsidRDefault="008E06BB">
            <w:pPr>
              <w:pStyle w:val="TableParagraph"/>
              <w:rPr>
                <w:sz w:val="18"/>
              </w:rPr>
            </w:pPr>
          </w:p>
        </w:tc>
      </w:tr>
      <w:tr w:rsidR="008E06BB">
        <w:trPr>
          <w:trHeight w:val="206"/>
        </w:trPr>
        <w:tc>
          <w:tcPr>
            <w:tcW w:w="692" w:type="dxa"/>
            <w:vMerge w:val="restart"/>
          </w:tcPr>
          <w:p w:rsidR="008E06BB" w:rsidRDefault="008E06BB">
            <w:pPr>
              <w:pStyle w:val="TableParagraph"/>
              <w:rPr>
                <w:sz w:val="18"/>
              </w:rPr>
            </w:pPr>
          </w:p>
        </w:tc>
        <w:tc>
          <w:tcPr>
            <w:tcW w:w="1136" w:type="dxa"/>
            <w:tcBorders>
              <w:bottom w:val="nil"/>
            </w:tcBorders>
          </w:tcPr>
          <w:p w:rsidR="008E06BB" w:rsidRDefault="0071499E">
            <w:pPr>
              <w:pStyle w:val="TableParagraph"/>
              <w:spacing w:line="187" w:lineRule="exact"/>
              <w:ind w:left="14"/>
              <w:rPr>
                <w:b/>
                <w:sz w:val="19"/>
              </w:rPr>
            </w:pPr>
            <w:r>
              <w:rPr>
                <w:b/>
                <w:spacing w:val="-2"/>
                <w:sz w:val="19"/>
              </w:rPr>
              <w:t>Базовая</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233"/>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spacing w:before="2" w:line="210" w:lineRule="exact"/>
              <w:ind w:left="14"/>
              <w:rPr>
                <w:b/>
                <w:sz w:val="19"/>
              </w:rPr>
            </w:pPr>
            <w:r>
              <w:rPr>
                <w:b/>
                <w:spacing w:val="-2"/>
                <w:sz w:val="19"/>
              </w:rPr>
              <w:t>часть</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193"/>
        </w:trPr>
        <w:tc>
          <w:tcPr>
            <w:tcW w:w="692" w:type="dxa"/>
            <w:vMerge w:val="restart"/>
          </w:tcPr>
          <w:p w:rsidR="008E06BB" w:rsidRDefault="0071499E">
            <w:pPr>
              <w:pStyle w:val="TableParagraph"/>
              <w:spacing w:before="61"/>
              <w:ind w:left="17" w:right="3"/>
              <w:jc w:val="center"/>
              <w:rPr>
                <w:sz w:val="14"/>
              </w:rPr>
            </w:pPr>
            <w:r>
              <w:rPr>
                <w:spacing w:val="-10"/>
                <w:sz w:val="14"/>
              </w:rPr>
              <w:t>1</w:t>
            </w:r>
          </w:p>
        </w:tc>
        <w:tc>
          <w:tcPr>
            <w:tcW w:w="1136" w:type="dxa"/>
            <w:tcBorders>
              <w:bottom w:val="nil"/>
            </w:tcBorders>
          </w:tcPr>
          <w:p w:rsidR="008E06BB" w:rsidRDefault="0071499E">
            <w:pPr>
              <w:pStyle w:val="TableParagraph"/>
              <w:spacing w:line="174" w:lineRule="exact"/>
              <w:ind w:left="14"/>
              <w:rPr>
                <w:sz w:val="19"/>
              </w:rPr>
            </w:pPr>
            <w:r>
              <w:rPr>
                <w:spacing w:val="-2"/>
                <w:sz w:val="19"/>
              </w:rPr>
              <w:t>Произволе</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208"/>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89" w:lineRule="exact"/>
              <w:ind w:left="14"/>
              <w:rPr>
                <w:sz w:val="19"/>
              </w:rPr>
            </w:pPr>
            <w:r>
              <w:rPr>
                <w:spacing w:val="-2"/>
                <w:sz w:val="19"/>
              </w:rPr>
              <w:t>твенная</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7"/>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88" w:lineRule="exact"/>
              <w:ind w:left="14"/>
              <w:rPr>
                <w:sz w:val="19"/>
              </w:rPr>
            </w:pPr>
            <w:r>
              <w:rPr>
                <w:spacing w:val="-2"/>
                <w:sz w:val="19"/>
              </w:rPr>
              <w:t>(клиничес</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13"/>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93" w:lineRule="exact"/>
              <w:ind w:left="14"/>
              <w:rPr>
                <w:sz w:val="19"/>
              </w:rPr>
            </w:pPr>
            <w:r>
              <w:rPr>
                <w:spacing w:val="-4"/>
                <w:sz w:val="19"/>
              </w:rPr>
              <w:t>кая)</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22"/>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203" w:lineRule="exact"/>
              <w:ind w:left="14"/>
              <w:rPr>
                <w:sz w:val="19"/>
              </w:rPr>
            </w:pPr>
            <w:r>
              <w:rPr>
                <w:spacing w:val="-2"/>
                <w:sz w:val="19"/>
              </w:rPr>
              <w:t>практика</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41"/>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before="1"/>
              <w:ind w:left="14"/>
              <w:rPr>
                <w:b/>
                <w:sz w:val="19"/>
              </w:rPr>
            </w:pPr>
            <w:r>
              <w:rPr>
                <w:b/>
                <w:spacing w:val="-2"/>
                <w:sz w:val="19"/>
              </w:rPr>
              <w:t>Психиатр</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167"/>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before="18" w:line="129" w:lineRule="exact"/>
              <w:ind w:left="14"/>
              <w:rPr>
                <w:rFonts w:ascii="Cambria" w:hAnsi="Cambria"/>
                <w:sz w:val="13"/>
              </w:rPr>
            </w:pPr>
            <w:r>
              <w:rPr>
                <w:rFonts w:ascii="Cambria" w:hAnsi="Cambria"/>
                <w:spacing w:val="-5"/>
                <w:w w:val="125"/>
                <w:sz w:val="13"/>
              </w:rPr>
              <w:t>ИЯ</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1"/>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81" w:lineRule="exact"/>
              <w:ind w:left="14"/>
              <w:rPr>
                <w:b/>
                <w:sz w:val="19"/>
              </w:rPr>
            </w:pPr>
            <w:r>
              <w:rPr>
                <w:b/>
                <w:sz w:val="19"/>
              </w:rPr>
              <w:t>(в</w:t>
            </w:r>
            <w:r>
              <w:rPr>
                <w:b/>
                <w:spacing w:val="-4"/>
                <w:sz w:val="19"/>
              </w:rPr>
              <w:t xml:space="preserve"> т.ч.</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6"/>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186" w:lineRule="exact"/>
              <w:ind w:left="14"/>
              <w:rPr>
                <w:b/>
                <w:sz w:val="19"/>
              </w:rPr>
            </w:pPr>
            <w:r>
              <w:rPr>
                <w:b/>
                <w:spacing w:val="-2"/>
                <w:sz w:val="19"/>
              </w:rPr>
              <w:t>Симуляц</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20"/>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line="200" w:lineRule="exact"/>
              <w:ind w:left="14"/>
              <w:rPr>
                <w:b/>
                <w:sz w:val="19"/>
              </w:rPr>
            </w:pPr>
            <w:r>
              <w:rPr>
                <w:b/>
                <w:spacing w:val="-2"/>
                <w:sz w:val="19"/>
              </w:rPr>
              <w:t>ионный</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5118"/>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spacing w:before="1"/>
              <w:ind w:left="14"/>
              <w:rPr>
                <w:b/>
                <w:sz w:val="19"/>
              </w:rPr>
            </w:pPr>
            <w:r>
              <w:rPr>
                <w:b/>
                <w:spacing w:val="-2"/>
                <w:sz w:val="19"/>
              </w:rPr>
              <w:t>курс)</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05"/>
        </w:trPr>
        <w:tc>
          <w:tcPr>
            <w:tcW w:w="692" w:type="dxa"/>
            <w:vMerge w:val="restart"/>
          </w:tcPr>
          <w:p w:rsidR="008E06BB" w:rsidRDefault="008E06BB">
            <w:pPr>
              <w:pStyle w:val="TableParagraph"/>
              <w:rPr>
                <w:sz w:val="18"/>
              </w:rPr>
            </w:pPr>
          </w:p>
        </w:tc>
        <w:tc>
          <w:tcPr>
            <w:tcW w:w="1136" w:type="dxa"/>
            <w:tcBorders>
              <w:bottom w:val="nil"/>
            </w:tcBorders>
          </w:tcPr>
          <w:p w:rsidR="008E06BB" w:rsidRDefault="0071499E">
            <w:pPr>
              <w:pStyle w:val="TableParagraph"/>
              <w:spacing w:line="185" w:lineRule="exact"/>
              <w:ind w:left="14"/>
              <w:rPr>
                <w:b/>
                <w:i/>
                <w:sz w:val="19"/>
              </w:rPr>
            </w:pPr>
            <w:r>
              <w:rPr>
                <w:b/>
                <w:i/>
                <w:spacing w:val="-2"/>
                <w:sz w:val="19"/>
              </w:rPr>
              <w:t>Вариатив</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228"/>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spacing w:line="208" w:lineRule="exact"/>
              <w:ind w:left="14"/>
              <w:rPr>
                <w:b/>
                <w:i/>
                <w:sz w:val="19"/>
              </w:rPr>
            </w:pPr>
            <w:r>
              <w:rPr>
                <w:b/>
                <w:i/>
                <w:sz w:val="19"/>
              </w:rPr>
              <w:t>пая</w:t>
            </w:r>
            <w:r>
              <w:rPr>
                <w:b/>
                <w:i/>
                <w:spacing w:val="-3"/>
                <w:sz w:val="19"/>
              </w:rPr>
              <w:t xml:space="preserve"> </w:t>
            </w:r>
            <w:r>
              <w:rPr>
                <w:b/>
                <w:i/>
                <w:spacing w:val="-2"/>
                <w:sz w:val="19"/>
              </w:rPr>
              <w:t>часть</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241"/>
        </w:trPr>
        <w:tc>
          <w:tcPr>
            <w:tcW w:w="692" w:type="dxa"/>
            <w:vMerge w:val="restart"/>
          </w:tcPr>
          <w:p w:rsidR="008E06BB" w:rsidRDefault="0071499E">
            <w:pPr>
              <w:pStyle w:val="TableParagraph"/>
              <w:spacing w:before="66"/>
              <w:ind w:left="17" w:right="3"/>
              <w:jc w:val="center"/>
              <w:rPr>
                <w:sz w:val="14"/>
              </w:rPr>
            </w:pPr>
            <w:r>
              <w:rPr>
                <w:spacing w:val="-10"/>
                <w:sz w:val="14"/>
              </w:rPr>
              <w:t>1</w:t>
            </w:r>
          </w:p>
        </w:tc>
        <w:tc>
          <w:tcPr>
            <w:tcW w:w="1136" w:type="dxa"/>
            <w:tcBorders>
              <w:bottom w:val="nil"/>
            </w:tcBorders>
          </w:tcPr>
          <w:p w:rsidR="008E06BB" w:rsidRDefault="0071499E">
            <w:pPr>
              <w:pStyle w:val="TableParagraph"/>
              <w:spacing w:line="218" w:lineRule="exact"/>
              <w:ind w:left="14"/>
              <w:rPr>
                <w:sz w:val="19"/>
              </w:rPr>
            </w:pPr>
            <w:r>
              <w:rPr>
                <w:spacing w:val="-2"/>
                <w:sz w:val="19"/>
              </w:rPr>
              <w:t>Психиатр</w:t>
            </w:r>
          </w:p>
        </w:tc>
        <w:tc>
          <w:tcPr>
            <w:tcW w:w="1556" w:type="dxa"/>
            <w:vMerge w:val="restart"/>
          </w:tcPr>
          <w:p w:rsidR="008E06BB" w:rsidRDefault="008E06BB">
            <w:pPr>
              <w:pStyle w:val="TableParagraph"/>
              <w:rPr>
                <w:sz w:val="18"/>
              </w:rPr>
            </w:pPr>
          </w:p>
        </w:tc>
        <w:tc>
          <w:tcPr>
            <w:tcW w:w="1422" w:type="dxa"/>
            <w:vMerge w:val="restart"/>
          </w:tcPr>
          <w:p w:rsidR="008E06BB" w:rsidRDefault="008E06BB">
            <w:pPr>
              <w:pStyle w:val="TableParagraph"/>
              <w:rPr>
                <w:sz w:val="18"/>
              </w:rPr>
            </w:pPr>
          </w:p>
        </w:tc>
        <w:tc>
          <w:tcPr>
            <w:tcW w:w="1276" w:type="dxa"/>
            <w:vMerge w:val="restart"/>
          </w:tcPr>
          <w:p w:rsidR="008E06BB" w:rsidRDefault="008E06BB">
            <w:pPr>
              <w:pStyle w:val="TableParagraph"/>
              <w:rPr>
                <w:sz w:val="18"/>
              </w:rPr>
            </w:pPr>
          </w:p>
        </w:tc>
        <w:tc>
          <w:tcPr>
            <w:tcW w:w="1272" w:type="dxa"/>
            <w:vMerge w:val="restart"/>
          </w:tcPr>
          <w:p w:rsidR="008E06BB" w:rsidRDefault="008E06BB">
            <w:pPr>
              <w:pStyle w:val="TableParagraph"/>
              <w:rPr>
                <w:sz w:val="18"/>
              </w:rPr>
            </w:pPr>
          </w:p>
        </w:tc>
        <w:tc>
          <w:tcPr>
            <w:tcW w:w="1560" w:type="dxa"/>
            <w:vMerge w:val="restart"/>
          </w:tcPr>
          <w:p w:rsidR="008E06BB" w:rsidRDefault="008E06BB">
            <w:pPr>
              <w:pStyle w:val="TableParagraph"/>
              <w:rPr>
                <w:sz w:val="18"/>
              </w:rPr>
            </w:pPr>
          </w:p>
        </w:tc>
        <w:tc>
          <w:tcPr>
            <w:tcW w:w="998" w:type="dxa"/>
            <w:vMerge w:val="restart"/>
          </w:tcPr>
          <w:p w:rsidR="008E06BB" w:rsidRDefault="008E06BB">
            <w:pPr>
              <w:pStyle w:val="TableParagraph"/>
              <w:rPr>
                <w:sz w:val="18"/>
              </w:rPr>
            </w:pPr>
          </w:p>
        </w:tc>
        <w:tc>
          <w:tcPr>
            <w:tcW w:w="1006" w:type="dxa"/>
            <w:vMerge w:val="restart"/>
          </w:tcPr>
          <w:p w:rsidR="008E06BB" w:rsidRDefault="008E06BB">
            <w:pPr>
              <w:pStyle w:val="TableParagraph"/>
              <w:rPr>
                <w:sz w:val="18"/>
              </w:rPr>
            </w:pPr>
          </w:p>
        </w:tc>
      </w:tr>
      <w:tr w:rsidR="008E06BB">
        <w:trPr>
          <w:trHeight w:val="182"/>
        </w:trPr>
        <w:tc>
          <w:tcPr>
            <w:tcW w:w="692" w:type="dxa"/>
            <w:vMerge/>
            <w:tcBorders>
              <w:top w:val="nil"/>
            </w:tcBorders>
          </w:tcPr>
          <w:p w:rsidR="008E06BB" w:rsidRDefault="008E06BB">
            <w:pPr>
              <w:rPr>
                <w:sz w:val="2"/>
                <w:szCs w:val="2"/>
              </w:rPr>
            </w:pPr>
          </w:p>
        </w:tc>
        <w:tc>
          <w:tcPr>
            <w:tcW w:w="1136" w:type="dxa"/>
            <w:tcBorders>
              <w:top w:val="nil"/>
              <w:bottom w:val="nil"/>
            </w:tcBorders>
          </w:tcPr>
          <w:p w:rsidR="008E06BB" w:rsidRDefault="0071499E">
            <w:pPr>
              <w:pStyle w:val="TableParagraph"/>
              <w:spacing w:before="20" w:line="143" w:lineRule="exact"/>
              <w:ind w:left="14"/>
              <w:rPr>
                <w:rFonts w:ascii="Cambria" w:hAnsi="Cambria"/>
                <w:sz w:val="13"/>
              </w:rPr>
            </w:pPr>
            <w:r>
              <w:rPr>
                <w:rFonts w:ascii="Cambria" w:hAnsi="Cambria"/>
                <w:spacing w:val="-5"/>
                <w:w w:val="120"/>
                <w:sz w:val="13"/>
              </w:rPr>
              <w:t>ИЯ-</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r w:rsidR="008E06BB">
        <w:trPr>
          <w:trHeight w:val="3913"/>
        </w:trPr>
        <w:tc>
          <w:tcPr>
            <w:tcW w:w="692" w:type="dxa"/>
            <w:vMerge/>
            <w:tcBorders>
              <w:top w:val="nil"/>
            </w:tcBorders>
          </w:tcPr>
          <w:p w:rsidR="008E06BB" w:rsidRDefault="008E06BB">
            <w:pPr>
              <w:rPr>
                <w:sz w:val="2"/>
                <w:szCs w:val="2"/>
              </w:rPr>
            </w:pPr>
          </w:p>
        </w:tc>
        <w:tc>
          <w:tcPr>
            <w:tcW w:w="1136" w:type="dxa"/>
            <w:tcBorders>
              <w:top w:val="nil"/>
            </w:tcBorders>
          </w:tcPr>
          <w:p w:rsidR="008E06BB" w:rsidRDefault="0071499E">
            <w:pPr>
              <w:pStyle w:val="TableParagraph"/>
              <w:ind w:left="14"/>
              <w:rPr>
                <w:sz w:val="19"/>
              </w:rPr>
            </w:pPr>
            <w:r>
              <w:rPr>
                <w:spacing w:val="-2"/>
                <w:sz w:val="19"/>
              </w:rPr>
              <w:t>Нарколог</w:t>
            </w:r>
          </w:p>
        </w:tc>
        <w:tc>
          <w:tcPr>
            <w:tcW w:w="1556" w:type="dxa"/>
            <w:vMerge/>
            <w:tcBorders>
              <w:top w:val="nil"/>
            </w:tcBorders>
          </w:tcPr>
          <w:p w:rsidR="008E06BB" w:rsidRDefault="008E06BB">
            <w:pPr>
              <w:rPr>
                <w:sz w:val="2"/>
                <w:szCs w:val="2"/>
              </w:rPr>
            </w:pPr>
          </w:p>
        </w:tc>
        <w:tc>
          <w:tcPr>
            <w:tcW w:w="1422" w:type="dxa"/>
            <w:vMerge/>
            <w:tcBorders>
              <w:top w:val="nil"/>
            </w:tcBorders>
          </w:tcPr>
          <w:p w:rsidR="008E06BB" w:rsidRDefault="008E06BB">
            <w:pPr>
              <w:rPr>
                <w:sz w:val="2"/>
                <w:szCs w:val="2"/>
              </w:rPr>
            </w:pPr>
          </w:p>
        </w:tc>
        <w:tc>
          <w:tcPr>
            <w:tcW w:w="1276" w:type="dxa"/>
            <w:vMerge/>
            <w:tcBorders>
              <w:top w:val="nil"/>
            </w:tcBorders>
          </w:tcPr>
          <w:p w:rsidR="008E06BB" w:rsidRDefault="008E06BB">
            <w:pPr>
              <w:rPr>
                <w:sz w:val="2"/>
                <w:szCs w:val="2"/>
              </w:rPr>
            </w:pPr>
          </w:p>
        </w:tc>
        <w:tc>
          <w:tcPr>
            <w:tcW w:w="1272" w:type="dxa"/>
            <w:vMerge/>
            <w:tcBorders>
              <w:top w:val="nil"/>
            </w:tcBorders>
          </w:tcPr>
          <w:p w:rsidR="008E06BB" w:rsidRDefault="008E06BB">
            <w:pPr>
              <w:rPr>
                <w:sz w:val="2"/>
                <w:szCs w:val="2"/>
              </w:rPr>
            </w:pPr>
          </w:p>
        </w:tc>
        <w:tc>
          <w:tcPr>
            <w:tcW w:w="1560" w:type="dxa"/>
            <w:vMerge/>
            <w:tcBorders>
              <w:top w:val="nil"/>
            </w:tcBorders>
          </w:tcPr>
          <w:p w:rsidR="008E06BB" w:rsidRDefault="008E06BB">
            <w:pPr>
              <w:rPr>
                <w:sz w:val="2"/>
                <w:szCs w:val="2"/>
              </w:rPr>
            </w:pPr>
          </w:p>
        </w:tc>
        <w:tc>
          <w:tcPr>
            <w:tcW w:w="998" w:type="dxa"/>
            <w:vMerge/>
            <w:tcBorders>
              <w:top w:val="nil"/>
            </w:tcBorders>
          </w:tcPr>
          <w:p w:rsidR="008E06BB" w:rsidRDefault="008E06BB">
            <w:pPr>
              <w:rPr>
                <w:sz w:val="2"/>
                <w:szCs w:val="2"/>
              </w:rPr>
            </w:pPr>
          </w:p>
        </w:tc>
        <w:tc>
          <w:tcPr>
            <w:tcW w:w="1006" w:type="dxa"/>
            <w:vMerge/>
            <w:tcBorders>
              <w:top w:val="nil"/>
            </w:tcBorders>
          </w:tcPr>
          <w:p w:rsidR="008E06BB" w:rsidRDefault="008E06BB">
            <w:pPr>
              <w:rPr>
                <w:sz w:val="2"/>
                <w:szCs w:val="2"/>
              </w:rPr>
            </w:pPr>
          </w:p>
        </w:tc>
      </w:tr>
    </w:tbl>
    <w:p w:rsidR="008E06BB" w:rsidRDefault="008E06BB">
      <w:pPr>
        <w:rPr>
          <w:sz w:val="2"/>
          <w:szCs w:val="2"/>
        </w:rPr>
        <w:sectPr w:rsidR="008E06BB">
          <w:type w:val="continuous"/>
          <w:pgSz w:w="11910" w:h="16840"/>
          <w:pgMar w:top="800" w:right="425" w:bottom="1788" w:left="283" w:header="0" w:footer="805"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136"/>
        <w:gridCol w:w="1556"/>
        <w:gridCol w:w="1422"/>
        <w:gridCol w:w="1276"/>
        <w:gridCol w:w="1272"/>
        <w:gridCol w:w="1560"/>
        <w:gridCol w:w="998"/>
        <w:gridCol w:w="1006"/>
      </w:tblGrid>
      <w:tr w:rsidR="008E06BB">
        <w:trPr>
          <w:trHeight w:val="935"/>
        </w:trPr>
        <w:tc>
          <w:tcPr>
            <w:tcW w:w="692" w:type="dxa"/>
          </w:tcPr>
          <w:p w:rsidR="008E06BB" w:rsidRDefault="008E06BB">
            <w:pPr>
              <w:pStyle w:val="TableParagraph"/>
              <w:rPr>
                <w:sz w:val="26"/>
              </w:rPr>
            </w:pPr>
          </w:p>
        </w:tc>
        <w:tc>
          <w:tcPr>
            <w:tcW w:w="1136" w:type="dxa"/>
          </w:tcPr>
          <w:p w:rsidR="008E06BB" w:rsidRDefault="008E06BB">
            <w:pPr>
              <w:pStyle w:val="TableParagraph"/>
              <w:rPr>
                <w:sz w:val="26"/>
              </w:rPr>
            </w:pPr>
          </w:p>
        </w:tc>
        <w:tc>
          <w:tcPr>
            <w:tcW w:w="1556" w:type="dxa"/>
          </w:tcPr>
          <w:p w:rsidR="008E06BB" w:rsidRDefault="008E06BB">
            <w:pPr>
              <w:pStyle w:val="TableParagraph"/>
              <w:rPr>
                <w:sz w:val="26"/>
              </w:rPr>
            </w:pPr>
          </w:p>
        </w:tc>
        <w:tc>
          <w:tcPr>
            <w:tcW w:w="1422" w:type="dxa"/>
          </w:tcPr>
          <w:p w:rsidR="008E06BB" w:rsidRDefault="008E06BB">
            <w:pPr>
              <w:pStyle w:val="TableParagraph"/>
              <w:rPr>
                <w:sz w:val="26"/>
              </w:rPr>
            </w:pPr>
          </w:p>
        </w:tc>
        <w:tc>
          <w:tcPr>
            <w:tcW w:w="1276" w:type="dxa"/>
          </w:tcPr>
          <w:p w:rsidR="008E06BB" w:rsidRDefault="008E06BB">
            <w:pPr>
              <w:pStyle w:val="TableParagraph"/>
              <w:rPr>
                <w:sz w:val="26"/>
              </w:rPr>
            </w:pPr>
          </w:p>
        </w:tc>
        <w:tc>
          <w:tcPr>
            <w:tcW w:w="1272" w:type="dxa"/>
          </w:tcPr>
          <w:p w:rsidR="008E06BB" w:rsidRDefault="008E06BB">
            <w:pPr>
              <w:pStyle w:val="TableParagraph"/>
              <w:rPr>
                <w:sz w:val="26"/>
              </w:rPr>
            </w:pPr>
          </w:p>
        </w:tc>
        <w:tc>
          <w:tcPr>
            <w:tcW w:w="1560" w:type="dxa"/>
          </w:tcPr>
          <w:p w:rsidR="008E06BB" w:rsidRDefault="008E06BB">
            <w:pPr>
              <w:pStyle w:val="TableParagraph"/>
              <w:rPr>
                <w:sz w:val="26"/>
              </w:rPr>
            </w:pPr>
          </w:p>
        </w:tc>
        <w:tc>
          <w:tcPr>
            <w:tcW w:w="998" w:type="dxa"/>
          </w:tcPr>
          <w:p w:rsidR="008E06BB" w:rsidRDefault="008E06BB">
            <w:pPr>
              <w:pStyle w:val="TableParagraph"/>
              <w:rPr>
                <w:sz w:val="26"/>
              </w:rPr>
            </w:pPr>
          </w:p>
        </w:tc>
        <w:tc>
          <w:tcPr>
            <w:tcW w:w="1006" w:type="dxa"/>
          </w:tcPr>
          <w:p w:rsidR="008E06BB" w:rsidRDefault="008E06BB">
            <w:pPr>
              <w:pStyle w:val="TableParagraph"/>
              <w:rPr>
                <w:sz w:val="26"/>
              </w:rPr>
            </w:pPr>
          </w:p>
        </w:tc>
      </w:tr>
    </w:tbl>
    <w:p w:rsidR="008E06BB" w:rsidRDefault="008E06BB">
      <w:pPr>
        <w:pStyle w:val="a3"/>
        <w:ind w:left="0"/>
        <w:rPr>
          <w:b/>
        </w:rPr>
      </w:pPr>
    </w:p>
    <w:p w:rsidR="008E06BB" w:rsidRDefault="008E06BB">
      <w:pPr>
        <w:pStyle w:val="a3"/>
        <w:ind w:left="0"/>
        <w:rPr>
          <w:b/>
        </w:rPr>
      </w:pPr>
    </w:p>
    <w:p w:rsidR="008E06BB" w:rsidRDefault="008E06BB">
      <w:pPr>
        <w:pStyle w:val="a3"/>
        <w:spacing w:before="72"/>
        <w:ind w:left="0"/>
        <w:rPr>
          <w:b/>
        </w:rPr>
      </w:pPr>
    </w:p>
    <w:p w:rsidR="008E06BB" w:rsidRDefault="0071499E">
      <w:pPr>
        <w:pStyle w:val="1"/>
        <w:spacing w:before="1"/>
        <w:ind w:left="2187"/>
      </w:pPr>
      <w:bookmarkStart w:id="18" w:name="Информационно-библиотечное_и_методическо"/>
      <w:bookmarkEnd w:id="18"/>
      <w:r>
        <w:rPr>
          <w:spacing w:val="-2"/>
        </w:rPr>
        <w:t>Информационно-библиотечное</w:t>
      </w:r>
      <w:r>
        <w:rPr>
          <w:spacing w:val="-6"/>
        </w:rPr>
        <w:t xml:space="preserve"> </w:t>
      </w:r>
      <w:r>
        <w:rPr>
          <w:spacing w:val="-2"/>
        </w:rPr>
        <w:t>и</w:t>
      </w:r>
      <w:r>
        <w:rPr>
          <w:spacing w:val="-4"/>
        </w:rPr>
        <w:t xml:space="preserve"> </w:t>
      </w:r>
      <w:r>
        <w:rPr>
          <w:spacing w:val="-2"/>
        </w:rPr>
        <w:t>методическое</w:t>
      </w:r>
      <w:r>
        <w:rPr>
          <w:spacing w:val="-7"/>
        </w:rPr>
        <w:t xml:space="preserve"> </w:t>
      </w:r>
      <w:r>
        <w:rPr>
          <w:spacing w:val="-2"/>
        </w:rPr>
        <w:t>обеспечение</w:t>
      </w:r>
    </w:p>
    <w:p w:rsidR="008E06BB" w:rsidRDefault="0071499E">
      <w:pPr>
        <w:pStyle w:val="a3"/>
        <w:spacing w:before="316" w:after="29"/>
        <w:ind w:left="741" w:right="513" w:firstLine="700"/>
        <w:jc w:val="both"/>
      </w:pPr>
      <w:r>
        <w:t>Реализация программа ординатуры (далее ПО) специальности 31.08.20 -</w:t>
      </w:r>
      <w:r>
        <w:t xml:space="preserve">Психиатрия обеспечивается доступом каждого обучающегося к библиотечным фондам и базам данных, которые соответствуют содержанию дисциплин образовательной программы, наличием методических пособий и рекомендаций по всем дисциплинам и по всем видам занятий, а </w:t>
      </w:r>
      <w:r>
        <w:t>также наглядными пособиями, мультимедийными, аудио-, видеоматериалами. Библиотечный фонд укомплектован печатными изданиями из расчета не менее 50</w:t>
      </w:r>
      <w:r>
        <w:rPr>
          <w:spacing w:val="40"/>
        </w:rPr>
        <w:t xml:space="preserve"> </w:t>
      </w:r>
      <w:r>
        <w:t>экземпляров каждого из изданий основной литературы, перечисленной в рабочих программах дисциплин (модулей), пр</w:t>
      </w:r>
      <w:r>
        <w:t>актик и не менее 25 экземпляров дополнительной литературы на 100 обучающихся. Сведения об обеспеченности обучающихся основной учебной и учебно-методической литературой представлены в Табл.З. Сведения об обеспеченности обучающихся основной учебной и учебно-</w:t>
      </w:r>
      <w:r>
        <w:t>методической литературой</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8"/>
        <w:gridCol w:w="5282"/>
        <w:gridCol w:w="1110"/>
      </w:tblGrid>
      <w:tr w:rsidR="008E06BB">
        <w:trPr>
          <w:trHeight w:val="646"/>
        </w:trPr>
        <w:tc>
          <w:tcPr>
            <w:tcW w:w="3208" w:type="dxa"/>
          </w:tcPr>
          <w:p w:rsidR="008E06BB" w:rsidRDefault="0071499E">
            <w:pPr>
              <w:pStyle w:val="TableParagraph"/>
              <w:spacing w:line="232" w:lineRule="auto"/>
              <w:ind w:left="23" w:right="45"/>
              <w:rPr>
                <w:sz w:val="28"/>
              </w:rPr>
            </w:pPr>
            <w:r>
              <w:rPr>
                <w:spacing w:val="-6"/>
                <w:sz w:val="28"/>
              </w:rPr>
              <w:t xml:space="preserve">Наименование </w:t>
            </w:r>
            <w:r>
              <w:rPr>
                <w:spacing w:val="-2"/>
                <w:sz w:val="28"/>
              </w:rPr>
              <w:t>дисциплины</w:t>
            </w:r>
          </w:p>
        </w:tc>
        <w:tc>
          <w:tcPr>
            <w:tcW w:w="5282" w:type="dxa"/>
          </w:tcPr>
          <w:p w:rsidR="008E06BB" w:rsidRDefault="0071499E">
            <w:pPr>
              <w:pStyle w:val="TableParagraph"/>
              <w:spacing w:line="308" w:lineRule="exact"/>
              <w:ind w:left="14"/>
              <w:rPr>
                <w:sz w:val="28"/>
              </w:rPr>
            </w:pPr>
            <w:r>
              <w:rPr>
                <w:spacing w:val="-2"/>
                <w:sz w:val="28"/>
              </w:rPr>
              <w:t>Библиографические</w:t>
            </w:r>
            <w:r>
              <w:rPr>
                <w:spacing w:val="-5"/>
                <w:sz w:val="28"/>
              </w:rPr>
              <w:t xml:space="preserve"> </w:t>
            </w:r>
            <w:r>
              <w:rPr>
                <w:spacing w:val="-2"/>
                <w:sz w:val="28"/>
              </w:rPr>
              <w:t>сведения</w:t>
            </w:r>
          </w:p>
        </w:tc>
        <w:tc>
          <w:tcPr>
            <w:tcW w:w="1110" w:type="dxa"/>
          </w:tcPr>
          <w:p w:rsidR="008E06BB" w:rsidRDefault="0071499E">
            <w:pPr>
              <w:pStyle w:val="TableParagraph"/>
              <w:spacing w:line="308" w:lineRule="exact"/>
              <w:ind w:left="18"/>
              <w:rPr>
                <w:sz w:val="28"/>
              </w:rPr>
            </w:pPr>
            <w:r>
              <w:rPr>
                <w:spacing w:val="-5"/>
                <w:sz w:val="28"/>
              </w:rPr>
              <w:t>экз</w:t>
            </w:r>
          </w:p>
        </w:tc>
      </w:tr>
      <w:tr w:rsidR="008E06BB">
        <w:trPr>
          <w:trHeight w:val="970"/>
        </w:trPr>
        <w:tc>
          <w:tcPr>
            <w:tcW w:w="3208" w:type="dxa"/>
          </w:tcPr>
          <w:p w:rsidR="008E06BB" w:rsidRDefault="0071499E">
            <w:pPr>
              <w:pStyle w:val="TableParagraph"/>
              <w:spacing w:line="305" w:lineRule="exact"/>
              <w:ind w:left="23"/>
              <w:rPr>
                <w:sz w:val="28"/>
              </w:rPr>
            </w:pPr>
            <w:r>
              <w:rPr>
                <w:spacing w:val="-2"/>
                <w:sz w:val="28"/>
              </w:rPr>
              <w:t>Психиатрия</w:t>
            </w:r>
          </w:p>
        </w:tc>
        <w:tc>
          <w:tcPr>
            <w:tcW w:w="5282" w:type="dxa"/>
          </w:tcPr>
          <w:p w:rsidR="008E06BB" w:rsidRDefault="0071499E">
            <w:pPr>
              <w:pStyle w:val="TableParagraph"/>
              <w:spacing w:line="235" w:lineRule="auto"/>
              <w:ind w:left="14" w:right="135"/>
              <w:rPr>
                <w:sz w:val="28"/>
              </w:rPr>
            </w:pPr>
            <w:r>
              <w:rPr>
                <w:sz w:val="28"/>
              </w:rPr>
              <w:t>Психиатрия</w:t>
            </w:r>
            <w:r>
              <w:rPr>
                <w:spacing w:val="-6"/>
                <w:sz w:val="28"/>
              </w:rPr>
              <w:t xml:space="preserve"> </w:t>
            </w:r>
            <w:r>
              <w:rPr>
                <w:sz w:val="28"/>
              </w:rPr>
              <w:t>и</w:t>
            </w:r>
            <w:r>
              <w:rPr>
                <w:spacing w:val="-7"/>
                <w:sz w:val="28"/>
              </w:rPr>
              <w:t xml:space="preserve"> </w:t>
            </w:r>
            <w:r>
              <w:rPr>
                <w:sz w:val="28"/>
              </w:rPr>
              <w:t>наркология</w:t>
            </w:r>
            <w:r>
              <w:rPr>
                <w:spacing w:val="-5"/>
                <w:sz w:val="28"/>
              </w:rPr>
              <w:t xml:space="preserve"> </w:t>
            </w:r>
            <w:r>
              <w:rPr>
                <w:sz w:val="28"/>
              </w:rPr>
              <w:t>:</w:t>
            </w:r>
            <w:r>
              <w:rPr>
                <w:spacing w:val="-7"/>
                <w:sz w:val="28"/>
              </w:rPr>
              <w:t xml:space="preserve"> </w:t>
            </w:r>
            <w:r>
              <w:rPr>
                <w:sz w:val="28"/>
              </w:rPr>
              <w:t>учебник</w:t>
            </w:r>
            <w:r>
              <w:rPr>
                <w:spacing w:val="-5"/>
                <w:sz w:val="28"/>
              </w:rPr>
              <w:t xml:space="preserve"> </w:t>
            </w:r>
            <w:r>
              <w:rPr>
                <w:sz w:val="28"/>
              </w:rPr>
              <w:t>/</w:t>
            </w:r>
            <w:r>
              <w:rPr>
                <w:spacing w:val="-7"/>
                <w:sz w:val="28"/>
              </w:rPr>
              <w:t xml:space="preserve"> </w:t>
            </w:r>
            <w:r>
              <w:rPr>
                <w:sz w:val="28"/>
              </w:rPr>
              <w:t>Н.</w:t>
            </w:r>
            <w:r>
              <w:rPr>
                <w:spacing w:val="-6"/>
                <w:sz w:val="28"/>
              </w:rPr>
              <w:t xml:space="preserve"> </w:t>
            </w:r>
            <w:r>
              <w:rPr>
                <w:sz w:val="28"/>
              </w:rPr>
              <w:t>Н. Иванец [и др.]. - М. : ГЭОТАР-Медиа, 2006. - 832 с.</w:t>
            </w:r>
          </w:p>
        </w:tc>
        <w:tc>
          <w:tcPr>
            <w:tcW w:w="1110" w:type="dxa"/>
          </w:tcPr>
          <w:p w:rsidR="008E06BB" w:rsidRDefault="0071499E">
            <w:pPr>
              <w:pStyle w:val="TableParagraph"/>
              <w:spacing w:line="305" w:lineRule="exact"/>
              <w:ind w:left="18"/>
              <w:rPr>
                <w:sz w:val="28"/>
              </w:rPr>
            </w:pPr>
            <w:r>
              <w:rPr>
                <w:spacing w:val="-5"/>
                <w:sz w:val="28"/>
              </w:rPr>
              <w:t>36</w:t>
            </w:r>
          </w:p>
        </w:tc>
      </w:tr>
      <w:tr w:rsidR="008E06BB">
        <w:trPr>
          <w:trHeight w:val="1280"/>
        </w:trPr>
        <w:tc>
          <w:tcPr>
            <w:tcW w:w="3208" w:type="dxa"/>
            <w:vMerge w:val="restart"/>
          </w:tcPr>
          <w:p w:rsidR="008E06BB" w:rsidRDefault="0071499E">
            <w:pPr>
              <w:pStyle w:val="TableParagraph"/>
              <w:spacing w:line="304" w:lineRule="exact"/>
              <w:ind w:left="23"/>
              <w:rPr>
                <w:sz w:val="28"/>
              </w:rPr>
            </w:pPr>
            <w:r>
              <w:rPr>
                <w:spacing w:val="-2"/>
                <w:sz w:val="28"/>
              </w:rPr>
              <w:t>Наркология</w:t>
            </w:r>
          </w:p>
        </w:tc>
        <w:tc>
          <w:tcPr>
            <w:tcW w:w="5282" w:type="dxa"/>
          </w:tcPr>
          <w:p w:rsidR="008E06BB" w:rsidRDefault="0071499E">
            <w:pPr>
              <w:pStyle w:val="TableParagraph"/>
              <w:ind w:left="14" w:right="-29"/>
              <w:jc w:val="both"/>
              <w:rPr>
                <w:sz w:val="28"/>
              </w:rPr>
            </w:pPr>
            <w:r>
              <w:rPr>
                <w:sz w:val="28"/>
              </w:rPr>
              <w:t>Алкоголизм, наркомании, токсикомании :</w:t>
            </w:r>
            <w:r>
              <w:rPr>
                <w:sz w:val="28"/>
              </w:rPr>
              <w:t xml:space="preserve"> учебное пособие / Л. М. Барденштейн [и др.].</w:t>
            </w:r>
            <w:r>
              <w:rPr>
                <w:spacing w:val="40"/>
                <w:sz w:val="28"/>
              </w:rPr>
              <w:t xml:space="preserve"> </w:t>
            </w:r>
            <w:r>
              <w:rPr>
                <w:sz w:val="28"/>
              </w:rPr>
              <w:t>-</w:t>
            </w:r>
            <w:r>
              <w:rPr>
                <w:spacing w:val="27"/>
                <w:sz w:val="28"/>
              </w:rPr>
              <w:t xml:space="preserve"> </w:t>
            </w:r>
            <w:r>
              <w:rPr>
                <w:sz w:val="28"/>
              </w:rPr>
              <w:t>М.</w:t>
            </w:r>
            <w:r>
              <w:rPr>
                <w:spacing w:val="31"/>
                <w:sz w:val="28"/>
              </w:rPr>
              <w:t xml:space="preserve"> </w:t>
            </w:r>
            <w:r>
              <w:rPr>
                <w:sz w:val="28"/>
              </w:rPr>
              <w:t>:</w:t>
            </w:r>
            <w:r>
              <w:rPr>
                <w:spacing w:val="23"/>
                <w:sz w:val="28"/>
              </w:rPr>
              <w:t xml:space="preserve"> </w:t>
            </w:r>
            <w:r>
              <w:rPr>
                <w:sz w:val="28"/>
              </w:rPr>
              <w:t>ГЭОТАР-Медиа,</w:t>
            </w:r>
            <w:r>
              <w:rPr>
                <w:spacing w:val="39"/>
                <w:sz w:val="28"/>
              </w:rPr>
              <w:t xml:space="preserve"> </w:t>
            </w:r>
            <w:r>
              <w:rPr>
                <w:sz w:val="28"/>
              </w:rPr>
              <w:t>2007.</w:t>
            </w:r>
            <w:r>
              <w:rPr>
                <w:spacing w:val="40"/>
                <w:sz w:val="28"/>
              </w:rPr>
              <w:t xml:space="preserve"> </w:t>
            </w:r>
            <w:r>
              <w:rPr>
                <w:sz w:val="28"/>
              </w:rPr>
              <w:t>-</w:t>
            </w:r>
            <w:r>
              <w:rPr>
                <w:spacing w:val="32"/>
                <w:sz w:val="28"/>
              </w:rPr>
              <w:t xml:space="preserve"> </w:t>
            </w:r>
            <w:r>
              <w:rPr>
                <w:sz w:val="28"/>
              </w:rPr>
              <w:t>64</w:t>
            </w:r>
            <w:r>
              <w:rPr>
                <w:spacing w:val="25"/>
                <w:sz w:val="28"/>
              </w:rPr>
              <w:t xml:space="preserve"> </w:t>
            </w:r>
            <w:r>
              <w:rPr>
                <w:sz w:val="28"/>
              </w:rPr>
              <w:t>с.</w:t>
            </w:r>
            <w:r>
              <w:rPr>
                <w:spacing w:val="40"/>
                <w:sz w:val="28"/>
              </w:rPr>
              <w:t xml:space="preserve"> </w:t>
            </w:r>
            <w:r>
              <w:rPr>
                <w:sz w:val="28"/>
              </w:rPr>
              <w:t>:</w:t>
            </w:r>
          </w:p>
          <w:p w:rsidR="008E06BB" w:rsidRDefault="0071499E">
            <w:pPr>
              <w:pStyle w:val="TableParagraph"/>
              <w:spacing w:line="294" w:lineRule="exact"/>
              <w:ind w:left="14"/>
              <w:rPr>
                <w:sz w:val="28"/>
              </w:rPr>
            </w:pPr>
            <w:r>
              <w:rPr>
                <w:spacing w:val="-5"/>
                <w:sz w:val="28"/>
              </w:rPr>
              <w:t>ил.</w:t>
            </w:r>
          </w:p>
        </w:tc>
        <w:tc>
          <w:tcPr>
            <w:tcW w:w="1110" w:type="dxa"/>
          </w:tcPr>
          <w:p w:rsidR="008E06BB" w:rsidRDefault="0071499E">
            <w:pPr>
              <w:pStyle w:val="TableParagraph"/>
              <w:spacing w:line="304" w:lineRule="exact"/>
              <w:ind w:left="18"/>
              <w:rPr>
                <w:sz w:val="28"/>
              </w:rPr>
            </w:pPr>
            <w:r>
              <w:rPr>
                <w:spacing w:val="-10"/>
                <w:sz w:val="28"/>
              </w:rPr>
              <w:t>9</w:t>
            </w:r>
          </w:p>
        </w:tc>
      </w:tr>
      <w:tr w:rsidR="008E06BB">
        <w:trPr>
          <w:trHeight w:val="970"/>
        </w:trPr>
        <w:tc>
          <w:tcPr>
            <w:tcW w:w="3208" w:type="dxa"/>
            <w:vMerge/>
            <w:tcBorders>
              <w:top w:val="nil"/>
            </w:tcBorders>
          </w:tcPr>
          <w:p w:rsidR="008E06BB" w:rsidRDefault="008E06BB">
            <w:pPr>
              <w:rPr>
                <w:sz w:val="2"/>
                <w:szCs w:val="2"/>
              </w:rPr>
            </w:pPr>
          </w:p>
        </w:tc>
        <w:tc>
          <w:tcPr>
            <w:tcW w:w="5282" w:type="dxa"/>
          </w:tcPr>
          <w:p w:rsidR="008E06BB" w:rsidRDefault="0071499E">
            <w:pPr>
              <w:pStyle w:val="TableParagraph"/>
              <w:ind w:left="14"/>
              <w:rPr>
                <w:sz w:val="28"/>
              </w:rPr>
            </w:pPr>
            <w:r>
              <w:rPr>
                <w:sz w:val="28"/>
              </w:rPr>
              <w:t>Психиатрия</w:t>
            </w:r>
            <w:r>
              <w:rPr>
                <w:spacing w:val="-3"/>
                <w:sz w:val="28"/>
              </w:rPr>
              <w:t xml:space="preserve"> </w:t>
            </w:r>
            <w:r>
              <w:rPr>
                <w:sz w:val="28"/>
              </w:rPr>
              <w:t>и</w:t>
            </w:r>
            <w:r>
              <w:rPr>
                <w:spacing w:val="-3"/>
                <w:sz w:val="28"/>
              </w:rPr>
              <w:t xml:space="preserve"> </w:t>
            </w:r>
            <w:r>
              <w:rPr>
                <w:sz w:val="28"/>
              </w:rPr>
              <w:t>наркология</w:t>
            </w:r>
            <w:r>
              <w:rPr>
                <w:spacing w:val="-1"/>
                <w:sz w:val="28"/>
              </w:rPr>
              <w:t xml:space="preserve"> </w:t>
            </w:r>
            <w:r>
              <w:rPr>
                <w:sz w:val="28"/>
              </w:rPr>
              <w:t>:</w:t>
            </w:r>
            <w:r>
              <w:rPr>
                <w:spacing w:val="-3"/>
                <w:sz w:val="28"/>
              </w:rPr>
              <w:t xml:space="preserve"> </w:t>
            </w:r>
            <w:r>
              <w:rPr>
                <w:sz w:val="28"/>
              </w:rPr>
              <w:t>учебник</w:t>
            </w:r>
            <w:r>
              <w:rPr>
                <w:spacing w:val="-1"/>
                <w:sz w:val="28"/>
              </w:rPr>
              <w:t xml:space="preserve"> </w:t>
            </w:r>
            <w:r>
              <w:rPr>
                <w:sz w:val="28"/>
              </w:rPr>
              <w:t>/</w:t>
            </w:r>
            <w:r>
              <w:rPr>
                <w:spacing w:val="-3"/>
                <w:sz w:val="28"/>
              </w:rPr>
              <w:t xml:space="preserve"> </w:t>
            </w:r>
            <w:r>
              <w:rPr>
                <w:sz w:val="28"/>
              </w:rPr>
              <w:t>Н.</w:t>
            </w:r>
            <w:r>
              <w:rPr>
                <w:spacing w:val="-2"/>
                <w:sz w:val="28"/>
              </w:rPr>
              <w:t xml:space="preserve"> </w:t>
            </w:r>
            <w:r>
              <w:rPr>
                <w:spacing w:val="-5"/>
                <w:sz w:val="28"/>
              </w:rPr>
              <w:t>Н.</w:t>
            </w:r>
          </w:p>
          <w:p w:rsidR="008E06BB" w:rsidRDefault="0071499E">
            <w:pPr>
              <w:pStyle w:val="TableParagraph"/>
              <w:spacing w:before="13" w:line="228" w:lineRule="auto"/>
              <w:ind w:left="14" w:right="135"/>
              <w:rPr>
                <w:sz w:val="28"/>
              </w:rPr>
            </w:pPr>
            <w:r>
              <w:rPr>
                <w:sz w:val="28"/>
              </w:rPr>
              <w:t>Иванец</w:t>
            </w:r>
            <w:r>
              <w:rPr>
                <w:spacing w:val="-8"/>
                <w:sz w:val="28"/>
              </w:rPr>
              <w:t xml:space="preserve"> </w:t>
            </w:r>
            <w:r>
              <w:rPr>
                <w:sz w:val="28"/>
              </w:rPr>
              <w:t>[и</w:t>
            </w:r>
            <w:r>
              <w:rPr>
                <w:spacing w:val="-8"/>
                <w:sz w:val="28"/>
              </w:rPr>
              <w:t xml:space="preserve"> </w:t>
            </w:r>
            <w:r>
              <w:rPr>
                <w:sz w:val="28"/>
              </w:rPr>
              <w:t>др.].</w:t>
            </w:r>
            <w:r>
              <w:rPr>
                <w:spacing w:val="-7"/>
                <w:sz w:val="28"/>
              </w:rPr>
              <w:t xml:space="preserve"> </w:t>
            </w:r>
            <w:r>
              <w:rPr>
                <w:sz w:val="28"/>
              </w:rPr>
              <w:t>-</w:t>
            </w:r>
            <w:r>
              <w:rPr>
                <w:spacing w:val="-8"/>
                <w:sz w:val="28"/>
              </w:rPr>
              <w:t xml:space="preserve"> </w:t>
            </w:r>
            <w:r>
              <w:rPr>
                <w:sz w:val="28"/>
              </w:rPr>
              <w:t>М.</w:t>
            </w:r>
            <w:r>
              <w:rPr>
                <w:spacing w:val="-7"/>
                <w:sz w:val="28"/>
              </w:rPr>
              <w:t xml:space="preserve"> </w:t>
            </w:r>
            <w:r>
              <w:rPr>
                <w:sz w:val="28"/>
              </w:rPr>
              <w:t>:</w:t>
            </w:r>
            <w:r>
              <w:rPr>
                <w:spacing w:val="-7"/>
                <w:sz w:val="28"/>
              </w:rPr>
              <w:t xml:space="preserve"> </w:t>
            </w:r>
            <w:r>
              <w:rPr>
                <w:sz w:val="28"/>
              </w:rPr>
              <w:t>ГЭОТАР-Медиа, 2006. - 832 с.</w:t>
            </w:r>
          </w:p>
        </w:tc>
        <w:tc>
          <w:tcPr>
            <w:tcW w:w="1110" w:type="dxa"/>
          </w:tcPr>
          <w:p w:rsidR="008E06BB" w:rsidRDefault="0071499E">
            <w:pPr>
              <w:pStyle w:val="TableParagraph"/>
              <w:spacing w:line="305" w:lineRule="exact"/>
              <w:ind w:left="18"/>
              <w:rPr>
                <w:sz w:val="28"/>
              </w:rPr>
            </w:pPr>
            <w:r>
              <w:rPr>
                <w:spacing w:val="-5"/>
                <w:sz w:val="28"/>
              </w:rPr>
              <w:t>36</w:t>
            </w:r>
          </w:p>
        </w:tc>
      </w:tr>
      <w:tr w:rsidR="008E06BB">
        <w:trPr>
          <w:trHeight w:val="964"/>
        </w:trPr>
        <w:tc>
          <w:tcPr>
            <w:tcW w:w="3208" w:type="dxa"/>
            <w:vMerge w:val="restart"/>
          </w:tcPr>
          <w:p w:rsidR="008E06BB" w:rsidRDefault="0071499E">
            <w:pPr>
              <w:pStyle w:val="TableParagraph"/>
              <w:ind w:left="23" w:right="45"/>
              <w:rPr>
                <w:sz w:val="28"/>
              </w:rPr>
            </w:pPr>
            <w:r>
              <w:rPr>
                <w:sz w:val="28"/>
              </w:rPr>
              <w:t xml:space="preserve">Психиатрия детского и </w:t>
            </w:r>
            <w:r>
              <w:rPr>
                <w:spacing w:val="-2"/>
                <w:sz w:val="28"/>
              </w:rPr>
              <w:t>подросткового</w:t>
            </w:r>
            <w:r>
              <w:rPr>
                <w:spacing w:val="-16"/>
                <w:sz w:val="28"/>
              </w:rPr>
              <w:t xml:space="preserve"> </w:t>
            </w:r>
            <w:r>
              <w:rPr>
                <w:spacing w:val="-2"/>
                <w:sz w:val="28"/>
              </w:rPr>
              <w:t>возраста</w:t>
            </w:r>
          </w:p>
        </w:tc>
        <w:tc>
          <w:tcPr>
            <w:tcW w:w="5282" w:type="dxa"/>
          </w:tcPr>
          <w:p w:rsidR="008E06BB" w:rsidRDefault="0071499E">
            <w:pPr>
              <w:pStyle w:val="TableParagraph"/>
              <w:spacing w:line="235" w:lineRule="auto"/>
              <w:ind w:left="14"/>
              <w:rPr>
                <w:sz w:val="28"/>
              </w:rPr>
            </w:pPr>
            <w:r>
              <w:rPr>
                <w:sz w:val="28"/>
              </w:rPr>
              <w:t>Исаев, Д. Н. Психопатология детского возраста</w:t>
            </w:r>
            <w:r>
              <w:rPr>
                <w:spacing w:val="-4"/>
                <w:sz w:val="28"/>
              </w:rPr>
              <w:t xml:space="preserve"> </w:t>
            </w:r>
            <w:r>
              <w:rPr>
                <w:sz w:val="28"/>
              </w:rPr>
              <w:t>:</w:t>
            </w:r>
            <w:r>
              <w:rPr>
                <w:spacing w:val="-6"/>
                <w:sz w:val="28"/>
              </w:rPr>
              <w:t xml:space="preserve"> </w:t>
            </w:r>
            <w:r>
              <w:rPr>
                <w:sz w:val="28"/>
              </w:rPr>
              <w:t>учебник</w:t>
            </w:r>
            <w:r>
              <w:rPr>
                <w:spacing w:val="-4"/>
                <w:sz w:val="28"/>
              </w:rPr>
              <w:t xml:space="preserve"> </w:t>
            </w:r>
            <w:r>
              <w:rPr>
                <w:sz w:val="28"/>
              </w:rPr>
              <w:t>/</w:t>
            </w:r>
            <w:r>
              <w:rPr>
                <w:spacing w:val="-6"/>
                <w:sz w:val="28"/>
              </w:rPr>
              <w:t xml:space="preserve"> </w:t>
            </w:r>
            <w:r>
              <w:rPr>
                <w:sz w:val="28"/>
              </w:rPr>
              <w:t>Д.</w:t>
            </w:r>
            <w:r>
              <w:rPr>
                <w:spacing w:val="-6"/>
                <w:sz w:val="28"/>
              </w:rPr>
              <w:t xml:space="preserve"> </w:t>
            </w:r>
            <w:r>
              <w:rPr>
                <w:sz w:val="28"/>
              </w:rPr>
              <w:t>Н.</w:t>
            </w:r>
            <w:r>
              <w:rPr>
                <w:spacing w:val="-5"/>
                <w:sz w:val="28"/>
              </w:rPr>
              <w:t xml:space="preserve"> </w:t>
            </w:r>
            <w:r>
              <w:rPr>
                <w:sz w:val="28"/>
              </w:rPr>
              <w:t>Исаев.</w:t>
            </w:r>
            <w:r>
              <w:rPr>
                <w:spacing w:val="-5"/>
                <w:sz w:val="28"/>
              </w:rPr>
              <w:t xml:space="preserve"> </w:t>
            </w:r>
            <w:r>
              <w:rPr>
                <w:sz w:val="28"/>
              </w:rPr>
              <w:t>-</w:t>
            </w:r>
            <w:r>
              <w:rPr>
                <w:spacing w:val="-6"/>
                <w:sz w:val="28"/>
              </w:rPr>
              <w:t xml:space="preserve"> </w:t>
            </w:r>
            <w:r>
              <w:rPr>
                <w:sz w:val="28"/>
              </w:rPr>
              <w:t>СПб.</w:t>
            </w:r>
            <w:r>
              <w:rPr>
                <w:spacing w:val="-5"/>
                <w:sz w:val="28"/>
              </w:rPr>
              <w:t xml:space="preserve"> </w:t>
            </w:r>
            <w:r>
              <w:rPr>
                <w:sz w:val="28"/>
              </w:rPr>
              <w:t>: Спецлит, 2006. - 463 с. - 240.00, р.</w:t>
            </w:r>
          </w:p>
        </w:tc>
        <w:tc>
          <w:tcPr>
            <w:tcW w:w="1110" w:type="dxa"/>
          </w:tcPr>
          <w:p w:rsidR="008E06BB" w:rsidRDefault="0071499E">
            <w:pPr>
              <w:pStyle w:val="TableParagraph"/>
              <w:spacing w:line="304" w:lineRule="exact"/>
              <w:ind w:left="18"/>
              <w:rPr>
                <w:sz w:val="28"/>
              </w:rPr>
            </w:pPr>
            <w:r>
              <w:rPr>
                <w:spacing w:val="-10"/>
                <w:sz w:val="28"/>
              </w:rPr>
              <w:t>3</w:t>
            </w:r>
          </w:p>
        </w:tc>
      </w:tr>
      <w:tr w:rsidR="008E06BB">
        <w:trPr>
          <w:trHeight w:val="965"/>
        </w:trPr>
        <w:tc>
          <w:tcPr>
            <w:tcW w:w="3208" w:type="dxa"/>
            <w:vMerge/>
            <w:tcBorders>
              <w:top w:val="nil"/>
            </w:tcBorders>
          </w:tcPr>
          <w:p w:rsidR="008E06BB" w:rsidRDefault="008E06BB">
            <w:pPr>
              <w:rPr>
                <w:sz w:val="2"/>
                <w:szCs w:val="2"/>
              </w:rPr>
            </w:pPr>
          </w:p>
        </w:tc>
        <w:tc>
          <w:tcPr>
            <w:tcW w:w="5282" w:type="dxa"/>
          </w:tcPr>
          <w:p w:rsidR="008E06BB" w:rsidRDefault="0071499E">
            <w:pPr>
              <w:pStyle w:val="TableParagraph"/>
              <w:spacing w:line="317" w:lineRule="exact"/>
              <w:ind w:left="14"/>
              <w:rPr>
                <w:sz w:val="28"/>
              </w:rPr>
            </w:pPr>
            <w:r>
              <w:rPr>
                <w:sz w:val="28"/>
              </w:rPr>
              <w:t>Клиническая</w:t>
            </w:r>
            <w:r>
              <w:rPr>
                <w:spacing w:val="-6"/>
                <w:sz w:val="28"/>
              </w:rPr>
              <w:t xml:space="preserve"> </w:t>
            </w:r>
            <w:r>
              <w:rPr>
                <w:sz w:val="28"/>
              </w:rPr>
              <w:t>психиатрия.</w:t>
            </w:r>
            <w:r>
              <w:rPr>
                <w:spacing w:val="-5"/>
                <w:sz w:val="28"/>
              </w:rPr>
              <w:t xml:space="preserve"> </w:t>
            </w:r>
            <w:r>
              <w:rPr>
                <w:sz w:val="28"/>
              </w:rPr>
              <w:t>Детский</w:t>
            </w:r>
            <w:r>
              <w:rPr>
                <w:spacing w:val="-6"/>
                <w:sz w:val="28"/>
              </w:rPr>
              <w:t xml:space="preserve"> </w:t>
            </w:r>
            <w:r>
              <w:rPr>
                <w:spacing w:val="-2"/>
                <w:sz w:val="28"/>
              </w:rPr>
              <w:t>возраст</w:t>
            </w:r>
          </w:p>
          <w:p w:rsidR="008E06BB" w:rsidRDefault="0071499E">
            <w:pPr>
              <w:pStyle w:val="TableParagraph"/>
              <w:spacing w:line="320" w:lineRule="atLeast"/>
              <w:ind w:left="14" w:right="135"/>
              <w:rPr>
                <w:sz w:val="28"/>
              </w:rPr>
            </w:pPr>
            <w:r>
              <w:rPr>
                <w:sz w:val="28"/>
              </w:rPr>
              <w:t>/</w:t>
            </w:r>
            <w:r>
              <w:rPr>
                <w:spacing w:val="-7"/>
                <w:sz w:val="28"/>
              </w:rPr>
              <w:t xml:space="preserve"> </w:t>
            </w:r>
            <w:r>
              <w:rPr>
                <w:sz w:val="28"/>
              </w:rPr>
              <w:t>ред.</w:t>
            </w:r>
            <w:r>
              <w:rPr>
                <w:spacing w:val="-6"/>
                <w:sz w:val="28"/>
              </w:rPr>
              <w:t xml:space="preserve"> </w:t>
            </w:r>
            <w:r>
              <w:rPr>
                <w:sz w:val="28"/>
              </w:rPr>
              <w:t>Е.</w:t>
            </w:r>
            <w:r>
              <w:rPr>
                <w:spacing w:val="-6"/>
                <w:sz w:val="28"/>
              </w:rPr>
              <w:t xml:space="preserve"> </w:t>
            </w:r>
            <w:r>
              <w:rPr>
                <w:sz w:val="28"/>
              </w:rPr>
              <w:t>И.</w:t>
            </w:r>
            <w:r>
              <w:rPr>
                <w:spacing w:val="-6"/>
                <w:sz w:val="28"/>
              </w:rPr>
              <w:t xml:space="preserve"> </w:t>
            </w:r>
            <w:r>
              <w:rPr>
                <w:sz w:val="28"/>
              </w:rPr>
              <w:t>Скугаревская.</w:t>
            </w:r>
            <w:r>
              <w:rPr>
                <w:spacing w:val="-6"/>
                <w:sz w:val="28"/>
              </w:rPr>
              <w:t xml:space="preserve"> </w:t>
            </w:r>
            <w:r>
              <w:rPr>
                <w:sz w:val="28"/>
              </w:rPr>
              <w:t>-</w:t>
            </w:r>
            <w:r>
              <w:rPr>
                <w:spacing w:val="-7"/>
                <w:sz w:val="28"/>
              </w:rPr>
              <w:t xml:space="preserve"> </w:t>
            </w:r>
            <w:r>
              <w:rPr>
                <w:sz w:val="28"/>
              </w:rPr>
              <w:t>Минск</w:t>
            </w:r>
            <w:r>
              <w:rPr>
                <w:spacing w:val="-7"/>
                <w:sz w:val="28"/>
              </w:rPr>
              <w:t xml:space="preserve"> </w:t>
            </w:r>
            <w:r>
              <w:rPr>
                <w:sz w:val="28"/>
              </w:rPr>
              <w:t>: Высшая школа, 2006.</w:t>
            </w:r>
          </w:p>
        </w:tc>
        <w:tc>
          <w:tcPr>
            <w:tcW w:w="1110" w:type="dxa"/>
          </w:tcPr>
          <w:p w:rsidR="008E06BB" w:rsidRDefault="0071499E">
            <w:pPr>
              <w:pStyle w:val="TableParagraph"/>
              <w:spacing w:line="304" w:lineRule="exact"/>
              <w:ind w:left="18"/>
              <w:rPr>
                <w:sz w:val="28"/>
              </w:rPr>
            </w:pPr>
            <w:r>
              <w:rPr>
                <w:spacing w:val="-10"/>
                <w:sz w:val="28"/>
              </w:rPr>
              <w:t>2</w:t>
            </w:r>
          </w:p>
        </w:tc>
      </w:tr>
      <w:tr w:rsidR="008E06BB">
        <w:trPr>
          <w:trHeight w:val="1298"/>
        </w:trPr>
        <w:tc>
          <w:tcPr>
            <w:tcW w:w="3208" w:type="dxa"/>
            <w:vMerge/>
            <w:tcBorders>
              <w:top w:val="nil"/>
            </w:tcBorders>
          </w:tcPr>
          <w:p w:rsidR="008E06BB" w:rsidRDefault="008E06BB">
            <w:pPr>
              <w:rPr>
                <w:sz w:val="2"/>
                <w:szCs w:val="2"/>
              </w:rPr>
            </w:pPr>
          </w:p>
        </w:tc>
        <w:tc>
          <w:tcPr>
            <w:tcW w:w="5282" w:type="dxa"/>
          </w:tcPr>
          <w:p w:rsidR="008E06BB" w:rsidRDefault="0071499E">
            <w:pPr>
              <w:pStyle w:val="TableParagraph"/>
              <w:spacing w:line="311" w:lineRule="exact"/>
              <w:ind w:left="14"/>
              <w:rPr>
                <w:sz w:val="28"/>
              </w:rPr>
            </w:pPr>
            <w:r>
              <w:rPr>
                <w:sz w:val="28"/>
              </w:rPr>
              <w:t>Пятницкая,</w:t>
            </w:r>
            <w:r>
              <w:rPr>
                <w:spacing w:val="-15"/>
                <w:sz w:val="28"/>
              </w:rPr>
              <w:t xml:space="preserve"> </w:t>
            </w:r>
            <w:r>
              <w:rPr>
                <w:sz w:val="28"/>
              </w:rPr>
              <w:t>И.</w:t>
            </w:r>
            <w:r>
              <w:rPr>
                <w:spacing w:val="-14"/>
                <w:sz w:val="28"/>
              </w:rPr>
              <w:t xml:space="preserve"> </w:t>
            </w:r>
            <w:r>
              <w:rPr>
                <w:sz w:val="28"/>
              </w:rPr>
              <w:t>Н.</w:t>
            </w:r>
            <w:r>
              <w:rPr>
                <w:spacing w:val="-14"/>
                <w:sz w:val="28"/>
              </w:rPr>
              <w:t xml:space="preserve"> </w:t>
            </w:r>
            <w:r>
              <w:rPr>
                <w:sz w:val="28"/>
              </w:rPr>
              <w:t>Подростковая</w:t>
            </w:r>
            <w:r>
              <w:rPr>
                <w:spacing w:val="-14"/>
                <w:sz w:val="28"/>
              </w:rPr>
              <w:t xml:space="preserve"> </w:t>
            </w:r>
            <w:r>
              <w:rPr>
                <w:spacing w:val="-2"/>
                <w:sz w:val="28"/>
              </w:rPr>
              <w:t>наркология</w:t>
            </w:r>
          </w:p>
          <w:p w:rsidR="008E06BB" w:rsidRDefault="0071499E">
            <w:pPr>
              <w:pStyle w:val="TableParagraph"/>
              <w:spacing w:before="9" w:line="237" w:lineRule="auto"/>
              <w:ind w:left="14" w:right="135"/>
              <w:rPr>
                <w:sz w:val="28"/>
              </w:rPr>
            </w:pPr>
            <w:r>
              <w:rPr>
                <w:sz w:val="28"/>
              </w:rPr>
              <w:t>: руководство для врачей / И. Н. Пятницкая,</w:t>
            </w:r>
            <w:r>
              <w:rPr>
                <w:spacing w:val="-5"/>
                <w:sz w:val="28"/>
              </w:rPr>
              <w:t xml:space="preserve"> </w:t>
            </w:r>
            <w:r>
              <w:rPr>
                <w:sz w:val="28"/>
              </w:rPr>
              <w:t>Н.</w:t>
            </w:r>
            <w:r>
              <w:rPr>
                <w:spacing w:val="-6"/>
                <w:sz w:val="28"/>
              </w:rPr>
              <w:t xml:space="preserve"> </w:t>
            </w:r>
            <w:r>
              <w:rPr>
                <w:sz w:val="28"/>
              </w:rPr>
              <w:t>Г.</w:t>
            </w:r>
            <w:r>
              <w:rPr>
                <w:spacing w:val="-6"/>
                <w:sz w:val="28"/>
              </w:rPr>
              <w:t xml:space="preserve"> </w:t>
            </w:r>
            <w:r>
              <w:rPr>
                <w:sz w:val="28"/>
              </w:rPr>
              <w:t>Найденова.</w:t>
            </w:r>
            <w:r>
              <w:rPr>
                <w:spacing w:val="-6"/>
                <w:sz w:val="28"/>
              </w:rPr>
              <w:t xml:space="preserve"> </w:t>
            </w:r>
            <w:r>
              <w:rPr>
                <w:sz w:val="28"/>
              </w:rPr>
              <w:t>-</w:t>
            </w:r>
            <w:r>
              <w:rPr>
                <w:spacing w:val="-7"/>
                <w:sz w:val="28"/>
              </w:rPr>
              <w:t xml:space="preserve"> </w:t>
            </w:r>
            <w:r>
              <w:rPr>
                <w:sz w:val="28"/>
              </w:rPr>
              <w:t>М.</w:t>
            </w:r>
            <w:r>
              <w:rPr>
                <w:spacing w:val="-7"/>
                <w:sz w:val="28"/>
              </w:rPr>
              <w:t xml:space="preserve"> </w:t>
            </w:r>
            <w:r>
              <w:rPr>
                <w:sz w:val="28"/>
              </w:rPr>
              <w:t>:</w:t>
            </w:r>
            <w:r>
              <w:rPr>
                <w:spacing w:val="-7"/>
                <w:sz w:val="28"/>
              </w:rPr>
              <w:t xml:space="preserve"> </w:t>
            </w:r>
            <w:r>
              <w:rPr>
                <w:sz w:val="28"/>
              </w:rPr>
              <w:t>МПА, 2008. - 256 с.</w:t>
            </w:r>
          </w:p>
        </w:tc>
        <w:tc>
          <w:tcPr>
            <w:tcW w:w="1110" w:type="dxa"/>
          </w:tcPr>
          <w:p w:rsidR="008E06BB" w:rsidRDefault="0071499E">
            <w:pPr>
              <w:pStyle w:val="TableParagraph"/>
              <w:spacing w:line="307" w:lineRule="exact"/>
              <w:ind w:left="18"/>
              <w:rPr>
                <w:sz w:val="28"/>
              </w:rPr>
            </w:pPr>
            <w:r>
              <w:rPr>
                <w:spacing w:val="-10"/>
                <w:sz w:val="28"/>
              </w:rPr>
              <w:t>2</w:t>
            </w:r>
          </w:p>
        </w:tc>
      </w:tr>
    </w:tbl>
    <w:p w:rsidR="008E06BB" w:rsidRDefault="008E06BB">
      <w:pPr>
        <w:pStyle w:val="TableParagraph"/>
        <w:spacing w:line="307" w:lineRule="exact"/>
        <w:rPr>
          <w:sz w:val="28"/>
        </w:rPr>
        <w:sectPr w:rsidR="008E06BB">
          <w:type w:val="continuous"/>
          <w:pgSz w:w="11910" w:h="16840"/>
          <w:pgMar w:top="800" w:right="425" w:bottom="1080" w:left="283" w:header="0" w:footer="805" w:gutter="0"/>
          <w:cols w:space="720"/>
        </w:sectPr>
      </w:pPr>
    </w:p>
    <w:p w:rsidR="008E06BB" w:rsidRDefault="0071499E">
      <w:pPr>
        <w:pStyle w:val="1"/>
        <w:spacing w:before="76" w:line="320" w:lineRule="exact"/>
        <w:ind w:left="485"/>
        <w:jc w:val="center"/>
      </w:pPr>
      <w:bookmarkStart w:id="19" w:name="5.3._Материально-техническое_обеспечение"/>
      <w:bookmarkEnd w:id="19"/>
      <w:r>
        <w:rPr>
          <w:spacing w:val="-2"/>
        </w:rPr>
        <w:lastRenderedPageBreak/>
        <w:t>5.3.</w:t>
      </w:r>
      <w:r>
        <w:rPr>
          <w:spacing w:val="15"/>
        </w:rPr>
        <w:t xml:space="preserve"> </w:t>
      </w:r>
      <w:r>
        <w:rPr>
          <w:spacing w:val="-2"/>
        </w:rPr>
        <w:t>Материально-техническое обеспечение</w:t>
      </w:r>
      <w:r>
        <w:rPr>
          <w:spacing w:val="-1"/>
        </w:rPr>
        <w:t xml:space="preserve"> </w:t>
      </w:r>
      <w:r>
        <w:rPr>
          <w:spacing w:val="-2"/>
        </w:rPr>
        <w:t>реализации</w:t>
      </w:r>
      <w:r>
        <w:rPr>
          <w:spacing w:val="-3"/>
        </w:rPr>
        <w:t xml:space="preserve"> </w:t>
      </w:r>
      <w:r>
        <w:rPr>
          <w:spacing w:val="-5"/>
        </w:rPr>
        <w:t>ОП</w:t>
      </w:r>
    </w:p>
    <w:p w:rsidR="008E06BB" w:rsidRDefault="0071499E">
      <w:pPr>
        <w:pStyle w:val="a3"/>
        <w:spacing w:line="320" w:lineRule="exact"/>
        <w:ind w:left="1538" w:right="130"/>
        <w:jc w:val="center"/>
      </w:pPr>
      <w:r>
        <w:t>Необходимый</w:t>
      </w:r>
      <w:r>
        <w:rPr>
          <w:spacing w:val="-7"/>
        </w:rPr>
        <w:t xml:space="preserve"> </w:t>
      </w:r>
      <w:r>
        <w:t>для</w:t>
      </w:r>
      <w:r>
        <w:rPr>
          <w:spacing w:val="-6"/>
        </w:rPr>
        <w:t xml:space="preserve"> </w:t>
      </w:r>
      <w:r>
        <w:t>реализации</w:t>
      </w:r>
      <w:r>
        <w:rPr>
          <w:spacing w:val="-5"/>
        </w:rPr>
        <w:t xml:space="preserve"> </w:t>
      </w:r>
      <w:r>
        <w:t>программы</w:t>
      </w:r>
      <w:r>
        <w:rPr>
          <w:spacing w:val="-5"/>
        </w:rPr>
        <w:t xml:space="preserve"> </w:t>
      </w:r>
      <w:r>
        <w:t>ординатуры</w:t>
      </w:r>
      <w:r>
        <w:rPr>
          <w:spacing w:val="-5"/>
        </w:rPr>
        <w:t xml:space="preserve"> </w:t>
      </w:r>
      <w:r>
        <w:t>перечень</w:t>
      </w:r>
      <w:r>
        <w:rPr>
          <w:spacing w:val="-4"/>
        </w:rPr>
        <w:t xml:space="preserve"> </w:t>
      </w:r>
      <w:r>
        <w:rPr>
          <w:spacing w:val="-2"/>
        </w:rPr>
        <w:t>материально-</w:t>
      </w:r>
    </w:p>
    <w:p w:rsidR="008E06BB" w:rsidRDefault="008E06BB">
      <w:pPr>
        <w:pStyle w:val="a3"/>
        <w:spacing w:line="320" w:lineRule="exact"/>
        <w:jc w:val="center"/>
        <w:sectPr w:rsidR="008E06BB">
          <w:pgSz w:w="11910" w:h="16840"/>
          <w:pgMar w:top="740" w:right="425" w:bottom="1080" w:left="283" w:header="0" w:footer="805" w:gutter="0"/>
          <w:cols w:space="720"/>
        </w:sectPr>
      </w:pPr>
    </w:p>
    <w:p w:rsidR="008E06BB" w:rsidRDefault="0071499E">
      <w:pPr>
        <w:pStyle w:val="a3"/>
        <w:tabs>
          <w:tab w:val="left" w:pos="4457"/>
        </w:tabs>
        <w:spacing w:before="60"/>
        <w:ind w:left="1341" w:right="925" w:hanging="437"/>
        <w:jc w:val="both"/>
      </w:pPr>
      <w:r>
        <w:rPr>
          <w:spacing w:val="-2"/>
        </w:rPr>
        <w:lastRenderedPageBreak/>
        <w:t>технического</w:t>
      </w:r>
      <w:r>
        <w:tab/>
        <w:t>обеспечения включает в себя специально оборудованные</w:t>
      </w:r>
      <w:r>
        <w:rPr>
          <w:spacing w:val="-3"/>
        </w:rPr>
        <w:t xml:space="preserve"> </w:t>
      </w:r>
      <w:r>
        <w:t>помещения</w:t>
      </w:r>
      <w:r>
        <w:rPr>
          <w:spacing w:val="-3"/>
        </w:rPr>
        <w:t xml:space="preserve"> </w:t>
      </w:r>
      <w:r>
        <w:t>для</w:t>
      </w:r>
      <w:r>
        <w:rPr>
          <w:spacing w:val="-5"/>
        </w:rPr>
        <w:t xml:space="preserve"> </w:t>
      </w:r>
      <w:r>
        <w:t>проведения</w:t>
      </w:r>
      <w:r>
        <w:rPr>
          <w:spacing w:val="-2"/>
        </w:rPr>
        <w:t xml:space="preserve"> </w:t>
      </w:r>
      <w:r>
        <w:t>учебных</w:t>
      </w:r>
      <w:r>
        <w:rPr>
          <w:spacing w:val="-4"/>
        </w:rPr>
        <w:t xml:space="preserve"> </w:t>
      </w:r>
      <w:r>
        <w:t>занятий,</w:t>
      </w:r>
      <w:r>
        <w:rPr>
          <w:spacing w:val="-4"/>
        </w:rPr>
        <w:t xml:space="preserve"> </w:t>
      </w:r>
      <w:r>
        <w:t>в</w:t>
      </w:r>
      <w:r>
        <w:rPr>
          <w:spacing w:val="-5"/>
        </w:rPr>
        <w:t xml:space="preserve"> </w:t>
      </w:r>
      <w:r>
        <w:t>том</w:t>
      </w:r>
      <w:r>
        <w:rPr>
          <w:spacing w:val="-5"/>
        </w:rPr>
        <w:t xml:space="preserve"> </w:t>
      </w:r>
      <w:r>
        <w:t>числе:</w:t>
      </w:r>
    </w:p>
    <w:p w:rsidR="008E06BB" w:rsidRDefault="0071499E">
      <w:pPr>
        <w:pStyle w:val="a3"/>
        <w:ind w:left="909" w:right="93" w:firstLine="720"/>
        <w:jc w:val="both"/>
      </w:pPr>
      <w:r>
        <w:t>-аудитории, оборудованные мультимедийными и иными средствами</w:t>
      </w:r>
      <w:r>
        <w:rPr>
          <w:spacing w:val="80"/>
        </w:rPr>
        <w:t xml:space="preserve"> </w:t>
      </w:r>
      <w:r>
        <w:t>обучения, позволяющими использовать симуляционные техно</w:t>
      </w:r>
      <w:r>
        <w:t xml:space="preserve">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w:t>
      </w:r>
      <w:r>
        <w:rPr>
          <w:spacing w:val="-2"/>
        </w:rPr>
        <w:t>индивидуально;</w:t>
      </w:r>
    </w:p>
    <w:p w:rsidR="008E06BB" w:rsidRDefault="0071499E">
      <w:pPr>
        <w:pStyle w:val="a3"/>
        <w:spacing w:before="3"/>
        <w:ind w:left="909" w:right="104" w:firstLine="720"/>
        <w:jc w:val="both"/>
      </w:pPr>
      <w:r>
        <w:t>-аудитории, обору</w:t>
      </w:r>
      <w:r>
        <w:t>дованные фантомной и симуляционной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w:t>
      </w:r>
    </w:p>
    <w:p w:rsidR="008E06BB" w:rsidRDefault="0071499E">
      <w:pPr>
        <w:pStyle w:val="a3"/>
        <w:ind w:left="909" w:right="81" w:firstLine="720"/>
        <w:jc w:val="both"/>
      </w:pPr>
      <w:r>
        <w:t>-помещения,</w:t>
      </w:r>
      <w:r>
        <w:rPr>
          <w:spacing w:val="-1"/>
        </w:rPr>
        <w:t xml:space="preserve"> </w:t>
      </w:r>
      <w:r>
        <w:t>предусмотренные</w:t>
      </w:r>
      <w:r>
        <w:rPr>
          <w:spacing w:val="-2"/>
        </w:rPr>
        <w:t xml:space="preserve"> </w:t>
      </w:r>
      <w:r>
        <w:t>для</w:t>
      </w:r>
      <w:r>
        <w:rPr>
          <w:spacing w:val="-3"/>
        </w:rPr>
        <w:t xml:space="preserve"> </w:t>
      </w:r>
      <w:r>
        <w:t>оказания</w:t>
      </w:r>
      <w:r>
        <w:rPr>
          <w:spacing w:val="-2"/>
        </w:rPr>
        <w:t xml:space="preserve"> </w:t>
      </w:r>
      <w:r>
        <w:t>медицинской</w:t>
      </w:r>
      <w:r>
        <w:rPr>
          <w:spacing w:val="-3"/>
        </w:rPr>
        <w:t xml:space="preserve"> </w:t>
      </w:r>
      <w:r>
        <w:t>помощи</w:t>
      </w:r>
      <w:r>
        <w:rPr>
          <w:spacing w:val="-2"/>
        </w:rPr>
        <w:t xml:space="preserve"> </w:t>
      </w:r>
      <w:r>
        <w:t>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w:t>
      </w:r>
      <w:r>
        <w:t>овый набор, набор и укладка для оказания для экстренных профилактических и лечебных мероприятий, место рабочее врача-психиатра; позволяющее обучающимся</w:t>
      </w:r>
      <w:r>
        <w:rPr>
          <w:spacing w:val="40"/>
        </w:rPr>
        <w:t xml:space="preserve"> </w:t>
      </w:r>
      <w:r>
        <w:t>осваивать умения и навыки, предусмотренные профессиональной деятельностью, индивидуально, а также иное о</w:t>
      </w:r>
      <w:r>
        <w:t>борудование, необходимое для реализации программы ординатуры.</w:t>
      </w:r>
    </w:p>
    <w:p w:rsidR="008E06BB" w:rsidRDefault="0071499E">
      <w:pPr>
        <w:pStyle w:val="a3"/>
        <w:spacing w:before="1"/>
        <w:ind w:left="909" w:right="90" w:firstLine="720"/>
        <w:jc w:val="both"/>
      </w:pPr>
      <w:r>
        <w:t>Помещения для самостоятельной работы обучающихся, оснащенные компьютерной техникой с возможностью подключения к сети "Интернет" и</w:t>
      </w:r>
      <w:r>
        <w:t xml:space="preserve"> обеспечением доступа в электронную информационно-образовательную среду </w:t>
      </w:r>
      <w:r>
        <w:rPr>
          <w:spacing w:val="-2"/>
        </w:rPr>
        <w:t>организации.</w:t>
      </w:r>
    </w:p>
    <w:p w:rsidR="008E06BB" w:rsidRDefault="008E06BB">
      <w:pPr>
        <w:pStyle w:val="a3"/>
        <w:spacing w:before="25"/>
        <w:ind w:left="0"/>
      </w:pPr>
    </w:p>
    <w:p w:rsidR="008E06BB" w:rsidRDefault="0071499E">
      <w:pPr>
        <w:spacing w:after="12"/>
        <w:ind w:left="401" w:right="5618"/>
      </w:pPr>
      <w:r>
        <w:t>Обеспечение</w:t>
      </w:r>
      <w:r>
        <w:rPr>
          <w:spacing w:val="-10"/>
        </w:rPr>
        <w:t xml:space="preserve"> </w:t>
      </w:r>
      <w:r>
        <w:t>образовательного</w:t>
      </w:r>
      <w:r>
        <w:rPr>
          <w:spacing w:val="-9"/>
        </w:rPr>
        <w:t xml:space="preserve"> </w:t>
      </w:r>
      <w:r>
        <w:t>процесса</w:t>
      </w:r>
      <w:r>
        <w:rPr>
          <w:spacing w:val="-10"/>
        </w:rPr>
        <w:t xml:space="preserve"> </w:t>
      </w:r>
      <w:r>
        <w:t>по</w:t>
      </w:r>
      <w:r>
        <w:rPr>
          <w:spacing w:val="-11"/>
        </w:rPr>
        <w:t xml:space="preserve"> </w:t>
      </w:r>
      <w:r>
        <w:t>ОП таблица 4.</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620"/>
        <w:gridCol w:w="4848"/>
        <w:gridCol w:w="2396"/>
      </w:tblGrid>
      <w:tr w:rsidR="008E06BB">
        <w:trPr>
          <w:trHeight w:val="686"/>
        </w:trPr>
        <w:tc>
          <w:tcPr>
            <w:tcW w:w="614" w:type="dxa"/>
          </w:tcPr>
          <w:p w:rsidR="008E06BB" w:rsidRDefault="0071499E">
            <w:pPr>
              <w:pStyle w:val="TableParagraph"/>
              <w:spacing w:line="232" w:lineRule="auto"/>
              <w:ind w:left="212" w:right="139"/>
              <w:rPr>
                <w:sz w:val="19"/>
              </w:rPr>
            </w:pPr>
            <w:r>
              <w:rPr>
                <w:spacing w:val="-10"/>
                <w:sz w:val="19"/>
              </w:rPr>
              <w:t>№</w:t>
            </w:r>
            <w:r>
              <w:rPr>
                <w:sz w:val="19"/>
              </w:rPr>
              <w:t xml:space="preserve"> </w:t>
            </w:r>
            <w:r>
              <w:rPr>
                <w:spacing w:val="-8"/>
                <w:sz w:val="19"/>
              </w:rPr>
              <w:t>п/п</w:t>
            </w:r>
          </w:p>
        </w:tc>
        <w:tc>
          <w:tcPr>
            <w:tcW w:w="2620" w:type="dxa"/>
          </w:tcPr>
          <w:p w:rsidR="008E06BB" w:rsidRDefault="0071499E">
            <w:pPr>
              <w:pStyle w:val="TableParagraph"/>
              <w:spacing w:line="218" w:lineRule="exact"/>
              <w:ind w:left="61" w:right="60"/>
              <w:jc w:val="center"/>
              <w:rPr>
                <w:sz w:val="19"/>
              </w:rPr>
            </w:pPr>
            <w:r>
              <w:rPr>
                <w:spacing w:val="-2"/>
                <w:sz w:val="19"/>
              </w:rPr>
              <w:t>Наименование дисциплины</w:t>
            </w:r>
            <w:r>
              <w:rPr>
                <w:sz w:val="19"/>
              </w:rPr>
              <w:t xml:space="preserve"> </w:t>
            </w:r>
            <w:r>
              <w:rPr>
                <w:spacing w:val="-10"/>
                <w:sz w:val="19"/>
              </w:rPr>
              <w:t>в</w:t>
            </w:r>
          </w:p>
          <w:p w:rsidR="008E06BB" w:rsidRDefault="0071499E">
            <w:pPr>
              <w:pStyle w:val="TableParagraph"/>
              <w:spacing w:before="8"/>
              <w:ind w:left="61" w:right="50"/>
              <w:jc w:val="center"/>
              <w:rPr>
                <w:sz w:val="19"/>
              </w:rPr>
            </w:pPr>
            <w:r>
              <w:rPr>
                <w:sz w:val="19"/>
              </w:rPr>
              <w:t>соответствии</w:t>
            </w:r>
            <w:r>
              <w:rPr>
                <w:spacing w:val="-12"/>
                <w:sz w:val="19"/>
              </w:rPr>
              <w:t xml:space="preserve"> </w:t>
            </w:r>
            <w:r>
              <w:rPr>
                <w:sz w:val="19"/>
              </w:rPr>
              <w:t>с</w:t>
            </w:r>
            <w:r>
              <w:rPr>
                <w:spacing w:val="-12"/>
                <w:sz w:val="19"/>
              </w:rPr>
              <w:t xml:space="preserve"> </w:t>
            </w:r>
            <w:r>
              <w:rPr>
                <w:sz w:val="19"/>
              </w:rPr>
              <w:t xml:space="preserve">учебным </w:t>
            </w:r>
            <w:r>
              <w:rPr>
                <w:spacing w:val="-2"/>
                <w:sz w:val="19"/>
              </w:rPr>
              <w:t>планом</w:t>
            </w:r>
          </w:p>
        </w:tc>
        <w:tc>
          <w:tcPr>
            <w:tcW w:w="4848" w:type="dxa"/>
          </w:tcPr>
          <w:p w:rsidR="008E06BB" w:rsidRDefault="0071499E">
            <w:pPr>
              <w:pStyle w:val="TableParagraph"/>
              <w:spacing w:line="218" w:lineRule="exact"/>
              <w:ind w:left="419" w:hanging="32"/>
              <w:rPr>
                <w:sz w:val="19"/>
              </w:rPr>
            </w:pPr>
            <w:r>
              <w:rPr>
                <w:spacing w:val="-2"/>
                <w:sz w:val="19"/>
              </w:rPr>
              <w:t>Наименование</w:t>
            </w:r>
            <w:r>
              <w:rPr>
                <w:spacing w:val="-8"/>
                <w:sz w:val="19"/>
              </w:rPr>
              <w:t xml:space="preserve"> </w:t>
            </w:r>
            <w:r>
              <w:rPr>
                <w:spacing w:val="-2"/>
                <w:sz w:val="19"/>
              </w:rPr>
              <w:t>оборудованных</w:t>
            </w:r>
            <w:r>
              <w:rPr>
                <w:spacing w:val="-9"/>
                <w:sz w:val="19"/>
              </w:rPr>
              <w:t xml:space="preserve"> </w:t>
            </w:r>
            <w:r>
              <w:rPr>
                <w:spacing w:val="-2"/>
                <w:sz w:val="19"/>
              </w:rPr>
              <w:t>учебных</w:t>
            </w:r>
            <w:r>
              <w:rPr>
                <w:spacing w:val="-8"/>
                <w:sz w:val="19"/>
              </w:rPr>
              <w:t xml:space="preserve"> </w:t>
            </w:r>
            <w:r>
              <w:rPr>
                <w:spacing w:val="-2"/>
                <w:sz w:val="19"/>
              </w:rPr>
              <w:t>кабинетов,</w:t>
            </w:r>
          </w:p>
          <w:p w:rsidR="008E06BB" w:rsidRDefault="0071499E">
            <w:pPr>
              <w:pStyle w:val="TableParagraph"/>
              <w:spacing w:before="6" w:line="242" w:lineRule="auto"/>
              <w:ind w:left="1033" w:hanging="614"/>
              <w:rPr>
                <w:sz w:val="19"/>
              </w:rPr>
            </w:pPr>
            <w:r>
              <w:rPr>
                <w:sz w:val="19"/>
              </w:rPr>
              <w:t>объекто</w:t>
            </w:r>
            <w:r>
              <w:rPr>
                <w:sz w:val="19"/>
              </w:rPr>
              <w:t>в</w:t>
            </w:r>
            <w:r>
              <w:rPr>
                <w:spacing w:val="-9"/>
                <w:sz w:val="19"/>
              </w:rPr>
              <w:t xml:space="preserve"> </w:t>
            </w:r>
            <w:r>
              <w:rPr>
                <w:sz w:val="19"/>
              </w:rPr>
              <w:t>для</w:t>
            </w:r>
            <w:r>
              <w:rPr>
                <w:spacing w:val="-8"/>
                <w:sz w:val="19"/>
              </w:rPr>
              <w:t xml:space="preserve"> </w:t>
            </w:r>
            <w:r>
              <w:rPr>
                <w:sz w:val="19"/>
              </w:rPr>
              <w:t>проведения</w:t>
            </w:r>
            <w:r>
              <w:rPr>
                <w:spacing w:val="-8"/>
                <w:sz w:val="19"/>
              </w:rPr>
              <w:t xml:space="preserve"> </w:t>
            </w:r>
            <w:r>
              <w:rPr>
                <w:sz w:val="19"/>
              </w:rPr>
              <w:t>практических</w:t>
            </w:r>
            <w:r>
              <w:rPr>
                <w:spacing w:val="-9"/>
                <w:sz w:val="19"/>
              </w:rPr>
              <w:t xml:space="preserve"> </w:t>
            </w:r>
            <w:r>
              <w:rPr>
                <w:sz w:val="19"/>
              </w:rPr>
              <w:t>занятий</w:t>
            </w:r>
            <w:r>
              <w:rPr>
                <w:spacing w:val="-9"/>
                <w:sz w:val="19"/>
              </w:rPr>
              <w:t xml:space="preserve"> </w:t>
            </w:r>
            <w:r>
              <w:rPr>
                <w:sz w:val="19"/>
              </w:rPr>
              <w:t>с перечнем основного оборудования</w:t>
            </w:r>
          </w:p>
        </w:tc>
        <w:tc>
          <w:tcPr>
            <w:tcW w:w="2396" w:type="dxa"/>
          </w:tcPr>
          <w:p w:rsidR="008E06BB" w:rsidRDefault="0071499E">
            <w:pPr>
              <w:pStyle w:val="TableParagraph"/>
              <w:spacing w:before="205" w:line="252" w:lineRule="auto"/>
              <w:ind w:left="326" w:hanging="274"/>
              <w:rPr>
                <w:sz w:val="19"/>
              </w:rPr>
            </w:pPr>
            <w:r>
              <w:rPr>
                <w:spacing w:val="-2"/>
                <w:sz w:val="19"/>
              </w:rPr>
              <w:t>Фактический</w:t>
            </w:r>
            <w:r>
              <w:rPr>
                <w:spacing w:val="-10"/>
                <w:sz w:val="19"/>
              </w:rPr>
              <w:t xml:space="preserve"> </w:t>
            </w:r>
            <w:r>
              <w:rPr>
                <w:spacing w:val="-2"/>
                <w:sz w:val="19"/>
              </w:rPr>
              <w:t>адрес</w:t>
            </w:r>
            <w:r>
              <w:rPr>
                <w:spacing w:val="-10"/>
                <w:sz w:val="19"/>
              </w:rPr>
              <w:t xml:space="preserve"> </w:t>
            </w:r>
            <w:r>
              <w:rPr>
                <w:spacing w:val="-2"/>
                <w:sz w:val="19"/>
              </w:rPr>
              <w:t xml:space="preserve">учебных </w:t>
            </w:r>
            <w:r>
              <w:rPr>
                <w:sz w:val="19"/>
              </w:rPr>
              <w:t>кабинетов и объектов</w:t>
            </w:r>
          </w:p>
        </w:tc>
      </w:tr>
      <w:tr w:rsidR="008E06BB">
        <w:trPr>
          <w:trHeight w:val="230"/>
        </w:trPr>
        <w:tc>
          <w:tcPr>
            <w:tcW w:w="614" w:type="dxa"/>
            <w:shd w:val="clear" w:color="auto" w:fill="A7A7A7"/>
          </w:tcPr>
          <w:p w:rsidR="008E06BB" w:rsidRDefault="0071499E">
            <w:pPr>
              <w:pStyle w:val="TableParagraph"/>
              <w:spacing w:line="209" w:lineRule="exact"/>
              <w:ind w:left="91" w:right="78"/>
              <w:jc w:val="center"/>
              <w:rPr>
                <w:sz w:val="19"/>
              </w:rPr>
            </w:pPr>
            <w:r>
              <w:rPr>
                <w:spacing w:val="-10"/>
                <w:sz w:val="19"/>
              </w:rPr>
              <w:t>1</w:t>
            </w:r>
          </w:p>
        </w:tc>
        <w:tc>
          <w:tcPr>
            <w:tcW w:w="2620" w:type="dxa"/>
            <w:shd w:val="clear" w:color="auto" w:fill="A7A7A7"/>
          </w:tcPr>
          <w:p w:rsidR="008E06BB" w:rsidRDefault="0071499E">
            <w:pPr>
              <w:pStyle w:val="TableParagraph"/>
              <w:spacing w:line="209" w:lineRule="exact"/>
              <w:ind w:left="63" w:right="50"/>
              <w:jc w:val="center"/>
              <w:rPr>
                <w:sz w:val="19"/>
              </w:rPr>
            </w:pPr>
            <w:r>
              <w:rPr>
                <w:spacing w:val="-10"/>
                <w:sz w:val="19"/>
              </w:rPr>
              <w:t>2</w:t>
            </w:r>
          </w:p>
        </w:tc>
        <w:tc>
          <w:tcPr>
            <w:tcW w:w="4848" w:type="dxa"/>
            <w:shd w:val="clear" w:color="auto" w:fill="A7A7A7"/>
          </w:tcPr>
          <w:p w:rsidR="008E06BB" w:rsidRDefault="0071499E">
            <w:pPr>
              <w:pStyle w:val="TableParagraph"/>
              <w:spacing w:line="209" w:lineRule="exact"/>
              <w:ind w:left="23" w:right="8"/>
              <w:jc w:val="center"/>
              <w:rPr>
                <w:sz w:val="19"/>
              </w:rPr>
            </w:pPr>
            <w:r>
              <w:rPr>
                <w:spacing w:val="-10"/>
                <w:sz w:val="19"/>
              </w:rPr>
              <w:t>3</w:t>
            </w:r>
          </w:p>
        </w:tc>
        <w:tc>
          <w:tcPr>
            <w:tcW w:w="2396" w:type="dxa"/>
            <w:shd w:val="clear" w:color="auto" w:fill="A7A7A7"/>
          </w:tcPr>
          <w:p w:rsidR="008E06BB" w:rsidRDefault="0071499E">
            <w:pPr>
              <w:pStyle w:val="TableParagraph"/>
              <w:spacing w:line="209" w:lineRule="exact"/>
              <w:ind w:left="15"/>
              <w:jc w:val="center"/>
              <w:rPr>
                <w:sz w:val="19"/>
              </w:rPr>
            </w:pPr>
            <w:r>
              <w:rPr>
                <w:spacing w:val="-10"/>
                <w:sz w:val="19"/>
              </w:rPr>
              <w:t>4</w:t>
            </w:r>
          </w:p>
        </w:tc>
      </w:tr>
      <w:tr w:rsidR="008E06BB">
        <w:trPr>
          <w:trHeight w:val="2087"/>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44"/>
              <w:rPr>
                <w:sz w:val="19"/>
              </w:rPr>
            </w:pPr>
          </w:p>
          <w:p w:rsidR="008E06BB" w:rsidRDefault="0071499E">
            <w:pPr>
              <w:pStyle w:val="TableParagraph"/>
              <w:ind w:left="91" w:right="78"/>
              <w:jc w:val="center"/>
              <w:rPr>
                <w:sz w:val="19"/>
              </w:rPr>
            </w:pPr>
            <w:r>
              <w:rPr>
                <w:spacing w:val="-10"/>
                <w:sz w:val="19"/>
              </w:rPr>
              <w:t>1</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44"/>
              <w:rPr>
                <w:sz w:val="19"/>
              </w:rPr>
            </w:pPr>
          </w:p>
          <w:p w:rsidR="008E06BB" w:rsidRDefault="0071499E">
            <w:pPr>
              <w:pStyle w:val="TableParagraph"/>
              <w:ind w:left="68" w:right="50"/>
              <w:jc w:val="center"/>
              <w:rPr>
                <w:sz w:val="19"/>
              </w:rPr>
            </w:pPr>
            <w:r>
              <w:rPr>
                <w:spacing w:val="-2"/>
                <w:sz w:val="19"/>
              </w:rPr>
              <w:t>Психиатрия</w:t>
            </w:r>
          </w:p>
        </w:tc>
        <w:tc>
          <w:tcPr>
            <w:tcW w:w="4848" w:type="dxa"/>
          </w:tcPr>
          <w:p w:rsidR="008E06BB" w:rsidRDefault="0071499E">
            <w:pPr>
              <w:pStyle w:val="TableParagraph"/>
              <w:spacing w:before="231" w:line="256" w:lineRule="auto"/>
              <w:ind w:left="16" w:right="1354"/>
            </w:pPr>
            <w:r>
              <w:t>Учебные кабинеты с комплексом учебно-</w:t>
            </w:r>
            <w:r>
              <w:rPr>
                <w:spacing w:val="-14"/>
              </w:rPr>
              <w:t xml:space="preserve"> </w:t>
            </w:r>
            <w:r>
              <w:t>методического</w:t>
            </w:r>
            <w:r>
              <w:rPr>
                <w:spacing w:val="-14"/>
              </w:rPr>
              <w:t xml:space="preserve"> </w:t>
            </w:r>
            <w:r>
              <w:t>обеспечения. Методические пособия, Учебные</w:t>
            </w:r>
            <w:r>
              <w:t xml:space="preserve"> задания, тестовые задания.</w:t>
            </w:r>
          </w:p>
          <w:p w:rsidR="008E06BB" w:rsidRDefault="0071499E">
            <w:pPr>
              <w:pStyle w:val="TableParagraph"/>
              <w:spacing w:before="11" w:line="254" w:lineRule="auto"/>
              <w:ind w:left="16"/>
            </w:pPr>
            <w:r>
              <w:rPr>
                <w:spacing w:val="-2"/>
              </w:rPr>
              <w:t>Ноутбук,</w:t>
            </w:r>
            <w:r>
              <w:rPr>
                <w:spacing w:val="-12"/>
              </w:rPr>
              <w:t xml:space="preserve"> </w:t>
            </w:r>
            <w:r>
              <w:rPr>
                <w:spacing w:val="-2"/>
              </w:rPr>
              <w:t>мультимедийный</w:t>
            </w:r>
            <w:r>
              <w:rPr>
                <w:spacing w:val="-12"/>
              </w:rPr>
              <w:t xml:space="preserve"> </w:t>
            </w:r>
            <w:r>
              <w:rPr>
                <w:spacing w:val="-2"/>
              </w:rPr>
              <w:t>проектор</w:t>
            </w:r>
            <w:r>
              <w:rPr>
                <w:spacing w:val="-12"/>
              </w:rPr>
              <w:t xml:space="preserve"> </w:t>
            </w:r>
            <w:r>
              <w:rPr>
                <w:spacing w:val="-2"/>
              </w:rPr>
              <w:t xml:space="preserve">Тестовые </w:t>
            </w:r>
            <w:r>
              <w:t>вопросы и ситуационные задачи.</w:t>
            </w:r>
          </w:p>
        </w:tc>
        <w:tc>
          <w:tcPr>
            <w:tcW w:w="2396" w:type="dxa"/>
          </w:tcPr>
          <w:p w:rsidR="008E06BB" w:rsidRDefault="0071499E">
            <w:pPr>
              <w:pStyle w:val="TableParagraph"/>
              <w:spacing w:line="247"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1"/>
              <w:ind w:left="85"/>
              <w:rPr>
                <w:sz w:val="19"/>
              </w:rPr>
            </w:pPr>
            <w:r>
              <w:rPr>
                <w:sz w:val="19"/>
              </w:rPr>
              <w:t>г.</w:t>
            </w:r>
            <w:r>
              <w:rPr>
                <w:spacing w:val="-1"/>
                <w:sz w:val="19"/>
              </w:rPr>
              <w:t xml:space="preserve"> </w:t>
            </w:r>
            <w:r>
              <w:rPr>
                <w:spacing w:val="-2"/>
                <w:sz w:val="19"/>
              </w:rPr>
              <w:t>Грозный,</w:t>
            </w:r>
          </w:p>
          <w:p w:rsidR="008E06BB" w:rsidRDefault="0071499E">
            <w:pPr>
              <w:pStyle w:val="TableParagraph"/>
              <w:spacing w:before="11" w:line="252" w:lineRule="auto"/>
              <w:ind w:left="1112" w:right="49"/>
              <w:rPr>
                <w:sz w:val="19"/>
              </w:rPr>
            </w:pPr>
            <w:r>
              <w:rPr>
                <w:spacing w:val="-2"/>
                <w:sz w:val="19"/>
              </w:rPr>
              <w:t xml:space="preserve">ул.Верхоянска </w:t>
            </w:r>
            <w:r>
              <w:rPr>
                <w:sz w:val="19"/>
              </w:rPr>
              <w:t>я 10</w:t>
            </w:r>
          </w:p>
        </w:tc>
      </w:tr>
    </w:tbl>
    <w:p w:rsidR="008E06BB" w:rsidRDefault="008E06BB">
      <w:pPr>
        <w:pStyle w:val="TableParagraph"/>
        <w:spacing w:line="252" w:lineRule="auto"/>
        <w:rPr>
          <w:sz w:val="19"/>
        </w:rPr>
        <w:sectPr w:rsidR="008E06BB">
          <w:pgSz w:w="11910" w:h="16840"/>
          <w:pgMar w:top="820" w:right="425" w:bottom="1080" w:left="283" w:header="0" w:footer="805"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620"/>
        <w:gridCol w:w="4848"/>
        <w:gridCol w:w="2396"/>
      </w:tblGrid>
      <w:tr w:rsidR="008E06BB">
        <w:trPr>
          <w:trHeight w:val="2165"/>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72"/>
              <w:rPr>
                <w:sz w:val="19"/>
              </w:rPr>
            </w:pPr>
          </w:p>
          <w:p w:rsidR="008E06BB" w:rsidRDefault="0071499E">
            <w:pPr>
              <w:pStyle w:val="TableParagraph"/>
              <w:ind w:left="91" w:right="95"/>
              <w:jc w:val="center"/>
              <w:rPr>
                <w:sz w:val="19"/>
              </w:rPr>
            </w:pPr>
            <w:r>
              <w:rPr>
                <w:spacing w:val="-10"/>
                <w:sz w:val="19"/>
              </w:rPr>
              <w:t>2</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85"/>
              <w:rPr>
                <w:sz w:val="19"/>
              </w:rPr>
            </w:pPr>
          </w:p>
          <w:p w:rsidR="008E06BB" w:rsidRDefault="0071499E">
            <w:pPr>
              <w:pStyle w:val="TableParagraph"/>
              <w:spacing w:line="247" w:lineRule="auto"/>
              <w:ind w:left="625" w:right="279" w:hanging="361"/>
              <w:rPr>
                <w:sz w:val="19"/>
              </w:rPr>
            </w:pPr>
            <w:r>
              <w:rPr>
                <w:spacing w:val="-2"/>
                <w:sz w:val="19"/>
              </w:rPr>
              <w:t>Общественное</w:t>
            </w:r>
            <w:r>
              <w:rPr>
                <w:spacing w:val="-10"/>
                <w:sz w:val="19"/>
              </w:rPr>
              <w:t xml:space="preserve"> </w:t>
            </w:r>
            <w:r>
              <w:rPr>
                <w:spacing w:val="-2"/>
                <w:sz w:val="19"/>
              </w:rPr>
              <w:t>здоровье</w:t>
            </w:r>
            <w:r>
              <w:rPr>
                <w:spacing w:val="-10"/>
                <w:sz w:val="19"/>
              </w:rPr>
              <w:t xml:space="preserve"> </w:t>
            </w:r>
            <w:r>
              <w:rPr>
                <w:spacing w:val="-2"/>
                <w:sz w:val="19"/>
              </w:rPr>
              <w:t>и здравоохранение</w:t>
            </w:r>
          </w:p>
        </w:tc>
        <w:tc>
          <w:tcPr>
            <w:tcW w:w="4848" w:type="dxa"/>
          </w:tcPr>
          <w:p w:rsidR="008E06BB" w:rsidRDefault="0071499E">
            <w:pPr>
              <w:pStyle w:val="TableParagraph"/>
              <w:spacing w:line="254" w:lineRule="auto"/>
              <w:ind w:left="16" w:right="1354"/>
            </w:pPr>
            <w:r>
              <w:t>Учебные классы с комплексом учебно-</w:t>
            </w:r>
            <w:r>
              <w:rPr>
                <w:spacing w:val="-14"/>
              </w:rPr>
              <w:t xml:space="preserve"> </w:t>
            </w:r>
            <w:r>
              <w:t>методического</w:t>
            </w:r>
            <w:r>
              <w:rPr>
                <w:spacing w:val="-14"/>
              </w:rPr>
              <w:t xml:space="preserve"> </w:t>
            </w:r>
            <w:r>
              <w:t>обеспечения. Учебные слайды, видеофильмы.</w:t>
            </w:r>
          </w:p>
          <w:p w:rsidR="008E06BB" w:rsidRDefault="0071499E">
            <w:pPr>
              <w:pStyle w:val="TableParagraph"/>
              <w:spacing w:before="6"/>
              <w:ind w:left="16"/>
            </w:pPr>
            <w:r>
              <w:t>Компьютерные</w:t>
            </w:r>
            <w:r>
              <w:rPr>
                <w:spacing w:val="-8"/>
              </w:rPr>
              <w:t xml:space="preserve"> </w:t>
            </w:r>
            <w:r>
              <w:t>обучающие</w:t>
            </w:r>
            <w:r>
              <w:rPr>
                <w:spacing w:val="-7"/>
              </w:rPr>
              <w:t xml:space="preserve"> </w:t>
            </w:r>
            <w:r>
              <w:rPr>
                <w:spacing w:val="-2"/>
              </w:rPr>
              <w:t>программы.</w:t>
            </w:r>
          </w:p>
          <w:p w:rsidR="008E06BB" w:rsidRDefault="0071499E">
            <w:pPr>
              <w:pStyle w:val="TableParagraph"/>
              <w:spacing w:before="20"/>
              <w:ind w:left="16"/>
            </w:pPr>
            <w:r>
              <w:rPr>
                <w:spacing w:val="-2"/>
              </w:rPr>
              <w:t>Мультимедийный</w:t>
            </w:r>
          </w:p>
          <w:p w:rsidR="008E06BB" w:rsidRDefault="0071499E">
            <w:pPr>
              <w:pStyle w:val="TableParagraph"/>
              <w:spacing w:before="21" w:line="259" w:lineRule="auto"/>
              <w:ind w:left="16" w:right="1696"/>
            </w:pPr>
            <w:r>
              <w:rPr>
                <w:spacing w:val="-2"/>
              </w:rPr>
              <w:t>проектор</w:t>
            </w:r>
            <w:r>
              <w:rPr>
                <w:spacing w:val="-11"/>
              </w:rPr>
              <w:t xml:space="preserve"> </w:t>
            </w:r>
            <w:r>
              <w:rPr>
                <w:spacing w:val="-2"/>
              </w:rPr>
              <w:t>с</w:t>
            </w:r>
            <w:r>
              <w:rPr>
                <w:spacing w:val="-12"/>
              </w:rPr>
              <w:t xml:space="preserve"> </w:t>
            </w:r>
            <w:r>
              <w:rPr>
                <w:spacing w:val="-2"/>
              </w:rPr>
              <w:t>набором</w:t>
            </w:r>
            <w:r>
              <w:rPr>
                <w:spacing w:val="-11"/>
              </w:rPr>
              <w:t xml:space="preserve"> </w:t>
            </w:r>
            <w:r>
              <w:rPr>
                <w:spacing w:val="-2"/>
              </w:rPr>
              <w:t xml:space="preserve">презентаций. </w:t>
            </w:r>
            <w:r>
              <w:t>Тестовые вопросы и задачи.</w:t>
            </w:r>
          </w:p>
        </w:tc>
        <w:tc>
          <w:tcPr>
            <w:tcW w:w="2396" w:type="dxa"/>
          </w:tcPr>
          <w:p w:rsidR="008E06BB" w:rsidRDefault="008E06BB">
            <w:pPr>
              <w:pStyle w:val="TableParagraph"/>
              <w:rPr>
                <w:sz w:val="19"/>
              </w:rPr>
            </w:pPr>
          </w:p>
          <w:p w:rsidR="008E06BB" w:rsidRDefault="008E06BB">
            <w:pPr>
              <w:pStyle w:val="TableParagraph"/>
              <w:spacing w:before="182"/>
              <w:rPr>
                <w:sz w:val="19"/>
              </w:rPr>
            </w:pPr>
          </w:p>
          <w:p w:rsidR="008E06BB" w:rsidRDefault="0071499E">
            <w:pPr>
              <w:pStyle w:val="TableParagraph"/>
              <w:spacing w:line="242" w:lineRule="auto"/>
              <w:ind w:left="46" w:right="13"/>
              <w:jc w:val="center"/>
              <w:rPr>
                <w:sz w:val="19"/>
              </w:rPr>
            </w:pPr>
            <w:r>
              <w:rPr>
                <w:spacing w:val="-2"/>
                <w:sz w:val="19"/>
              </w:rPr>
              <w:t>г.</w:t>
            </w:r>
            <w:r>
              <w:rPr>
                <w:spacing w:val="-10"/>
                <w:sz w:val="19"/>
              </w:rPr>
              <w:t xml:space="preserve"> </w:t>
            </w:r>
            <w:r>
              <w:rPr>
                <w:spacing w:val="-2"/>
                <w:sz w:val="19"/>
              </w:rPr>
              <w:t>Грозный,</w:t>
            </w:r>
            <w:r>
              <w:rPr>
                <w:spacing w:val="-10"/>
                <w:sz w:val="19"/>
              </w:rPr>
              <w:t xml:space="preserve"> </w:t>
            </w:r>
            <w:r>
              <w:rPr>
                <w:spacing w:val="-2"/>
                <w:sz w:val="19"/>
              </w:rPr>
              <w:t>ул.</w:t>
            </w:r>
            <w:r>
              <w:rPr>
                <w:spacing w:val="-10"/>
                <w:sz w:val="19"/>
              </w:rPr>
              <w:t xml:space="preserve"> </w:t>
            </w:r>
            <w:r>
              <w:rPr>
                <w:spacing w:val="-2"/>
                <w:sz w:val="19"/>
              </w:rPr>
              <w:t xml:space="preserve">А.Шерипова, </w:t>
            </w:r>
            <w:r>
              <w:rPr>
                <w:spacing w:val="-6"/>
                <w:sz w:val="19"/>
              </w:rPr>
              <w:t>32</w:t>
            </w:r>
          </w:p>
          <w:p w:rsidR="008E06BB" w:rsidRDefault="0071499E">
            <w:pPr>
              <w:pStyle w:val="TableParagraph"/>
              <w:spacing w:before="1" w:line="247" w:lineRule="auto"/>
              <w:ind w:left="46"/>
              <w:jc w:val="center"/>
              <w:rPr>
                <w:sz w:val="19"/>
              </w:rPr>
            </w:pPr>
            <w:r>
              <w:rPr>
                <w:spacing w:val="-2"/>
                <w:sz w:val="19"/>
              </w:rPr>
              <w:t>Корпус</w:t>
            </w:r>
            <w:r>
              <w:rPr>
                <w:spacing w:val="-10"/>
                <w:sz w:val="19"/>
              </w:rPr>
              <w:t xml:space="preserve"> </w:t>
            </w:r>
            <w:r>
              <w:rPr>
                <w:spacing w:val="-2"/>
                <w:sz w:val="19"/>
              </w:rPr>
              <w:t>Медицинского</w:t>
            </w:r>
            <w:r>
              <w:rPr>
                <w:spacing w:val="-2"/>
                <w:sz w:val="19"/>
              </w:rPr>
              <w:t xml:space="preserve"> института</w:t>
            </w:r>
          </w:p>
        </w:tc>
      </w:tr>
      <w:tr w:rsidR="008E06BB">
        <w:trPr>
          <w:trHeight w:val="2176"/>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70"/>
              <w:rPr>
                <w:sz w:val="19"/>
              </w:rPr>
            </w:pPr>
          </w:p>
          <w:p w:rsidR="008E06BB" w:rsidRDefault="0071499E">
            <w:pPr>
              <w:pStyle w:val="TableParagraph"/>
              <w:ind w:left="91" w:right="46"/>
              <w:jc w:val="center"/>
              <w:rPr>
                <w:sz w:val="19"/>
              </w:rPr>
            </w:pPr>
            <w:r>
              <w:rPr>
                <w:spacing w:val="-5"/>
                <w:sz w:val="19"/>
              </w:rPr>
              <w:t>3.</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70"/>
              <w:rPr>
                <w:sz w:val="19"/>
              </w:rPr>
            </w:pPr>
          </w:p>
          <w:p w:rsidR="008E06BB" w:rsidRDefault="0071499E">
            <w:pPr>
              <w:pStyle w:val="TableParagraph"/>
              <w:ind w:left="65" w:right="50"/>
              <w:jc w:val="center"/>
              <w:rPr>
                <w:sz w:val="19"/>
              </w:rPr>
            </w:pPr>
            <w:r>
              <w:rPr>
                <w:spacing w:val="-2"/>
                <w:sz w:val="19"/>
              </w:rPr>
              <w:t>Педагогика</w:t>
            </w:r>
          </w:p>
        </w:tc>
        <w:tc>
          <w:tcPr>
            <w:tcW w:w="4848" w:type="dxa"/>
          </w:tcPr>
          <w:p w:rsidR="008E06BB" w:rsidRDefault="008E06BB">
            <w:pPr>
              <w:pStyle w:val="TableParagraph"/>
              <w:spacing w:before="29"/>
            </w:pPr>
          </w:p>
          <w:p w:rsidR="008E06BB" w:rsidRDefault="0071499E">
            <w:pPr>
              <w:pStyle w:val="TableParagraph"/>
              <w:spacing w:line="261" w:lineRule="auto"/>
              <w:ind w:left="16" w:right="1354"/>
            </w:pPr>
            <w:r>
              <w:t>Учебные классы с комплексом учебно-</w:t>
            </w:r>
            <w:r>
              <w:rPr>
                <w:spacing w:val="-14"/>
              </w:rPr>
              <w:t xml:space="preserve"> </w:t>
            </w:r>
            <w:r>
              <w:t>методического</w:t>
            </w:r>
            <w:r>
              <w:rPr>
                <w:spacing w:val="-14"/>
              </w:rPr>
              <w:t xml:space="preserve"> </w:t>
            </w:r>
            <w:r>
              <w:t>обеспечения. Учебные слайды, видеофильмы.</w:t>
            </w:r>
          </w:p>
          <w:p w:rsidR="008E06BB" w:rsidRDefault="0071499E">
            <w:pPr>
              <w:pStyle w:val="TableParagraph"/>
              <w:spacing w:line="250" w:lineRule="exact"/>
              <w:ind w:left="16"/>
            </w:pPr>
            <w:r>
              <w:t>Компьютерные</w:t>
            </w:r>
            <w:r>
              <w:rPr>
                <w:spacing w:val="-8"/>
              </w:rPr>
              <w:t xml:space="preserve"> </w:t>
            </w:r>
            <w:r>
              <w:t>обучающие</w:t>
            </w:r>
            <w:r>
              <w:rPr>
                <w:spacing w:val="-7"/>
              </w:rPr>
              <w:t xml:space="preserve"> </w:t>
            </w:r>
            <w:r>
              <w:rPr>
                <w:spacing w:val="-2"/>
              </w:rPr>
              <w:t>программы.</w:t>
            </w:r>
          </w:p>
          <w:p w:rsidR="008E06BB" w:rsidRDefault="0071499E">
            <w:pPr>
              <w:pStyle w:val="TableParagraph"/>
              <w:spacing w:before="20"/>
              <w:ind w:left="16"/>
            </w:pPr>
            <w:r>
              <w:rPr>
                <w:spacing w:val="-2"/>
              </w:rPr>
              <w:t>Мультимедийный</w:t>
            </w:r>
          </w:p>
          <w:p w:rsidR="008E06BB" w:rsidRDefault="0071499E">
            <w:pPr>
              <w:pStyle w:val="TableParagraph"/>
              <w:spacing w:line="270" w:lineRule="atLeast"/>
              <w:ind w:left="16" w:right="1696"/>
            </w:pPr>
            <w:r>
              <w:t>проектор</w:t>
            </w:r>
            <w:r>
              <w:rPr>
                <w:spacing w:val="-14"/>
              </w:rPr>
              <w:t xml:space="preserve"> </w:t>
            </w:r>
            <w:r>
              <w:t>с</w:t>
            </w:r>
            <w:r>
              <w:rPr>
                <w:spacing w:val="-14"/>
              </w:rPr>
              <w:t xml:space="preserve"> </w:t>
            </w:r>
            <w:r>
              <w:t>набором</w:t>
            </w:r>
            <w:r>
              <w:rPr>
                <w:spacing w:val="-14"/>
              </w:rPr>
              <w:t xml:space="preserve"> </w:t>
            </w:r>
            <w:r>
              <w:t>презентаций. Тестовые вопросы и задачи.</w:t>
            </w:r>
          </w:p>
        </w:tc>
        <w:tc>
          <w:tcPr>
            <w:tcW w:w="2396" w:type="dxa"/>
          </w:tcPr>
          <w:p w:rsidR="008E06BB" w:rsidRDefault="008E06BB">
            <w:pPr>
              <w:pStyle w:val="TableParagraph"/>
              <w:spacing w:before="159"/>
              <w:rPr>
                <w:sz w:val="19"/>
              </w:rPr>
            </w:pPr>
          </w:p>
          <w:p w:rsidR="008E06BB" w:rsidRDefault="0071499E">
            <w:pPr>
              <w:pStyle w:val="TableParagraph"/>
              <w:spacing w:line="244" w:lineRule="auto"/>
              <w:ind w:left="201" w:right="276"/>
              <w:rPr>
                <w:sz w:val="19"/>
              </w:rPr>
            </w:pPr>
            <w:r>
              <w:rPr>
                <w:spacing w:val="-2"/>
                <w:sz w:val="19"/>
              </w:rPr>
              <w:t>ГКУ</w:t>
            </w:r>
            <w:r>
              <w:rPr>
                <w:spacing w:val="-10"/>
                <w:sz w:val="19"/>
              </w:rPr>
              <w:t xml:space="preserve"> </w:t>
            </w:r>
            <w:r>
              <w:rPr>
                <w:spacing w:val="-2"/>
                <w:sz w:val="19"/>
              </w:rPr>
              <w:t>«Республиканский</w:t>
            </w:r>
            <w:r>
              <w:rPr>
                <w:spacing w:val="-2"/>
                <w:sz w:val="19"/>
              </w:rPr>
              <w:t xml:space="preserve"> психоневрологический диспансер»</w:t>
            </w:r>
          </w:p>
          <w:p w:rsidR="008E06BB" w:rsidRDefault="0071499E">
            <w:pPr>
              <w:pStyle w:val="TableParagraph"/>
              <w:spacing w:before="9"/>
              <w:ind w:left="85"/>
              <w:rPr>
                <w:sz w:val="19"/>
              </w:rPr>
            </w:pPr>
            <w:r>
              <w:rPr>
                <w:sz w:val="19"/>
              </w:rPr>
              <w:t>г.</w:t>
            </w:r>
            <w:r>
              <w:rPr>
                <w:spacing w:val="-1"/>
                <w:sz w:val="19"/>
              </w:rPr>
              <w:t xml:space="preserve"> </w:t>
            </w:r>
            <w:r>
              <w:rPr>
                <w:spacing w:val="-2"/>
                <w:sz w:val="19"/>
              </w:rPr>
              <w:t>Грозный,</w:t>
            </w:r>
          </w:p>
          <w:p w:rsidR="008E06BB" w:rsidRDefault="0071499E">
            <w:pPr>
              <w:pStyle w:val="TableParagraph"/>
              <w:spacing w:before="18" w:line="259" w:lineRule="auto"/>
              <w:ind w:left="1112" w:right="49"/>
              <w:rPr>
                <w:sz w:val="19"/>
              </w:rPr>
            </w:pPr>
            <w:r>
              <w:rPr>
                <w:spacing w:val="-2"/>
                <w:sz w:val="19"/>
              </w:rPr>
              <w:t xml:space="preserve">ул.Верхоянска </w:t>
            </w:r>
            <w:r>
              <w:rPr>
                <w:sz w:val="19"/>
              </w:rPr>
              <w:t>я 10</w:t>
            </w:r>
          </w:p>
        </w:tc>
      </w:tr>
      <w:tr w:rsidR="008E06BB">
        <w:trPr>
          <w:trHeight w:val="2177"/>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71"/>
              <w:rPr>
                <w:sz w:val="19"/>
              </w:rPr>
            </w:pPr>
          </w:p>
          <w:p w:rsidR="008E06BB" w:rsidRDefault="0071499E">
            <w:pPr>
              <w:pStyle w:val="TableParagraph"/>
              <w:ind w:left="91" w:right="46"/>
              <w:jc w:val="center"/>
              <w:rPr>
                <w:sz w:val="19"/>
              </w:rPr>
            </w:pPr>
            <w:r>
              <w:rPr>
                <w:spacing w:val="-5"/>
                <w:sz w:val="19"/>
              </w:rPr>
              <w:t>4.</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66"/>
              <w:rPr>
                <w:sz w:val="19"/>
              </w:rPr>
            </w:pPr>
          </w:p>
          <w:p w:rsidR="008E06BB" w:rsidRDefault="0071499E">
            <w:pPr>
              <w:pStyle w:val="TableParagraph"/>
              <w:spacing w:line="252" w:lineRule="auto"/>
              <w:ind w:left="937" w:right="295" w:hanging="654"/>
              <w:rPr>
                <w:sz w:val="19"/>
              </w:rPr>
            </w:pPr>
            <w:r>
              <w:rPr>
                <w:spacing w:val="-2"/>
                <w:sz w:val="19"/>
              </w:rPr>
              <w:t>Медицина</w:t>
            </w:r>
            <w:r>
              <w:rPr>
                <w:spacing w:val="-10"/>
                <w:sz w:val="19"/>
              </w:rPr>
              <w:t xml:space="preserve"> </w:t>
            </w:r>
            <w:r>
              <w:rPr>
                <w:spacing w:val="-2"/>
                <w:sz w:val="19"/>
              </w:rPr>
              <w:t>чрезвычайных ситуаций</w:t>
            </w:r>
          </w:p>
        </w:tc>
        <w:tc>
          <w:tcPr>
            <w:tcW w:w="4848" w:type="dxa"/>
          </w:tcPr>
          <w:p w:rsidR="008E06BB" w:rsidRDefault="008E06BB">
            <w:pPr>
              <w:pStyle w:val="TableParagraph"/>
              <w:spacing w:before="30"/>
            </w:pPr>
          </w:p>
          <w:p w:rsidR="008E06BB" w:rsidRDefault="0071499E">
            <w:pPr>
              <w:pStyle w:val="TableParagraph"/>
              <w:spacing w:line="261" w:lineRule="auto"/>
              <w:ind w:left="16" w:right="1354"/>
            </w:pPr>
            <w:r>
              <w:t>Учебные классы с комплексом учебно-</w:t>
            </w:r>
            <w:r>
              <w:rPr>
                <w:spacing w:val="-14"/>
              </w:rPr>
              <w:t xml:space="preserve"> </w:t>
            </w:r>
            <w:r>
              <w:t>методического</w:t>
            </w:r>
            <w:r>
              <w:rPr>
                <w:spacing w:val="-14"/>
              </w:rPr>
              <w:t xml:space="preserve"> </w:t>
            </w:r>
            <w:r>
              <w:t>обеспечения. Учебные слайды, видеофильмы.</w:t>
            </w:r>
          </w:p>
          <w:p w:rsidR="008E06BB" w:rsidRDefault="0071499E">
            <w:pPr>
              <w:pStyle w:val="TableParagraph"/>
              <w:spacing w:line="251" w:lineRule="exact"/>
              <w:ind w:left="16"/>
            </w:pPr>
            <w:r>
              <w:t>Компьютерные</w:t>
            </w:r>
            <w:r>
              <w:rPr>
                <w:spacing w:val="-8"/>
              </w:rPr>
              <w:t xml:space="preserve"> </w:t>
            </w:r>
            <w:r>
              <w:t>обучающие</w:t>
            </w:r>
            <w:r>
              <w:rPr>
                <w:spacing w:val="-7"/>
              </w:rPr>
              <w:t xml:space="preserve"> </w:t>
            </w:r>
            <w:r>
              <w:rPr>
                <w:spacing w:val="-2"/>
              </w:rPr>
              <w:t>программы.</w:t>
            </w:r>
          </w:p>
          <w:p w:rsidR="008E06BB" w:rsidRDefault="0071499E">
            <w:pPr>
              <w:pStyle w:val="TableParagraph"/>
              <w:spacing w:before="20"/>
              <w:ind w:left="16"/>
            </w:pPr>
            <w:r>
              <w:rPr>
                <w:spacing w:val="-2"/>
              </w:rPr>
              <w:t>Мультимедийный</w:t>
            </w:r>
          </w:p>
          <w:p w:rsidR="008E06BB" w:rsidRDefault="0071499E">
            <w:pPr>
              <w:pStyle w:val="TableParagraph"/>
              <w:spacing w:line="270" w:lineRule="atLeast"/>
              <w:ind w:left="16" w:right="1696"/>
            </w:pPr>
            <w:r>
              <w:t>проектор</w:t>
            </w:r>
            <w:r>
              <w:rPr>
                <w:spacing w:val="-14"/>
              </w:rPr>
              <w:t xml:space="preserve"> </w:t>
            </w:r>
            <w:r>
              <w:t>с</w:t>
            </w:r>
            <w:r>
              <w:rPr>
                <w:spacing w:val="-14"/>
              </w:rPr>
              <w:t xml:space="preserve"> </w:t>
            </w:r>
            <w:r>
              <w:t>набором</w:t>
            </w:r>
            <w:r>
              <w:rPr>
                <w:spacing w:val="-14"/>
              </w:rPr>
              <w:t xml:space="preserve"> </w:t>
            </w:r>
            <w:r>
              <w:t>презентаций. Тестовые вопросы и задачи</w:t>
            </w:r>
          </w:p>
        </w:tc>
        <w:tc>
          <w:tcPr>
            <w:tcW w:w="2396"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71"/>
              <w:rPr>
                <w:sz w:val="19"/>
              </w:rPr>
            </w:pPr>
          </w:p>
          <w:p w:rsidR="008E06BB" w:rsidRDefault="0071499E">
            <w:pPr>
              <w:pStyle w:val="TableParagraph"/>
              <w:spacing w:line="247" w:lineRule="auto"/>
              <w:ind w:left="363" w:hanging="231"/>
              <w:rPr>
                <w:sz w:val="19"/>
              </w:rPr>
            </w:pPr>
            <w:r>
              <w:rPr>
                <w:spacing w:val="-2"/>
                <w:sz w:val="19"/>
              </w:rPr>
              <w:t>г.</w:t>
            </w:r>
            <w:r>
              <w:rPr>
                <w:spacing w:val="-10"/>
                <w:sz w:val="19"/>
              </w:rPr>
              <w:t xml:space="preserve"> </w:t>
            </w:r>
            <w:r>
              <w:rPr>
                <w:spacing w:val="-2"/>
                <w:sz w:val="19"/>
              </w:rPr>
              <w:t>Тюмень,</w:t>
            </w:r>
            <w:r>
              <w:rPr>
                <w:spacing w:val="-10"/>
                <w:sz w:val="19"/>
              </w:rPr>
              <w:t xml:space="preserve"> </w:t>
            </w:r>
            <w:r>
              <w:rPr>
                <w:spacing w:val="-2"/>
                <w:sz w:val="19"/>
              </w:rPr>
              <w:t>ул.Одесская</w:t>
            </w:r>
            <w:r>
              <w:rPr>
                <w:spacing w:val="-10"/>
                <w:sz w:val="19"/>
              </w:rPr>
              <w:t xml:space="preserve"> </w:t>
            </w:r>
            <w:r>
              <w:rPr>
                <w:spacing w:val="-2"/>
                <w:sz w:val="19"/>
              </w:rPr>
              <w:t xml:space="preserve">52 </w:t>
            </w:r>
            <w:r>
              <w:rPr>
                <w:sz w:val="19"/>
              </w:rPr>
              <w:t>учебный корпус № 3</w:t>
            </w:r>
          </w:p>
        </w:tc>
      </w:tr>
      <w:tr w:rsidR="008E06BB">
        <w:trPr>
          <w:trHeight w:val="1656"/>
        </w:trPr>
        <w:tc>
          <w:tcPr>
            <w:tcW w:w="614" w:type="dxa"/>
            <w:vMerge w:val="restart"/>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05"/>
              <w:rPr>
                <w:sz w:val="19"/>
              </w:rPr>
            </w:pPr>
          </w:p>
          <w:p w:rsidR="008E06BB" w:rsidRDefault="0071499E">
            <w:pPr>
              <w:pStyle w:val="TableParagraph"/>
              <w:ind w:left="91" w:right="46"/>
              <w:jc w:val="center"/>
              <w:rPr>
                <w:sz w:val="19"/>
              </w:rPr>
            </w:pPr>
            <w:r>
              <w:rPr>
                <w:spacing w:val="-5"/>
                <w:sz w:val="19"/>
              </w:rPr>
              <w:t>5.</w:t>
            </w:r>
          </w:p>
        </w:tc>
        <w:tc>
          <w:tcPr>
            <w:tcW w:w="2620" w:type="dxa"/>
            <w:vMerge w:val="restart"/>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05"/>
              <w:rPr>
                <w:sz w:val="19"/>
              </w:rPr>
            </w:pPr>
          </w:p>
          <w:p w:rsidR="008E06BB" w:rsidRDefault="0071499E">
            <w:pPr>
              <w:pStyle w:val="TableParagraph"/>
              <w:ind w:left="63" w:right="50"/>
              <w:jc w:val="center"/>
              <w:rPr>
                <w:sz w:val="19"/>
              </w:rPr>
            </w:pPr>
            <w:r>
              <w:rPr>
                <w:spacing w:val="-2"/>
                <w:sz w:val="19"/>
              </w:rPr>
              <w:t>Патология</w:t>
            </w:r>
          </w:p>
        </w:tc>
        <w:tc>
          <w:tcPr>
            <w:tcW w:w="4848" w:type="dxa"/>
          </w:tcPr>
          <w:p w:rsidR="008E06BB" w:rsidRDefault="0071499E">
            <w:pPr>
              <w:pStyle w:val="TableParagraph"/>
              <w:spacing w:before="3" w:line="254" w:lineRule="auto"/>
              <w:ind w:left="16"/>
            </w:pPr>
            <w:r>
              <w:t>Учебные</w:t>
            </w:r>
            <w:r>
              <w:rPr>
                <w:spacing w:val="-10"/>
              </w:rPr>
              <w:t xml:space="preserve"> </w:t>
            </w:r>
            <w:r>
              <w:t>кабинеты</w:t>
            </w:r>
            <w:r>
              <w:rPr>
                <w:spacing w:val="-10"/>
              </w:rPr>
              <w:t xml:space="preserve"> </w:t>
            </w:r>
            <w:r>
              <w:t>с</w:t>
            </w:r>
            <w:r>
              <w:rPr>
                <w:spacing w:val="-12"/>
              </w:rPr>
              <w:t xml:space="preserve"> </w:t>
            </w:r>
            <w:r>
              <w:t>комплексом</w:t>
            </w:r>
            <w:r>
              <w:rPr>
                <w:spacing w:val="-10"/>
              </w:rPr>
              <w:t xml:space="preserve"> </w:t>
            </w:r>
            <w:r>
              <w:t>учебно-методического обеспечения.</w:t>
            </w:r>
          </w:p>
          <w:p w:rsidR="008E06BB" w:rsidRDefault="0071499E">
            <w:pPr>
              <w:pStyle w:val="TableParagraph"/>
              <w:spacing w:before="16" w:line="259" w:lineRule="auto"/>
              <w:ind w:left="16" w:right="1354"/>
            </w:pPr>
            <w:r>
              <w:t>Методические</w:t>
            </w:r>
            <w:r>
              <w:rPr>
                <w:spacing w:val="-14"/>
              </w:rPr>
              <w:t xml:space="preserve"> </w:t>
            </w:r>
            <w:r>
              <w:t>пособия,</w:t>
            </w:r>
            <w:r>
              <w:rPr>
                <w:spacing w:val="-14"/>
              </w:rPr>
              <w:t xml:space="preserve"> </w:t>
            </w:r>
            <w:r>
              <w:t>Учебные задания, тестовые задания.</w:t>
            </w:r>
          </w:p>
          <w:p w:rsidR="008E06BB" w:rsidRDefault="0071499E">
            <w:pPr>
              <w:pStyle w:val="TableParagraph"/>
              <w:spacing w:line="247" w:lineRule="exact"/>
              <w:ind w:left="16"/>
            </w:pPr>
            <w:r>
              <w:rPr>
                <w:spacing w:val="-2"/>
              </w:rPr>
              <w:t>Ноутбук,</w:t>
            </w:r>
            <w:r>
              <w:rPr>
                <w:spacing w:val="8"/>
              </w:rPr>
              <w:t xml:space="preserve"> </w:t>
            </w:r>
            <w:r>
              <w:rPr>
                <w:spacing w:val="-2"/>
              </w:rPr>
              <w:t>мультимедийный проектор</w:t>
            </w:r>
            <w:r>
              <w:rPr>
                <w:spacing w:val="-1"/>
              </w:rPr>
              <w:t xml:space="preserve"> </w:t>
            </w:r>
            <w:r>
              <w:rPr>
                <w:spacing w:val="-2"/>
              </w:rPr>
              <w:t>Тестовые</w:t>
            </w:r>
          </w:p>
          <w:p w:rsidR="008E06BB" w:rsidRDefault="0071499E">
            <w:pPr>
              <w:pStyle w:val="TableParagraph"/>
              <w:spacing w:before="18"/>
              <w:ind w:left="256"/>
            </w:pPr>
            <w:r>
              <w:t>вопросы</w:t>
            </w:r>
            <w:r>
              <w:rPr>
                <w:spacing w:val="-4"/>
              </w:rPr>
              <w:t xml:space="preserve"> </w:t>
            </w:r>
            <w:r>
              <w:t>и</w:t>
            </w:r>
            <w:r>
              <w:rPr>
                <w:spacing w:val="-6"/>
              </w:rPr>
              <w:t xml:space="preserve"> </w:t>
            </w:r>
            <w:r>
              <w:t>ситуационные</w:t>
            </w:r>
            <w:r>
              <w:rPr>
                <w:spacing w:val="-2"/>
              </w:rPr>
              <w:t xml:space="preserve"> задачи.</w:t>
            </w:r>
          </w:p>
        </w:tc>
        <w:tc>
          <w:tcPr>
            <w:tcW w:w="2396" w:type="dxa"/>
            <w:vMerge w:val="restart"/>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23"/>
              <w:rPr>
                <w:sz w:val="19"/>
              </w:rPr>
            </w:pPr>
          </w:p>
          <w:p w:rsidR="008E06BB" w:rsidRDefault="0071499E">
            <w:pPr>
              <w:pStyle w:val="TableParagraph"/>
              <w:spacing w:line="244"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4" w:line="247" w:lineRule="auto"/>
              <w:ind w:left="1112" w:hanging="1052"/>
              <w:rPr>
                <w:sz w:val="19"/>
              </w:rPr>
            </w:pPr>
            <w:r>
              <w:rPr>
                <w:sz w:val="19"/>
              </w:rPr>
              <w:t>г.</w:t>
            </w:r>
            <w:r>
              <w:rPr>
                <w:spacing w:val="-12"/>
                <w:sz w:val="19"/>
              </w:rPr>
              <w:t xml:space="preserve"> </w:t>
            </w:r>
            <w:r>
              <w:rPr>
                <w:sz w:val="19"/>
              </w:rPr>
              <w:t>Грозный,</w:t>
            </w:r>
            <w:r>
              <w:rPr>
                <w:spacing w:val="-12"/>
                <w:sz w:val="19"/>
              </w:rPr>
              <w:t xml:space="preserve"> </w:t>
            </w:r>
            <w:r>
              <w:rPr>
                <w:sz w:val="19"/>
              </w:rPr>
              <w:t>ул.</w:t>
            </w:r>
            <w:r>
              <w:rPr>
                <w:spacing w:val="-12"/>
                <w:sz w:val="19"/>
              </w:rPr>
              <w:t xml:space="preserve"> </w:t>
            </w:r>
            <w:r>
              <w:rPr>
                <w:sz w:val="19"/>
              </w:rPr>
              <w:t xml:space="preserve">Верхоянская </w:t>
            </w:r>
            <w:r>
              <w:rPr>
                <w:spacing w:val="-6"/>
                <w:sz w:val="19"/>
              </w:rPr>
              <w:t>10</w:t>
            </w:r>
          </w:p>
        </w:tc>
      </w:tr>
      <w:tr w:rsidR="008E06BB">
        <w:trPr>
          <w:trHeight w:val="1927"/>
        </w:trPr>
        <w:tc>
          <w:tcPr>
            <w:tcW w:w="614" w:type="dxa"/>
            <w:vMerge/>
            <w:tcBorders>
              <w:top w:val="nil"/>
            </w:tcBorders>
          </w:tcPr>
          <w:p w:rsidR="008E06BB" w:rsidRDefault="008E06BB">
            <w:pPr>
              <w:rPr>
                <w:sz w:val="2"/>
                <w:szCs w:val="2"/>
              </w:rPr>
            </w:pPr>
          </w:p>
        </w:tc>
        <w:tc>
          <w:tcPr>
            <w:tcW w:w="2620" w:type="dxa"/>
            <w:vMerge/>
            <w:tcBorders>
              <w:top w:val="nil"/>
            </w:tcBorders>
          </w:tcPr>
          <w:p w:rsidR="008E06BB" w:rsidRDefault="008E06BB">
            <w:pPr>
              <w:rPr>
                <w:sz w:val="2"/>
                <w:szCs w:val="2"/>
              </w:rPr>
            </w:pPr>
          </w:p>
        </w:tc>
        <w:tc>
          <w:tcPr>
            <w:tcW w:w="4848" w:type="dxa"/>
          </w:tcPr>
          <w:p w:rsidR="008E06BB" w:rsidRDefault="008E06BB">
            <w:pPr>
              <w:pStyle w:val="TableParagraph"/>
              <w:spacing w:before="24"/>
            </w:pPr>
          </w:p>
          <w:p w:rsidR="008E06BB" w:rsidRDefault="0071499E">
            <w:pPr>
              <w:pStyle w:val="TableParagraph"/>
              <w:spacing w:line="259" w:lineRule="auto"/>
              <w:ind w:left="16" w:right="125"/>
            </w:pPr>
            <w:r>
              <w:t>Патологоанатомические отделения ЛПУ, гистологические</w:t>
            </w:r>
            <w:r>
              <w:rPr>
                <w:spacing w:val="-14"/>
              </w:rPr>
              <w:t xml:space="preserve"> </w:t>
            </w:r>
            <w:r>
              <w:t>лаборатории,</w:t>
            </w:r>
            <w:r>
              <w:rPr>
                <w:spacing w:val="-14"/>
              </w:rPr>
              <w:t xml:space="preserve"> </w:t>
            </w:r>
            <w:r>
              <w:t>лаборатории</w:t>
            </w:r>
            <w:r>
              <w:t xml:space="preserve"> клинической патоморфологии, ИГХ-лаборатории.</w:t>
            </w:r>
            <w:r>
              <w:rPr>
                <w:spacing w:val="-13"/>
              </w:rPr>
              <w:t xml:space="preserve"> </w:t>
            </w:r>
            <w:r>
              <w:t>Мультимедийные</w:t>
            </w:r>
            <w:r>
              <w:rPr>
                <w:spacing w:val="-14"/>
              </w:rPr>
              <w:t xml:space="preserve"> </w:t>
            </w:r>
            <w:r>
              <w:t>проекторы, компьютерное оборудование</w:t>
            </w:r>
          </w:p>
          <w:p w:rsidR="008E06BB" w:rsidRDefault="0071499E">
            <w:pPr>
              <w:pStyle w:val="TableParagraph"/>
              <w:spacing w:line="247" w:lineRule="exact"/>
              <w:ind w:left="16"/>
            </w:pPr>
            <w:r>
              <w:t>Архив</w:t>
            </w:r>
            <w:r>
              <w:rPr>
                <w:spacing w:val="-2"/>
              </w:rPr>
              <w:t xml:space="preserve"> </w:t>
            </w:r>
            <w:r>
              <w:t>макро-</w:t>
            </w:r>
            <w:r>
              <w:rPr>
                <w:spacing w:val="-3"/>
              </w:rPr>
              <w:t xml:space="preserve"> </w:t>
            </w:r>
            <w:r>
              <w:t>и</w:t>
            </w:r>
            <w:r>
              <w:rPr>
                <w:spacing w:val="-2"/>
              </w:rPr>
              <w:t xml:space="preserve"> </w:t>
            </w:r>
            <w:r>
              <w:t>микро-</w:t>
            </w:r>
            <w:r>
              <w:rPr>
                <w:spacing w:val="-2"/>
              </w:rPr>
              <w:t xml:space="preserve"> препаратов.</w:t>
            </w:r>
          </w:p>
        </w:tc>
        <w:tc>
          <w:tcPr>
            <w:tcW w:w="2396" w:type="dxa"/>
            <w:vMerge/>
            <w:tcBorders>
              <w:top w:val="nil"/>
            </w:tcBorders>
          </w:tcPr>
          <w:p w:rsidR="008E06BB" w:rsidRDefault="008E06BB">
            <w:pPr>
              <w:rPr>
                <w:sz w:val="2"/>
                <w:szCs w:val="2"/>
              </w:rPr>
            </w:pPr>
          </w:p>
        </w:tc>
      </w:tr>
      <w:tr w:rsidR="008E06BB">
        <w:trPr>
          <w:trHeight w:val="1656"/>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2"/>
              <w:rPr>
                <w:sz w:val="19"/>
              </w:rPr>
            </w:pPr>
          </w:p>
          <w:p w:rsidR="008E06BB" w:rsidRDefault="0071499E">
            <w:pPr>
              <w:pStyle w:val="TableParagraph"/>
              <w:ind w:left="91" w:right="46"/>
              <w:jc w:val="center"/>
              <w:rPr>
                <w:sz w:val="19"/>
              </w:rPr>
            </w:pPr>
            <w:r>
              <w:rPr>
                <w:spacing w:val="-5"/>
                <w:sz w:val="19"/>
              </w:rPr>
              <w:t>6.</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2"/>
              <w:rPr>
                <w:sz w:val="19"/>
              </w:rPr>
            </w:pPr>
          </w:p>
          <w:p w:rsidR="008E06BB" w:rsidRDefault="0071499E">
            <w:pPr>
              <w:pStyle w:val="TableParagraph"/>
              <w:ind w:left="68" w:right="50"/>
              <w:jc w:val="center"/>
              <w:rPr>
                <w:sz w:val="19"/>
              </w:rPr>
            </w:pPr>
            <w:r>
              <w:rPr>
                <w:spacing w:val="-2"/>
                <w:sz w:val="19"/>
              </w:rPr>
              <w:t>Наркология</w:t>
            </w:r>
          </w:p>
        </w:tc>
        <w:tc>
          <w:tcPr>
            <w:tcW w:w="4848" w:type="dxa"/>
          </w:tcPr>
          <w:p w:rsidR="008E06BB" w:rsidRDefault="0071499E">
            <w:pPr>
              <w:pStyle w:val="TableParagraph"/>
              <w:spacing w:before="4" w:line="261" w:lineRule="auto"/>
              <w:ind w:left="16" w:right="1354"/>
            </w:pPr>
            <w:r>
              <w:t>Учебные кабинеты с комплексом учебно-</w:t>
            </w:r>
            <w:r>
              <w:rPr>
                <w:spacing w:val="-14"/>
              </w:rPr>
              <w:t xml:space="preserve"> </w:t>
            </w:r>
            <w:r>
              <w:t>методического</w:t>
            </w:r>
            <w:r>
              <w:rPr>
                <w:spacing w:val="-14"/>
              </w:rPr>
              <w:t xml:space="preserve"> </w:t>
            </w:r>
            <w:r>
              <w:t>обеспечения. Методические пособия, Учебные</w:t>
            </w:r>
            <w:r>
              <w:t xml:space="preserve"> задания, тестовые задания.</w:t>
            </w:r>
          </w:p>
          <w:p w:rsidR="008E06BB" w:rsidRDefault="0071499E">
            <w:pPr>
              <w:pStyle w:val="TableParagraph"/>
              <w:spacing w:line="242" w:lineRule="exact"/>
              <w:ind w:left="16"/>
            </w:pPr>
            <w:r>
              <w:rPr>
                <w:spacing w:val="-2"/>
              </w:rPr>
              <w:t>Ноутбук,</w:t>
            </w:r>
            <w:r>
              <w:rPr>
                <w:spacing w:val="8"/>
              </w:rPr>
              <w:t xml:space="preserve"> </w:t>
            </w:r>
            <w:r>
              <w:rPr>
                <w:spacing w:val="-2"/>
              </w:rPr>
              <w:t>мультимедийный проектор</w:t>
            </w:r>
            <w:r>
              <w:rPr>
                <w:spacing w:val="-1"/>
              </w:rPr>
              <w:t xml:space="preserve"> </w:t>
            </w:r>
            <w:r>
              <w:rPr>
                <w:spacing w:val="-2"/>
              </w:rPr>
              <w:t>Тестовые</w:t>
            </w:r>
          </w:p>
          <w:p w:rsidR="008E06BB" w:rsidRDefault="0071499E">
            <w:pPr>
              <w:pStyle w:val="TableParagraph"/>
              <w:spacing w:before="18"/>
              <w:ind w:left="16"/>
            </w:pPr>
            <w:r>
              <w:t>вопросы</w:t>
            </w:r>
            <w:r>
              <w:rPr>
                <w:spacing w:val="-4"/>
              </w:rPr>
              <w:t xml:space="preserve"> </w:t>
            </w:r>
            <w:r>
              <w:t>и</w:t>
            </w:r>
            <w:r>
              <w:rPr>
                <w:spacing w:val="-6"/>
              </w:rPr>
              <w:t xml:space="preserve"> </w:t>
            </w:r>
            <w:r>
              <w:t>ситуационные</w:t>
            </w:r>
            <w:r>
              <w:rPr>
                <w:spacing w:val="-2"/>
              </w:rPr>
              <w:t xml:space="preserve"> задачи.</w:t>
            </w:r>
          </w:p>
        </w:tc>
        <w:tc>
          <w:tcPr>
            <w:tcW w:w="2396" w:type="dxa"/>
          </w:tcPr>
          <w:p w:rsidR="008E06BB" w:rsidRDefault="008E06BB">
            <w:pPr>
              <w:pStyle w:val="TableParagraph"/>
              <w:spacing w:before="17"/>
              <w:rPr>
                <w:sz w:val="19"/>
              </w:rPr>
            </w:pPr>
          </w:p>
          <w:p w:rsidR="008E06BB" w:rsidRDefault="0071499E">
            <w:pPr>
              <w:pStyle w:val="TableParagraph"/>
              <w:spacing w:line="242" w:lineRule="auto"/>
              <w:ind w:left="201" w:right="330"/>
              <w:rPr>
                <w:sz w:val="19"/>
              </w:rPr>
            </w:pPr>
            <w:r>
              <w:rPr>
                <w:spacing w:val="-4"/>
                <w:sz w:val="19"/>
              </w:rPr>
              <w:t>ГБУ</w:t>
            </w:r>
            <w:r>
              <w:rPr>
                <w:spacing w:val="-8"/>
                <w:sz w:val="19"/>
              </w:rPr>
              <w:t xml:space="preserve"> </w:t>
            </w:r>
            <w:r>
              <w:rPr>
                <w:spacing w:val="-4"/>
                <w:sz w:val="19"/>
              </w:rPr>
              <w:t xml:space="preserve">«Республиканский </w:t>
            </w:r>
            <w:r>
              <w:rPr>
                <w:spacing w:val="-2"/>
                <w:sz w:val="19"/>
              </w:rPr>
              <w:t>наркологический диспансер»</w:t>
            </w:r>
          </w:p>
          <w:p w:rsidR="008E06BB" w:rsidRDefault="0071499E">
            <w:pPr>
              <w:pStyle w:val="TableParagraph"/>
              <w:spacing w:before="16" w:line="252" w:lineRule="auto"/>
              <w:ind w:left="1112" w:hanging="1052"/>
              <w:rPr>
                <w:sz w:val="19"/>
              </w:rPr>
            </w:pPr>
            <w:r>
              <w:rPr>
                <w:spacing w:val="-2"/>
                <w:sz w:val="19"/>
              </w:rPr>
              <w:t>г.</w:t>
            </w:r>
            <w:r>
              <w:rPr>
                <w:spacing w:val="-10"/>
                <w:sz w:val="19"/>
              </w:rPr>
              <w:t xml:space="preserve"> </w:t>
            </w:r>
            <w:r>
              <w:rPr>
                <w:spacing w:val="-2"/>
                <w:sz w:val="19"/>
              </w:rPr>
              <w:t>Грозный,</w:t>
            </w:r>
            <w:r>
              <w:rPr>
                <w:spacing w:val="-10"/>
                <w:sz w:val="19"/>
              </w:rPr>
              <w:t xml:space="preserve"> </w:t>
            </w:r>
            <w:r>
              <w:rPr>
                <w:spacing w:val="-2"/>
                <w:sz w:val="19"/>
              </w:rPr>
              <w:t>ул.</w:t>
            </w:r>
            <w:r>
              <w:rPr>
                <w:spacing w:val="-10"/>
                <w:sz w:val="19"/>
              </w:rPr>
              <w:t xml:space="preserve"> </w:t>
            </w:r>
            <w:r>
              <w:rPr>
                <w:spacing w:val="-2"/>
                <w:sz w:val="19"/>
              </w:rPr>
              <w:t xml:space="preserve">Верхоянская </w:t>
            </w:r>
            <w:r>
              <w:rPr>
                <w:spacing w:val="-6"/>
                <w:sz w:val="19"/>
              </w:rPr>
              <w:t>10</w:t>
            </w:r>
          </w:p>
        </w:tc>
      </w:tr>
      <w:tr w:rsidR="008E06BB">
        <w:trPr>
          <w:trHeight w:val="2084"/>
        </w:trPr>
        <w:tc>
          <w:tcPr>
            <w:tcW w:w="614" w:type="dxa"/>
            <w:tcBorders>
              <w:bottom w:val="single" w:sz="8" w:space="0" w:color="000000"/>
            </w:tcBorders>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0"/>
              <w:rPr>
                <w:sz w:val="19"/>
              </w:rPr>
            </w:pPr>
          </w:p>
          <w:p w:rsidR="008E06BB" w:rsidRDefault="0071499E">
            <w:pPr>
              <w:pStyle w:val="TableParagraph"/>
              <w:ind w:left="91" w:right="46"/>
              <w:jc w:val="center"/>
              <w:rPr>
                <w:sz w:val="19"/>
              </w:rPr>
            </w:pPr>
            <w:r>
              <w:rPr>
                <w:spacing w:val="-5"/>
                <w:sz w:val="19"/>
              </w:rPr>
              <w:t>7.</w:t>
            </w:r>
          </w:p>
        </w:tc>
        <w:tc>
          <w:tcPr>
            <w:tcW w:w="2620" w:type="dxa"/>
            <w:tcBorders>
              <w:bottom w:val="single" w:sz="8" w:space="0" w:color="000000"/>
            </w:tcBorders>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0"/>
              <w:rPr>
                <w:sz w:val="19"/>
              </w:rPr>
            </w:pPr>
          </w:p>
          <w:p w:rsidR="008E06BB" w:rsidRDefault="0071499E">
            <w:pPr>
              <w:pStyle w:val="TableParagraph"/>
              <w:ind w:left="64" w:right="50"/>
              <w:jc w:val="center"/>
              <w:rPr>
                <w:sz w:val="19"/>
              </w:rPr>
            </w:pPr>
            <w:r>
              <w:rPr>
                <w:spacing w:val="-2"/>
                <w:sz w:val="19"/>
              </w:rPr>
              <w:t>Психотерапия</w:t>
            </w:r>
          </w:p>
        </w:tc>
        <w:tc>
          <w:tcPr>
            <w:tcW w:w="4848" w:type="dxa"/>
            <w:tcBorders>
              <w:bottom w:val="single" w:sz="8" w:space="0" w:color="000000"/>
            </w:tcBorders>
          </w:tcPr>
          <w:p w:rsidR="008E06BB" w:rsidRDefault="0071499E">
            <w:pPr>
              <w:pStyle w:val="TableParagraph"/>
              <w:spacing w:before="216" w:line="259" w:lineRule="auto"/>
              <w:ind w:left="16" w:right="1354"/>
            </w:pPr>
            <w:r>
              <w:t>Учебные кабинеты с комплексом учебно-</w:t>
            </w:r>
            <w:r>
              <w:rPr>
                <w:spacing w:val="-14"/>
              </w:rPr>
              <w:t xml:space="preserve"> </w:t>
            </w:r>
            <w:r>
              <w:t>методического</w:t>
            </w:r>
            <w:r>
              <w:rPr>
                <w:spacing w:val="-14"/>
              </w:rPr>
              <w:t xml:space="preserve"> </w:t>
            </w:r>
            <w:r>
              <w:t>обеспечения. Методические пособия, Учебные задания, тестовые задания.</w:t>
            </w:r>
          </w:p>
          <w:p w:rsidR="008E06BB" w:rsidRDefault="0071499E">
            <w:pPr>
              <w:pStyle w:val="TableParagraph"/>
              <w:spacing w:line="259" w:lineRule="auto"/>
              <w:ind w:left="16"/>
            </w:pPr>
            <w:r>
              <w:rPr>
                <w:spacing w:val="-2"/>
              </w:rPr>
              <w:t>Ноутбук,</w:t>
            </w:r>
            <w:r>
              <w:rPr>
                <w:spacing w:val="-12"/>
              </w:rPr>
              <w:t xml:space="preserve"> </w:t>
            </w:r>
            <w:r>
              <w:rPr>
                <w:spacing w:val="-2"/>
              </w:rPr>
              <w:t>мультимедийный</w:t>
            </w:r>
            <w:r>
              <w:rPr>
                <w:spacing w:val="-12"/>
              </w:rPr>
              <w:t xml:space="preserve"> </w:t>
            </w:r>
            <w:r>
              <w:rPr>
                <w:spacing w:val="-2"/>
              </w:rPr>
              <w:t>проектор</w:t>
            </w:r>
            <w:r>
              <w:rPr>
                <w:spacing w:val="-12"/>
              </w:rPr>
              <w:t xml:space="preserve"> </w:t>
            </w:r>
            <w:r>
              <w:rPr>
                <w:spacing w:val="-2"/>
              </w:rPr>
              <w:t xml:space="preserve">Тестовые </w:t>
            </w:r>
            <w:r>
              <w:t>вопросы и ситуационные задачи.</w:t>
            </w:r>
          </w:p>
        </w:tc>
        <w:tc>
          <w:tcPr>
            <w:tcW w:w="2396" w:type="dxa"/>
            <w:tcBorders>
              <w:bottom w:val="single" w:sz="8" w:space="0" w:color="000000"/>
            </w:tcBorders>
          </w:tcPr>
          <w:p w:rsidR="008E06BB" w:rsidRDefault="008E06BB">
            <w:pPr>
              <w:pStyle w:val="TableParagraph"/>
              <w:rPr>
                <w:sz w:val="19"/>
              </w:rPr>
            </w:pPr>
          </w:p>
          <w:p w:rsidR="008E06BB" w:rsidRDefault="008E06BB">
            <w:pPr>
              <w:pStyle w:val="TableParagraph"/>
              <w:spacing w:before="29"/>
              <w:rPr>
                <w:sz w:val="19"/>
              </w:rPr>
            </w:pPr>
          </w:p>
          <w:p w:rsidR="008E06BB" w:rsidRDefault="0071499E">
            <w:pPr>
              <w:pStyle w:val="TableParagraph"/>
              <w:spacing w:line="242"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8" w:line="460" w:lineRule="exact"/>
              <w:ind w:left="17" w:right="49"/>
              <w:rPr>
                <w:sz w:val="19"/>
              </w:rPr>
            </w:pPr>
            <w:r>
              <w:rPr>
                <w:spacing w:val="-2"/>
                <w:sz w:val="19"/>
              </w:rPr>
              <w:t>г.</w:t>
            </w:r>
            <w:r>
              <w:rPr>
                <w:spacing w:val="-10"/>
                <w:sz w:val="19"/>
              </w:rPr>
              <w:t xml:space="preserve"> </w:t>
            </w:r>
            <w:r>
              <w:rPr>
                <w:spacing w:val="-2"/>
                <w:sz w:val="19"/>
              </w:rPr>
              <w:t>Грозный,</w:t>
            </w:r>
            <w:r>
              <w:rPr>
                <w:spacing w:val="-10"/>
                <w:sz w:val="19"/>
              </w:rPr>
              <w:t xml:space="preserve"> </w:t>
            </w:r>
            <w:r>
              <w:rPr>
                <w:spacing w:val="-2"/>
                <w:sz w:val="19"/>
              </w:rPr>
              <w:t xml:space="preserve">ул.Верхоянская </w:t>
            </w:r>
            <w:r>
              <w:rPr>
                <w:spacing w:val="-6"/>
                <w:sz w:val="19"/>
              </w:rPr>
              <w:t>10</w:t>
            </w:r>
          </w:p>
        </w:tc>
      </w:tr>
      <w:tr w:rsidR="008E06BB">
        <w:trPr>
          <w:trHeight w:val="913"/>
        </w:trPr>
        <w:tc>
          <w:tcPr>
            <w:tcW w:w="614" w:type="dxa"/>
            <w:tcBorders>
              <w:top w:val="single" w:sz="8" w:space="0" w:color="000000"/>
            </w:tcBorders>
          </w:tcPr>
          <w:p w:rsidR="008E06BB" w:rsidRDefault="008E06BB">
            <w:pPr>
              <w:pStyle w:val="TableParagraph"/>
              <w:rPr>
                <w:sz w:val="20"/>
              </w:rPr>
            </w:pPr>
          </w:p>
        </w:tc>
        <w:tc>
          <w:tcPr>
            <w:tcW w:w="2620" w:type="dxa"/>
            <w:tcBorders>
              <w:top w:val="single" w:sz="8" w:space="0" w:color="000000"/>
            </w:tcBorders>
          </w:tcPr>
          <w:p w:rsidR="008E06BB" w:rsidRDefault="008E06BB">
            <w:pPr>
              <w:pStyle w:val="TableParagraph"/>
              <w:rPr>
                <w:sz w:val="20"/>
              </w:rPr>
            </w:pPr>
          </w:p>
        </w:tc>
        <w:tc>
          <w:tcPr>
            <w:tcW w:w="4848" w:type="dxa"/>
            <w:tcBorders>
              <w:top w:val="single" w:sz="8" w:space="0" w:color="000000"/>
            </w:tcBorders>
          </w:tcPr>
          <w:p w:rsidR="008E06BB" w:rsidRDefault="0071499E">
            <w:pPr>
              <w:pStyle w:val="TableParagraph"/>
              <w:spacing w:before="210" w:line="259" w:lineRule="auto"/>
              <w:ind w:left="16" w:right="1354"/>
            </w:pPr>
            <w:r>
              <w:t>Учебные кабинеты с комплексом учебно-</w:t>
            </w:r>
            <w:r>
              <w:rPr>
                <w:spacing w:val="-14"/>
              </w:rPr>
              <w:t xml:space="preserve"> </w:t>
            </w:r>
            <w:r>
              <w:t>методического</w:t>
            </w:r>
            <w:r>
              <w:rPr>
                <w:spacing w:val="-14"/>
              </w:rPr>
              <w:t xml:space="preserve"> </w:t>
            </w:r>
            <w:r>
              <w:t>обеспечения.</w:t>
            </w:r>
          </w:p>
        </w:tc>
        <w:tc>
          <w:tcPr>
            <w:tcW w:w="2396" w:type="dxa"/>
            <w:tcBorders>
              <w:top w:val="single" w:sz="8" w:space="0" w:color="000000"/>
            </w:tcBorders>
          </w:tcPr>
          <w:p w:rsidR="008E06BB" w:rsidRDefault="008E06BB">
            <w:pPr>
              <w:pStyle w:val="TableParagraph"/>
              <w:rPr>
                <w:sz w:val="20"/>
              </w:rPr>
            </w:pPr>
          </w:p>
        </w:tc>
      </w:tr>
    </w:tbl>
    <w:p w:rsidR="008E06BB" w:rsidRDefault="008E06BB">
      <w:pPr>
        <w:pStyle w:val="TableParagraph"/>
        <w:rPr>
          <w:sz w:val="20"/>
        </w:rPr>
        <w:sectPr w:rsidR="008E06BB">
          <w:pgSz w:w="11910" w:h="16840"/>
          <w:pgMar w:top="860" w:right="425" w:bottom="1000" w:left="283" w:header="0" w:footer="805"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620"/>
        <w:gridCol w:w="4848"/>
        <w:gridCol w:w="2396"/>
      </w:tblGrid>
      <w:tr w:rsidR="008E06BB">
        <w:trPr>
          <w:trHeight w:val="1382"/>
        </w:trPr>
        <w:tc>
          <w:tcPr>
            <w:tcW w:w="614" w:type="dxa"/>
          </w:tcPr>
          <w:p w:rsidR="008E06BB" w:rsidRDefault="0071499E">
            <w:pPr>
              <w:pStyle w:val="TableParagraph"/>
              <w:spacing w:line="218" w:lineRule="exact"/>
              <w:ind w:left="91" w:right="48"/>
              <w:jc w:val="center"/>
              <w:rPr>
                <w:sz w:val="19"/>
              </w:rPr>
            </w:pPr>
            <w:r>
              <w:rPr>
                <w:spacing w:val="-5"/>
                <w:sz w:val="19"/>
              </w:rPr>
              <w:lastRenderedPageBreak/>
              <w:t>6.</w:t>
            </w:r>
          </w:p>
        </w:tc>
        <w:tc>
          <w:tcPr>
            <w:tcW w:w="2620" w:type="dxa"/>
          </w:tcPr>
          <w:p w:rsidR="008E06BB" w:rsidRDefault="0071499E">
            <w:pPr>
              <w:pStyle w:val="TableParagraph"/>
              <w:spacing w:line="218" w:lineRule="exact"/>
              <w:ind w:left="15"/>
              <w:rPr>
                <w:sz w:val="19"/>
              </w:rPr>
            </w:pPr>
            <w:r>
              <w:rPr>
                <w:spacing w:val="-2"/>
                <w:sz w:val="19"/>
              </w:rPr>
              <w:t>Психотерапия</w:t>
            </w:r>
            <w:r>
              <w:rPr>
                <w:sz w:val="19"/>
              </w:rPr>
              <w:t xml:space="preserve"> </w:t>
            </w:r>
            <w:r>
              <w:rPr>
                <w:spacing w:val="-2"/>
                <w:sz w:val="19"/>
              </w:rPr>
              <w:t>зависимостей</w:t>
            </w:r>
          </w:p>
        </w:tc>
        <w:tc>
          <w:tcPr>
            <w:tcW w:w="4848" w:type="dxa"/>
          </w:tcPr>
          <w:p w:rsidR="008E06BB" w:rsidRDefault="0071499E">
            <w:pPr>
              <w:pStyle w:val="TableParagraph"/>
              <w:spacing w:line="259" w:lineRule="auto"/>
              <w:ind w:left="16" w:right="1354"/>
            </w:pPr>
            <w:r>
              <w:t>Методические</w:t>
            </w:r>
            <w:r>
              <w:rPr>
                <w:spacing w:val="-14"/>
              </w:rPr>
              <w:t xml:space="preserve"> </w:t>
            </w:r>
            <w:r>
              <w:t>пособия,</w:t>
            </w:r>
            <w:r>
              <w:rPr>
                <w:spacing w:val="-14"/>
              </w:rPr>
              <w:t xml:space="preserve"> </w:t>
            </w:r>
            <w:r>
              <w:t>Учебные задания, тестовые задания.</w:t>
            </w:r>
          </w:p>
          <w:p w:rsidR="008E06BB" w:rsidRDefault="0071499E">
            <w:pPr>
              <w:pStyle w:val="TableParagraph"/>
              <w:spacing w:line="254" w:lineRule="auto"/>
              <w:ind w:left="16"/>
            </w:pPr>
            <w:r>
              <w:rPr>
                <w:spacing w:val="-2"/>
              </w:rPr>
              <w:t>Ноутбук,</w:t>
            </w:r>
            <w:r>
              <w:rPr>
                <w:spacing w:val="-12"/>
              </w:rPr>
              <w:t xml:space="preserve"> </w:t>
            </w:r>
            <w:r>
              <w:rPr>
                <w:spacing w:val="-2"/>
              </w:rPr>
              <w:t>мультимедийный</w:t>
            </w:r>
            <w:r>
              <w:rPr>
                <w:spacing w:val="-12"/>
              </w:rPr>
              <w:t xml:space="preserve"> </w:t>
            </w:r>
            <w:r>
              <w:rPr>
                <w:spacing w:val="-2"/>
              </w:rPr>
              <w:t>проектор</w:t>
            </w:r>
            <w:r>
              <w:rPr>
                <w:spacing w:val="-12"/>
              </w:rPr>
              <w:t xml:space="preserve"> </w:t>
            </w:r>
            <w:r>
              <w:rPr>
                <w:spacing w:val="-2"/>
              </w:rPr>
              <w:t xml:space="preserve">Тестовые </w:t>
            </w:r>
            <w:r>
              <w:t>вопросы и ситуационные задачи.</w:t>
            </w:r>
          </w:p>
        </w:tc>
        <w:tc>
          <w:tcPr>
            <w:tcW w:w="2396" w:type="dxa"/>
          </w:tcPr>
          <w:p w:rsidR="008E06BB" w:rsidRDefault="008E06BB">
            <w:pPr>
              <w:pStyle w:val="TableParagraph"/>
              <w:spacing w:before="43"/>
              <w:rPr>
                <w:sz w:val="19"/>
              </w:rPr>
            </w:pPr>
          </w:p>
          <w:p w:rsidR="008E06BB" w:rsidRDefault="0071499E">
            <w:pPr>
              <w:pStyle w:val="TableParagraph"/>
              <w:spacing w:line="252" w:lineRule="auto"/>
              <w:ind w:left="201" w:right="330"/>
              <w:rPr>
                <w:sz w:val="19"/>
              </w:rPr>
            </w:pPr>
            <w:r>
              <w:rPr>
                <w:spacing w:val="-4"/>
                <w:sz w:val="19"/>
              </w:rPr>
              <w:t>ГБУ</w:t>
            </w:r>
            <w:r>
              <w:rPr>
                <w:spacing w:val="-8"/>
                <w:sz w:val="19"/>
              </w:rPr>
              <w:t xml:space="preserve"> </w:t>
            </w:r>
            <w:r>
              <w:rPr>
                <w:spacing w:val="-4"/>
                <w:sz w:val="19"/>
              </w:rPr>
              <w:t xml:space="preserve">«Республиканский </w:t>
            </w:r>
            <w:r>
              <w:rPr>
                <w:spacing w:val="-2"/>
                <w:sz w:val="19"/>
              </w:rPr>
              <w:t>наркологический диспансер»</w:t>
            </w:r>
          </w:p>
          <w:p w:rsidR="008E06BB" w:rsidRDefault="0071499E">
            <w:pPr>
              <w:pStyle w:val="TableParagraph"/>
              <w:spacing w:line="212" w:lineRule="exact"/>
              <w:ind w:left="17"/>
              <w:rPr>
                <w:sz w:val="19"/>
              </w:rPr>
            </w:pPr>
            <w:r>
              <w:rPr>
                <w:sz w:val="19"/>
              </w:rPr>
              <w:t>г.</w:t>
            </w:r>
            <w:r>
              <w:rPr>
                <w:spacing w:val="-3"/>
                <w:sz w:val="19"/>
              </w:rPr>
              <w:t xml:space="preserve"> </w:t>
            </w:r>
            <w:r>
              <w:rPr>
                <w:sz w:val="19"/>
              </w:rPr>
              <w:t>Грозный,</w:t>
            </w:r>
            <w:r>
              <w:rPr>
                <w:spacing w:val="-3"/>
                <w:sz w:val="19"/>
              </w:rPr>
              <w:t xml:space="preserve"> </w:t>
            </w:r>
            <w:r>
              <w:rPr>
                <w:sz w:val="19"/>
              </w:rPr>
              <w:t>ул.</w:t>
            </w:r>
            <w:r>
              <w:rPr>
                <w:spacing w:val="-3"/>
                <w:sz w:val="19"/>
              </w:rPr>
              <w:t xml:space="preserve"> </w:t>
            </w:r>
            <w:r>
              <w:rPr>
                <w:spacing w:val="-2"/>
                <w:sz w:val="19"/>
              </w:rPr>
              <w:t>Верхоянская</w:t>
            </w:r>
          </w:p>
          <w:p w:rsidR="008E06BB" w:rsidRDefault="0071499E">
            <w:pPr>
              <w:pStyle w:val="TableParagraph"/>
              <w:spacing w:line="201" w:lineRule="exact"/>
              <w:ind w:left="17"/>
              <w:rPr>
                <w:sz w:val="19"/>
              </w:rPr>
            </w:pPr>
            <w:r>
              <w:rPr>
                <w:spacing w:val="-5"/>
                <w:sz w:val="19"/>
              </w:rPr>
              <w:t>10</w:t>
            </w:r>
          </w:p>
        </w:tc>
      </w:tr>
      <w:tr w:rsidR="008E06BB">
        <w:trPr>
          <w:trHeight w:val="1843"/>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28"/>
              <w:rPr>
                <w:sz w:val="19"/>
              </w:rPr>
            </w:pPr>
          </w:p>
          <w:p w:rsidR="008E06BB" w:rsidRDefault="0071499E">
            <w:pPr>
              <w:pStyle w:val="TableParagraph"/>
              <w:ind w:left="91" w:right="48"/>
              <w:jc w:val="center"/>
              <w:rPr>
                <w:sz w:val="19"/>
              </w:rPr>
            </w:pPr>
            <w:r>
              <w:rPr>
                <w:spacing w:val="-5"/>
                <w:sz w:val="19"/>
              </w:rPr>
              <w:t>7.</w:t>
            </w:r>
          </w:p>
        </w:tc>
        <w:tc>
          <w:tcPr>
            <w:tcW w:w="2620" w:type="dxa"/>
          </w:tcPr>
          <w:p w:rsidR="008E06BB" w:rsidRDefault="008E06BB">
            <w:pPr>
              <w:pStyle w:val="TableParagraph"/>
              <w:rPr>
                <w:sz w:val="19"/>
              </w:rPr>
            </w:pPr>
          </w:p>
          <w:p w:rsidR="008E06BB" w:rsidRDefault="008E06BB">
            <w:pPr>
              <w:pStyle w:val="TableParagraph"/>
              <w:spacing w:before="115"/>
              <w:rPr>
                <w:sz w:val="19"/>
              </w:rPr>
            </w:pPr>
          </w:p>
          <w:p w:rsidR="008E06BB" w:rsidRDefault="0071499E">
            <w:pPr>
              <w:pStyle w:val="TableParagraph"/>
              <w:spacing w:line="254" w:lineRule="auto"/>
              <w:ind w:left="62" w:right="50"/>
              <w:jc w:val="center"/>
              <w:rPr>
                <w:sz w:val="19"/>
              </w:rPr>
            </w:pPr>
            <w:r>
              <w:rPr>
                <w:sz w:val="19"/>
              </w:rPr>
              <w:t>Психические</w:t>
            </w:r>
            <w:r>
              <w:rPr>
                <w:spacing w:val="-12"/>
                <w:sz w:val="19"/>
              </w:rPr>
              <w:t xml:space="preserve"> </w:t>
            </w:r>
            <w:r>
              <w:rPr>
                <w:sz w:val="19"/>
              </w:rPr>
              <w:t>расстройства экстремальных и чрезвычайных ситуаций</w:t>
            </w:r>
          </w:p>
        </w:tc>
        <w:tc>
          <w:tcPr>
            <w:tcW w:w="4848" w:type="dxa"/>
          </w:tcPr>
          <w:p w:rsidR="008E06BB" w:rsidRDefault="0071499E">
            <w:pPr>
              <w:pStyle w:val="TableParagraph"/>
              <w:spacing w:before="192" w:line="259" w:lineRule="auto"/>
              <w:ind w:left="16"/>
            </w:pPr>
            <w:r>
              <w:t>Учебные</w:t>
            </w:r>
            <w:r>
              <w:rPr>
                <w:spacing w:val="-10"/>
              </w:rPr>
              <w:t xml:space="preserve"> </w:t>
            </w:r>
            <w:r>
              <w:t>кабинеты</w:t>
            </w:r>
            <w:r>
              <w:rPr>
                <w:spacing w:val="-10"/>
              </w:rPr>
              <w:t xml:space="preserve"> </w:t>
            </w:r>
            <w:r>
              <w:t>с</w:t>
            </w:r>
            <w:r>
              <w:rPr>
                <w:spacing w:val="-12"/>
              </w:rPr>
              <w:t xml:space="preserve"> </w:t>
            </w:r>
            <w:r>
              <w:t>комплексом</w:t>
            </w:r>
            <w:r>
              <w:rPr>
                <w:spacing w:val="-10"/>
              </w:rPr>
              <w:t xml:space="preserve"> </w:t>
            </w:r>
            <w:r>
              <w:t>учебно-методического обеспечения.</w:t>
            </w:r>
          </w:p>
          <w:p w:rsidR="008E06BB" w:rsidRDefault="0071499E">
            <w:pPr>
              <w:pStyle w:val="TableParagraph"/>
              <w:spacing w:before="5" w:line="259" w:lineRule="auto"/>
              <w:ind w:left="16" w:right="1354"/>
            </w:pPr>
            <w:r>
              <w:t>Методические</w:t>
            </w:r>
            <w:r>
              <w:rPr>
                <w:spacing w:val="-14"/>
              </w:rPr>
              <w:t xml:space="preserve"> </w:t>
            </w:r>
            <w:r>
              <w:t>пособия,</w:t>
            </w:r>
            <w:r>
              <w:rPr>
                <w:spacing w:val="-14"/>
              </w:rPr>
              <w:t xml:space="preserve"> </w:t>
            </w:r>
            <w:r>
              <w:t>Учебные</w:t>
            </w:r>
            <w:r>
              <w:t xml:space="preserve"> задания, тестовые задания.</w:t>
            </w:r>
          </w:p>
          <w:p w:rsidR="008E06BB" w:rsidRDefault="0071499E">
            <w:pPr>
              <w:pStyle w:val="TableParagraph"/>
              <w:spacing w:line="247" w:lineRule="exact"/>
              <w:ind w:left="16"/>
            </w:pPr>
            <w:r>
              <w:rPr>
                <w:spacing w:val="-2"/>
              </w:rPr>
              <w:t>Ноутбук,</w:t>
            </w:r>
            <w:r>
              <w:rPr>
                <w:spacing w:val="8"/>
              </w:rPr>
              <w:t xml:space="preserve"> </w:t>
            </w:r>
            <w:r>
              <w:rPr>
                <w:spacing w:val="-2"/>
              </w:rPr>
              <w:t>мультимедийный проектор</w:t>
            </w:r>
            <w:r>
              <w:rPr>
                <w:spacing w:val="-1"/>
              </w:rPr>
              <w:t xml:space="preserve"> </w:t>
            </w:r>
            <w:r>
              <w:rPr>
                <w:spacing w:val="-2"/>
              </w:rPr>
              <w:t>Тестовые</w:t>
            </w:r>
          </w:p>
          <w:p w:rsidR="008E06BB" w:rsidRDefault="0071499E">
            <w:pPr>
              <w:pStyle w:val="TableParagraph"/>
              <w:spacing w:before="18"/>
              <w:ind w:left="16"/>
            </w:pPr>
            <w:r>
              <w:t>вопросы</w:t>
            </w:r>
            <w:r>
              <w:rPr>
                <w:spacing w:val="-4"/>
              </w:rPr>
              <w:t xml:space="preserve"> </w:t>
            </w:r>
            <w:r>
              <w:t>и</w:t>
            </w:r>
            <w:r>
              <w:rPr>
                <w:spacing w:val="-6"/>
              </w:rPr>
              <w:t xml:space="preserve"> </w:t>
            </w:r>
            <w:r>
              <w:t>ситуационные</w:t>
            </w:r>
            <w:r>
              <w:rPr>
                <w:spacing w:val="-2"/>
              </w:rPr>
              <w:t xml:space="preserve"> задачи.</w:t>
            </w:r>
          </w:p>
        </w:tc>
        <w:tc>
          <w:tcPr>
            <w:tcW w:w="2396"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2"/>
              <w:rPr>
                <w:sz w:val="19"/>
              </w:rPr>
            </w:pPr>
          </w:p>
          <w:p w:rsidR="008E06BB" w:rsidRDefault="0071499E">
            <w:pPr>
              <w:pStyle w:val="TableParagraph"/>
              <w:spacing w:line="247"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11" w:line="242" w:lineRule="auto"/>
              <w:ind w:left="17"/>
              <w:rPr>
                <w:sz w:val="19"/>
              </w:rPr>
            </w:pPr>
            <w:r>
              <w:rPr>
                <w:sz w:val="19"/>
              </w:rPr>
              <w:t>г.</w:t>
            </w:r>
            <w:r>
              <w:rPr>
                <w:spacing w:val="17"/>
                <w:sz w:val="19"/>
              </w:rPr>
              <w:t xml:space="preserve"> </w:t>
            </w:r>
            <w:r>
              <w:rPr>
                <w:sz w:val="19"/>
              </w:rPr>
              <w:t>Грозный,</w:t>
            </w:r>
            <w:r>
              <w:rPr>
                <w:spacing w:val="19"/>
                <w:sz w:val="19"/>
              </w:rPr>
              <w:t xml:space="preserve"> </w:t>
            </w:r>
            <w:r>
              <w:rPr>
                <w:sz w:val="19"/>
              </w:rPr>
              <w:t xml:space="preserve">ул.Верхоянская </w:t>
            </w:r>
            <w:r>
              <w:rPr>
                <w:spacing w:val="-6"/>
                <w:sz w:val="19"/>
              </w:rPr>
              <w:t>10</w:t>
            </w:r>
          </w:p>
        </w:tc>
      </w:tr>
      <w:tr w:rsidR="008E06BB">
        <w:trPr>
          <w:trHeight w:val="1656"/>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1"/>
              <w:rPr>
                <w:sz w:val="19"/>
              </w:rPr>
            </w:pPr>
          </w:p>
          <w:p w:rsidR="008E06BB" w:rsidRDefault="0071499E">
            <w:pPr>
              <w:pStyle w:val="TableParagraph"/>
              <w:ind w:left="91" w:right="48"/>
              <w:jc w:val="center"/>
              <w:rPr>
                <w:sz w:val="19"/>
              </w:rPr>
            </w:pPr>
            <w:r>
              <w:rPr>
                <w:spacing w:val="-5"/>
                <w:sz w:val="19"/>
              </w:rPr>
              <w:t>8.</w:t>
            </w:r>
          </w:p>
        </w:tc>
        <w:tc>
          <w:tcPr>
            <w:tcW w:w="2620" w:type="dxa"/>
          </w:tcPr>
          <w:p w:rsidR="008E06BB" w:rsidRDefault="008E06BB">
            <w:pPr>
              <w:pStyle w:val="TableParagraph"/>
              <w:rPr>
                <w:sz w:val="19"/>
              </w:rPr>
            </w:pPr>
          </w:p>
          <w:p w:rsidR="008E06BB" w:rsidRDefault="008E06BB">
            <w:pPr>
              <w:pStyle w:val="TableParagraph"/>
              <w:spacing w:before="159"/>
              <w:rPr>
                <w:sz w:val="19"/>
              </w:rPr>
            </w:pPr>
          </w:p>
          <w:p w:rsidR="008E06BB" w:rsidRDefault="0071499E">
            <w:pPr>
              <w:pStyle w:val="TableParagraph"/>
              <w:spacing w:before="1" w:line="220" w:lineRule="auto"/>
              <w:ind w:left="784" w:right="295" w:hanging="284"/>
              <w:rPr>
                <w:sz w:val="19"/>
              </w:rPr>
            </w:pPr>
            <w:r>
              <w:rPr>
                <w:spacing w:val="-4"/>
                <w:sz w:val="19"/>
              </w:rPr>
              <w:t xml:space="preserve">Психосоматические </w:t>
            </w:r>
            <w:r>
              <w:rPr>
                <w:spacing w:val="-2"/>
                <w:sz w:val="19"/>
              </w:rPr>
              <w:t>расстройства</w:t>
            </w:r>
          </w:p>
        </w:tc>
        <w:tc>
          <w:tcPr>
            <w:tcW w:w="4848" w:type="dxa"/>
          </w:tcPr>
          <w:p w:rsidR="008E06BB" w:rsidRDefault="0071499E">
            <w:pPr>
              <w:pStyle w:val="TableParagraph"/>
              <w:spacing w:before="8" w:line="259" w:lineRule="auto"/>
              <w:ind w:left="16" w:right="1354"/>
            </w:pPr>
            <w:r>
              <w:t>Учебные кабинеты с комплексом</w:t>
            </w:r>
            <w:r>
              <w:t xml:space="preserve"> учебно-</w:t>
            </w:r>
            <w:r>
              <w:rPr>
                <w:spacing w:val="-14"/>
              </w:rPr>
              <w:t xml:space="preserve"> </w:t>
            </w:r>
            <w:r>
              <w:t>методического</w:t>
            </w:r>
            <w:r>
              <w:rPr>
                <w:spacing w:val="-14"/>
              </w:rPr>
              <w:t xml:space="preserve"> </w:t>
            </w:r>
            <w:r>
              <w:t>обеспечения. Методические пособия, Учебные задания, тестовые задания.</w:t>
            </w:r>
          </w:p>
          <w:p w:rsidR="008E06BB" w:rsidRDefault="0071499E">
            <w:pPr>
              <w:pStyle w:val="TableParagraph"/>
              <w:spacing w:before="1"/>
              <w:ind w:left="16"/>
            </w:pPr>
            <w:r>
              <w:rPr>
                <w:spacing w:val="-2"/>
              </w:rPr>
              <w:t>Ноутбук,</w:t>
            </w:r>
            <w:r>
              <w:rPr>
                <w:spacing w:val="8"/>
              </w:rPr>
              <w:t xml:space="preserve"> </w:t>
            </w:r>
            <w:r>
              <w:rPr>
                <w:spacing w:val="-2"/>
              </w:rPr>
              <w:t>мультимедийный проектор</w:t>
            </w:r>
            <w:r>
              <w:rPr>
                <w:spacing w:val="-1"/>
              </w:rPr>
              <w:t xml:space="preserve"> </w:t>
            </w:r>
            <w:r>
              <w:rPr>
                <w:spacing w:val="-2"/>
              </w:rPr>
              <w:t>Тестовые</w:t>
            </w:r>
          </w:p>
          <w:p w:rsidR="008E06BB" w:rsidRDefault="0071499E">
            <w:pPr>
              <w:pStyle w:val="TableParagraph"/>
              <w:spacing w:before="16"/>
              <w:ind w:left="16"/>
            </w:pPr>
            <w:r>
              <w:t>вопросы</w:t>
            </w:r>
            <w:r>
              <w:rPr>
                <w:spacing w:val="-4"/>
              </w:rPr>
              <w:t xml:space="preserve"> </w:t>
            </w:r>
            <w:r>
              <w:t>и</w:t>
            </w:r>
            <w:r>
              <w:rPr>
                <w:spacing w:val="-6"/>
              </w:rPr>
              <w:t xml:space="preserve"> </w:t>
            </w:r>
            <w:r>
              <w:t>ситуационные</w:t>
            </w:r>
            <w:r>
              <w:rPr>
                <w:spacing w:val="-2"/>
              </w:rPr>
              <w:t xml:space="preserve"> задачи.</w:t>
            </w:r>
          </w:p>
        </w:tc>
        <w:tc>
          <w:tcPr>
            <w:tcW w:w="2396" w:type="dxa"/>
          </w:tcPr>
          <w:p w:rsidR="008E06BB" w:rsidRDefault="008E06BB">
            <w:pPr>
              <w:pStyle w:val="TableParagraph"/>
              <w:rPr>
                <w:sz w:val="19"/>
              </w:rPr>
            </w:pPr>
          </w:p>
          <w:p w:rsidR="008E06BB" w:rsidRDefault="008E06BB">
            <w:pPr>
              <w:pStyle w:val="TableParagraph"/>
              <w:spacing w:before="71"/>
              <w:rPr>
                <w:sz w:val="19"/>
              </w:rPr>
            </w:pPr>
          </w:p>
          <w:p w:rsidR="008E06BB" w:rsidRDefault="0071499E">
            <w:pPr>
              <w:pStyle w:val="TableParagraph"/>
              <w:spacing w:line="242"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4" w:line="230" w:lineRule="atLeast"/>
              <w:ind w:left="17"/>
              <w:rPr>
                <w:sz w:val="19"/>
              </w:rPr>
            </w:pPr>
            <w:r>
              <w:rPr>
                <w:sz w:val="19"/>
              </w:rPr>
              <w:t>г.</w:t>
            </w:r>
            <w:r>
              <w:rPr>
                <w:spacing w:val="15"/>
                <w:sz w:val="19"/>
              </w:rPr>
              <w:t xml:space="preserve"> </w:t>
            </w:r>
            <w:r>
              <w:rPr>
                <w:sz w:val="19"/>
              </w:rPr>
              <w:t>Грозный,</w:t>
            </w:r>
            <w:r>
              <w:rPr>
                <w:spacing w:val="18"/>
                <w:sz w:val="19"/>
              </w:rPr>
              <w:t xml:space="preserve"> </w:t>
            </w:r>
            <w:r>
              <w:rPr>
                <w:sz w:val="19"/>
              </w:rPr>
              <w:t xml:space="preserve">ул.Верхоянская </w:t>
            </w:r>
            <w:r>
              <w:rPr>
                <w:spacing w:val="-4"/>
                <w:sz w:val="19"/>
              </w:rPr>
              <w:t>101</w:t>
            </w:r>
          </w:p>
        </w:tc>
      </w:tr>
      <w:tr w:rsidR="008E06BB">
        <w:trPr>
          <w:trHeight w:val="2297"/>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34"/>
              <w:rPr>
                <w:sz w:val="19"/>
              </w:rPr>
            </w:pPr>
          </w:p>
          <w:p w:rsidR="008E06BB" w:rsidRDefault="0071499E">
            <w:pPr>
              <w:pStyle w:val="TableParagraph"/>
              <w:ind w:left="91" w:right="62"/>
              <w:jc w:val="center"/>
              <w:rPr>
                <w:sz w:val="19"/>
              </w:rPr>
            </w:pPr>
            <w:r>
              <w:rPr>
                <w:spacing w:val="-10"/>
                <w:sz w:val="19"/>
              </w:rPr>
              <w:t>9</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24"/>
              <w:rPr>
                <w:sz w:val="19"/>
              </w:rPr>
            </w:pPr>
          </w:p>
          <w:p w:rsidR="008E06BB" w:rsidRDefault="0071499E">
            <w:pPr>
              <w:pStyle w:val="TableParagraph"/>
              <w:spacing w:line="259" w:lineRule="auto"/>
              <w:ind w:left="346" w:right="354" w:firstLine="28"/>
              <w:rPr>
                <w:sz w:val="19"/>
              </w:rPr>
            </w:pPr>
            <w:r>
              <w:rPr>
                <w:sz w:val="19"/>
              </w:rPr>
              <w:t>Психиатрия</w:t>
            </w:r>
            <w:r>
              <w:rPr>
                <w:spacing w:val="-12"/>
                <w:sz w:val="19"/>
              </w:rPr>
              <w:t xml:space="preserve"> </w:t>
            </w:r>
            <w:r>
              <w:rPr>
                <w:sz w:val="19"/>
              </w:rPr>
              <w:t>детского</w:t>
            </w:r>
            <w:r>
              <w:rPr>
                <w:spacing w:val="-12"/>
                <w:sz w:val="19"/>
              </w:rPr>
              <w:t xml:space="preserve"> </w:t>
            </w:r>
            <w:r>
              <w:rPr>
                <w:sz w:val="19"/>
              </w:rPr>
              <w:t xml:space="preserve">и </w:t>
            </w:r>
            <w:r>
              <w:rPr>
                <w:spacing w:val="-2"/>
                <w:sz w:val="19"/>
              </w:rPr>
              <w:t>подросткового возраста</w:t>
            </w:r>
          </w:p>
        </w:tc>
        <w:tc>
          <w:tcPr>
            <w:tcW w:w="4848" w:type="dxa"/>
          </w:tcPr>
          <w:p w:rsidR="008E06BB" w:rsidRDefault="008E06BB">
            <w:pPr>
              <w:pStyle w:val="TableParagraph"/>
              <w:spacing w:before="67"/>
            </w:pPr>
          </w:p>
          <w:p w:rsidR="008E06BB" w:rsidRDefault="0071499E">
            <w:pPr>
              <w:pStyle w:val="TableParagraph"/>
              <w:spacing w:line="261" w:lineRule="auto"/>
              <w:ind w:left="16" w:right="1354"/>
            </w:pPr>
            <w:r>
              <w:t>Учебные кабинеты с комплексом учебно-</w:t>
            </w:r>
            <w:r>
              <w:rPr>
                <w:spacing w:val="-14"/>
              </w:rPr>
              <w:t xml:space="preserve"> </w:t>
            </w:r>
            <w:r>
              <w:t>методического</w:t>
            </w:r>
            <w:r>
              <w:rPr>
                <w:spacing w:val="-14"/>
              </w:rPr>
              <w:t xml:space="preserve"> </w:t>
            </w:r>
            <w:r>
              <w:t>обеспечения. Методические пособия, Учебные задания, тестовые задания.</w:t>
            </w:r>
          </w:p>
          <w:p w:rsidR="008E06BB" w:rsidRDefault="0071499E">
            <w:pPr>
              <w:pStyle w:val="TableParagraph"/>
              <w:spacing w:before="1" w:line="259" w:lineRule="auto"/>
              <w:ind w:left="16"/>
            </w:pPr>
            <w:r>
              <w:rPr>
                <w:spacing w:val="-2"/>
              </w:rPr>
              <w:t>Ноутбук,</w:t>
            </w:r>
            <w:r>
              <w:rPr>
                <w:spacing w:val="-12"/>
              </w:rPr>
              <w:t xml:space="preserve"> </w:t>
            </w:r>
            <w:r>
              <w:rPr>
                <w:spacing w:val="-2"/>
              </w:rPr>
              <w:t>мультимедийный</w:t>
            </w:r>
            <w:r>
              <w:rPr>
                <w:spacing w:val="-12"/>
              </w:rPr>
              <w:t xml:space="preserve"> </w:t>
            </w:r>
            <w:r>
              <w:rPr>
                <w:spacing w:val="-2"/>
              </w:rPr>
              <w:t>проектор</w:t>
            </w:r>
            <w:r>
              <w:rPr>
                <w:spacing w:val="-12"/>
              </w:rPr>
              <w:t xml:space="preserve"> </w:t>
            </w:r>
            <w:r>
              <w:rPr>
                <w:spacing w:val="-2"/>
              </w:rPr>
              <w:t xml:space="preserve">Тестовые </w:t>
            </w:r>
            <w:r>
              <w:t>вопросы и ситуационные задачи.</w:t>
            </w:r>
          </w:p>
        </w:tc>
        <w:tc>
          <w:tcPr>
            <w:tcW w:w="2396"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61"/>
              <w:rPr>
                <w:sz w:val="19"/>
              </w:rPr>
            </w:pPr>
          </w:p>
          <w:p w:rsidR="008E06BB" w:rsidRDefault="0071499E">
            <w:pPr>
              <w:pStyle w:val="TableParagraph"/>
              <w:spacing w:line="242"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2" w:line="230" w:lineRule="exact"/>
              <w:ind w:left="17"/>
              <w:rPr>
                <w:sz w:val="19"/>
              </w:rPr>
            </w:pPr>
            <w:r>
              <w:rPr>
                <w:sz w:val="19"/>
              </w:rPr>
              <w:t>г. Грозный,</w:t>
            </w:r>
            <w:r>
              <w:rPr>
                <w:spacing w:val="11"/>
                <w:sz w:val="19"/>
              </w:rPr>
              <w:t xml:space="preserve"> </w:t>
            </w:r>
            <w:r>
              <w:rPr>
                <w:sz w:val="19"/>
              </w:rPr>
              <w:t xml:space="preserve">ул.Верхоянская </w:t>
            </w:r>
            <w:r>
              <w:rPr>
                <w:spacing w:val="-6"/>
                <w:sz w:val="19"/>
              </w:rPr>
              <w:t>10</w:t>
            </w:r>
          </w:p>
        </w:tc>
      </w:tr>
      <w:tr w:rsidR="008E06BB">
        <w:trPr>
          <w:trHeight w:val="2300"/>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135"/>
              <w:rPr>
                <w:sz w:val="19"/>
              </w:rPr>
            </w:pPr>
          </w:p>
          <w:p w:rsidR="008E06BB" w:rsidRDefault="0071499E">
            <w:pPr>
              <w:pStyle w:val="TableParagraph"/>
              <w:ind w:left="133"/>
              <w:jc w:val="center"/>
              <w:rPr>
                <w:sz w:val="19"/>
              </w:rPr>
            </w:pPr>
            <w:r>
              <w:rPr>
                <w:spacing w:val="-5"/>
                <w:sz w:val="19"/>
              </w:rPr>
              <w:t>10.</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4"/>
              <w:rPr>
                <w:sz w:val="19"/>
              </w:rPr>
            </w:pPr>
          </w:p>
          <w:p w:rsidR="008E06BB" w:rsidRDefault="0071499E">
            <w:pPr>
              <w:pStyle w:val="TableParagraph"/>
              <w:spacing w:line="252" w:lineRule="auto"/>
              <w:ind w:left="298" w:right="219" w:hanging="96"/>
              <w:rPr>
                <w:sz w:val="19"/>
              </w:rPr>
            </w:pPr>
            <w:r>
              <w:rPr>
                <w:spacing w:val="-2"/>
                <w:sz w:val="19"/>
              </w:rPr>
              <w:t>Аддиктивные</w:t>
            </w:r>
            <w:r>
              <w:rPr>
                <w:spacing w:val="-10"/>
                <w:sz w:val="19"/>
              </w:rPr>
              <w:t xml:space="preserve"> </w:t>
            </w:r>
            <w:r>
              <w:rPr>
                <w:spacing w:val="-2"/>
                <w:sz w:val="19"/>
              </w:rPr>
              <w:t xml:space="preserve">расстройства </w:t>
            </w:r>
            <w:r>
              <w:rPr>
                <w:sz w:val="19"/>
              </w:rPr>
              <w:t>(адаптационный модуль)</w:t>
            </w:r>
          </w:p>
        </w:tc>
        <w:tc>
          <w:tcPr>
            <w:tcW w:w="4848" w:type="dxa"/>
          </w:tcPr>
          <w:p w:rsidR="008E06BB" w:rsidRDefault="008E06BB">
            <w:pPr>
              <w:pStyle w:val="TableParagraph"/>
              <w:spacing w:before="69"/>
            </w:pPr>
          </w:p>
          <w:p w:rsidR="008E06BB" w:rsidRDefault="0071499E">
            <w:pPr>
              <w:pStyle w:val="TableParagraph"/>
              <w:spacing w:line="259" w:lineRule="auto"/>
              <w:ind w:left="16"/>
            </w:pPr>
            <w:r>
              <w:t>Учебные</w:t>
            </w:r>
            <w:r>
              <w:rPr>
                <w:spacing w:val="-10"/>
              </w:rPr>
              <w:t xml:space="preserve"> </w:t>
            </w:r>
            <w:r>
              <w:t>кабинеты</w:t>
            </w:r>
            <w:r>
              <w:rPr>
                <w:spacing w:val="-10"/>
              </w:rPr>
              <w:t xml:space="preserve"> </w:t>
            </w:r>
            <w:r>
              <w:t>с</w:t>
            </w:r>
            <w:r>
              <w:rPr>
                <w:spacing w:val="-12"/>
              </w:rPr>
              <w:t xml:space="preserve"> </w:t>
            </w:r>
            <w:r>
              <w:t>комплексом</w:t>
            </w:r>
            <w:r>
              <w:rPr>
                <w:spacing w:val="-10"/>
              </w:rPr>
              <w:t xml:space="preserve"> </w:t>
            </w:r>
            <w:r>
              <w:t>учебно-методического обеспечения.</w:t>
            </w:r>
          </w:p>
          <w:p w:rsidR="008E06BB" w:rsidRDefault="0071499E">
            <w:pPr>
              <w:pStyle w:val="TableParagraph"/>
              <w:spacing w:before="5" w:line="259" w:lineRule="auto"/>
              <w:ind w:left="16" w:right="1354"/>
            </w:pPr>
            <w:r>
              <w:t>Методические</w:t>
            </w:r>
            <w:r>
              <w:rPr>
                <w:spacing w:val="-14"/>
              </w:rPr>
              <w:t xml:space="preserve"> </w:t>
            </w:r>
            <w:r>
              <w:t>пособия,</w:t>
            </w:r>
            <w:r>
              <w:rPr>
                <w:spacing w:val="-14"/>
              </w:rPr>
              <w:t xml:space="preserve"> </w:t>
            </w:r>
            <w:r>
              <w:t>Учебные</w:t>
            </w:r>
            <w:r>
              <w:t xml:space="preserve"> задания, тестовые задания.</w:t>
            </w:r>
          </w:p>
          <w:p w:rsidR="008E06BB" w:rsidRDefault="0071499E">
            <w:pPr>
              <w:pStyle w:val="TableParagraph"/>
              <w:spacing w:line="259" w:lineRule="auto"/>
              <w:ind w:left="16"/>
            </w:pPr>
            <w:r>
              <w:rPr>
                <w:spacing w:val="-2"/>
              </w:rPr>
              <w:t>Ноутбук,</w:t>
            </w:r>
            <w:r>
              <w:rPr>
                <w:spacing w:val="-12"/>
              </w:rPr>
              <w:t xml:space="preserve"> </w:t>
            </w:r>
            <w:r>
              <w:rPr>
                <w:spacing w:val="-2"/>
              </w:rPr>
              <w:t>мультимедийный</w:t>
            </w:r>
            <w:r>
              <w:rPr>
                <w:spacing w:val="-12"/>
              </w:rPr>
              <w:t xml:space="preserve"> </w:t>
            </w:r>
            <w:r>
              <w:rPr>
                <w:spacing w:val="-2"/>
              </w:rPr>
              <w:t>проектор</w:t>
            </w:r>
            <w:r>
              <w:rPr>
                <w:spacing w:val="-12"/>
              </w:rPr>
              <w:t xml:space="preserve"> </w:t>
            </w:r>
            <w:r>
              <w:rPr>
                <w:spacing w:val="-2"/>
              </w:rPr>
              <w:t xml:space="preserve">Тестовые </w:t>
            </w:r>
            <w:r>
              <w:t>вопросы и ситуационные задачи.</w:t>
            </w:r>
          </w:p>
        </w:tc>
        <w:tc>
          <w:tcPr>
            <w:tcW w:w="2396"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62"/>
              <w:rPr>
                <w:sz w:val="19"/>
              </w:rPr>
            </w:pPr>
          </w:p>
          <w:p w:rsidR="008E06BB" w:rsidRDefault="0071499E">
            <w:pPr>
              <w:pStyle w:val="TableParagraph"/>
              <w:spacing w:line="242"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line="232" w:lineRule="exact"/>
              <w:ind w:left="17"/>
              <w:rPr>
                <w:sz w:val="19"/>
              </w:rPr>
            </w:pPr>
            <w:r>
              <w:rPr>
                <w:sz w:val="19"/>
              </w:rPr>
              <w:t>г. Грозный,</w:t>
            </w:r>
            <w:r>
              <w:rPr>
                <w:spacing w:val="14"/>
                <w:sz w:val="19"/>
              </w:rPr>
              <w:t xml:space="preserve"> </w:t>
            </w:r>
            <w:r>
              <w:rPr>
                <w:sz w:val="19"/>
              </w:rPr>
              <w:t xml:space="preserve">ул.Верхоянская </w:t>
            </w:r>
            <w:r>
              <w:rPr>
                <w:spacing w:val="-6"/>
                <w:sz w:val="19"/>
              </w:rPr>
              <w:t>10</w:t>
            </w:r>
          </w:p>
        </w:tc>
      </w:tr>
      <w:tr w:rsidR="008E06BB">
        <w:trPr>
          <w:trHeight w:val="2528"/>
        </w:trPr>
        <w:tc>
          <w:tcPr>
            <w:tcW w:w="614"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32"/>
              <w:rPr>
                <w:sz w:val="19"/>
              </w:rPr>
            </w:pPr>
          </w:p>
          <w:p w:rsidR="008E06BB" w:rsidRDefault="0071499E">
            <w:pPr>
              <w:pStyle w:val="TableParagraph"/>
              <w:ind w:left="95" w:right="4"/>
              <w:jc w:val="center"/>
              <w:rPr>
                <w:sz w:val="19"/>
              </w:rPr>
            </w:pPr>
            <w:r>
              <w:rPr>
                <w:spacing w:val="-5"/>
                <w:sz w:val="19"/>
              </w:rPr>
              <w:t>11</w:t>
            </w:r>
          </w:p>
        </w:tc>
        <w:tc>
          <w:tcPr>
            <w:tcW w:w="2620"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28"/>
              <w:rPr>
                <w:sz w:val="19"/>
              </w:rPr>
            </w:pPr>
          </w:p>
          <w:p w:rsidR="008E06BB" w:rsidRDefault="0071499E">
            <w:pPr>
              <w:pStyle w:val="TableParagraph"/>
              <w:spacing w:line="247" w:lineRule="auto"/>
              <w:ind w:left="391" w:right="365" w:firstLine="7"/>
              <w:jc w:val="center"/>
              <w:rPr>
                <w:sz w:val="19"/>
              </w:rPr>
            </w:pPr>
            <w:r>
              <w:rPr>
                <w:spacing w:val="-2"/>
                <w:sz w:val="19"/>
              </w:rPr>
              <w:t xml:space="preserve">Производственная </w:t>
            </w:r>
            <w:r>
              <w:rPr>
                <w:spacing w:val="-4"/>
                <w:sz w:val="19"/>
              </w:rPr>
              <w:t>(клиническая)</w:t>
            </w:r>
            <w:r>
              <w:rPr>
                <w:spacing w:val="-8"/>
                <w:sz w:val="19"/>
              </w:rPr>
              <w:t xml:space="preserve"> </w:t>
            </w:r>
            <w:r>
              <w:rPr>
                <w:spacing w:val="-4"/>
                <w:sz w:val="19"/>
              </w:rPr>
              <w:t xml:space="preserve">практика </w:t>
            </w:r>
            <w:r>
              <w:rPr>
                <w:spacing w:val="-2"/>
                <w:sz w:val="19"/>
              </w:rPr>
              <w:t>Психиатрия</w:t>
            </w:r>
          </w:p>
        </w:tc>
        <w:tc>
          <w:tcPr>
            <w:tcW w:w="4848" w:type="dxa"/>
          </w:tcPr>
          <w:p w:rsidR="008E06BB" w:rsidRDefault="008E06BB">
            <w:pPr>
              <w:pStyle w:val="TableParagraph"/>
            </w:pPr>
          </w:p>
          <w:p w:rsidR="008E06BB" w:rsidRDefault="008E06BB">
            <w:pPr>
              <w:pStyle w:val="TableParagraph"/>
            </w:pPr>
          </w:p>
          <w:p w:rsidR="008E06BB" w:rsidRDefault="008E06BB">
            <w:pPr>
              <w:pStyle w:val="TableParagraph"/>
            </w:pPr>
          </w:p>
          <w:p w:rsidR="008E06BB" w:rsidRDefault="008E06BB">
            <w:pPr>
              <w:pStyle w:val="TableParagraph"/>
              <w:spacing w:before="100"/>
            </w:pPr>
          </w:p>
          <w:p w:rsidR="008E06BB" w:rsidRDefault="0071499E">
            <w:pPr>
              <w:pStyle w:val="TableParagraph"/>
              <w:ind w:left="23"/>
              <w:jc w:val="center"/>
            </w:pPr>
            <w:r>
              <w:rPr>
                <w:spacing w:val="-2"/>
              </w:rPr>
              <w:t xml:space="preserve">отделения </w:t>
            </w:r>
            <w:r>
              <w:rPr>
                <w:spacing w:val="-5"/>
              </w:rPr>
              <w:t>ЛПУ</w:t>
            </w:r>
          </w:p>
        </w:tc>
        <w:tc>
          <w:tcPr>
            <w:tcW w:w="2396" w:type="dxa"/>
          </w:tcPr>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rPr>
                <w:sz w:val="19"/>
              </w:rPr>
            </w:pPr>
          </w:p>
          <w:p w:rsidR="008E06BB" w:rsidRDefault="008E06BB">
            <w:pPr>
              <w:pStyle w:val="TableParagraph"/>
              <w:spacing w:before="73"/>
              <w:rPr>
                <w:sz w:val="19"/>
              </w:rPr>
            </w:pPr>
          </w:p>
          <w:p w:rsidR="008E06BB" w:rsidRDefault="0071499E">
            <w:pPr>
              <w:pStyle w:val="TableParagraph"/>
              <w:spacing w:line="242" w:lineRule="auto"/>
              <w:ind w:left="201" w:right="276"/>
              <w:rPr>
                <w:sz w:val="19"/>
              </w:rPr>
            </w:pPr>
            <w:r>
              <w:rPr>
                <w:spacing w:val="-2"/>
                <w:sz w:val="19"/>
              </w:rPr>
              <w:t>ГКУ</w:t>
            </w:r>
            <w:r>
              <w:rPr>
                <w:spacing w:val="-10"/>
                <w:sz w:val="19"/>
              </w:rPr>
              <w:t xml:space="preserve"> </w:t>
            </w:r>
            <w:r>
              <w:rPr>
                <w:spacing w:val="-2"/>
                <w:sz w:val="19"/>
              </w:rPr>
              <w:t>«Республиканский психоневрологический диспансер»</w:t>
            </w:r>
          </w:p>
          <w:p w:rsidR="008E06BB" w:rsidRDefault="0071499E">
            <w:pPr>
              <w:pStyle w:val="TableParagraph"/>
              <w:spacing w:before="2" w:line="230" w:lineRule="exact"/>
              <w:ind w:left="1117" w:hanging="1018"/>
              <w:rPr>
                <w:sz w:val="19"/>
              </w:rPr>
            </w:pPr>
            <w:r>
              <w:rPr>
                <w:spacing w:val="-2"/>
                <w:sz w:val="19"/>
              </w:rPr>
              <w:t>г.</w:t>
            </w:r>
            <w:r>
              <w:rPr>
                <w:spacing w:val="-10"/>
                <w:sz w:val="19"/>
              </w:rPr>
              <w:t xml:space="preserve"> </w:t>
            </w:r>
            <w:r>
              <w:rPr>
                <w:spacing w:val="-2"/>
                <w:sz w:val="19"/>
              </w:rPr>
              <w:t>Грозный,</w:t>
            </w:r>
            <w:r>
              <w:rPr>
                <w:spacing w:val="-10"/>
                <w:sz w:val="19"/>
              </w:rPr>
              <w:t xml:space="preserve"> </w:t>
            </w:r>
            <w:r>
              <w:rPr>
                <w:spacing w:val="-2"/>
                <w:sz w:val="19"/>
              </w:rPr>
              <w:t xml:space="preserve">ул.Верхоянская </w:t>
            </w:r>
            <w:r>
              <w:rPr>
                <w:spacing w:val="-6"/>
                <w:sz w:val="19"/>
              </w:rPr>
              <w:t>10</w:t>
            </w:r>
          </w:p>
        </w:tc>
      </w:tr>
      <w:tr w:rsidR="008E06BB">
        <w:trPr>
          <w:trHeight w:val="931"/>
        </w:trPr>
        <w:tc>
          <w:tcPr>
            <w:tcW w:w="614" w:type="dxa"/>
          </w:tcPr>
          <w:p w:rsidR="008E06BB" w:rsidRDefault="008E06BB">
            <w:pPr>
              <w:pStyle w:val="TableParagraph"/>
              <w:spacing w:before="103"/>
              <w:rPr>
                <w:sz w:val="19"/>
              </w:rPr>
            </w:pPr>
          </w:p>
          <w:p w:rsidR="008E06BB" w:rsidRDefault="0071499E">
            <w:pPr>
              <w:pStyle w:val="TableParagraph"/>
              <w:ind w:left="95" w:right="4"/>
              <w:jc w:val="center"/>
              <w:rPr>
                <w:sz w:val="19"/>
              </w:rPr>
            </w:pPr>
            <w:r>
              <w:rPr>
                <w:spacing w:val="-5"/>
                <w:sz w:val="19"/>
              </w:rPr>
              <w:t>12</w:t>
            </w:r>
          </w:p>
        </w:tc>
        <w:tc>
          <w:tcPr>
            <w:tcW w:w="2620" w:type="dxa"/>
          </w:tcPr>
          <w:p w:rsidR="008E06BB" w:rsidRDefault="0071499E">
            <w:pPr>
              <w:pStyle w:val="TableParagraph"/>
              <w:spacing w:before="100" w:line="254" w:lineRule="auto"/>
              <w:ind w:left="391" w:right="365" w:firstLine="7"/>
              <w:jc w:val="center"/>
              <w:rPr>
                <w:sz w:val="19"/>
              </w:rPr>
            </w:pPr>
            <w:r>
              <w:rPr>
                <w:spacing w:val="-2"/>
                <w:sz w:val="19"/>
              </w:rPr>
              <w:t xml:space="preserve">Производственная </w:t>
            </w:r>
            <w:r>
              <w:rPr>
                <w:spacing w:val="-4"/>
                <w:sz w:val="19"/>
              </w:rPr>
              <w:t>(клиническая)</w:t>
            </w:r>
            <w:r>
              <w:rPr>
                <w:spacing w:val="-8"/>
                <w:sz w:val="19"/>
              </w:rPr>
              <w:t xml:space="preserve"> </w:t>
            </w:r>
            <w:r>
              <w:rPr>
                <w:spacing w:val="-4"/>
                <w:sz w:val="19"/>
              </w:rPr>
              <w:t xml:space="preserve">практика </w:t>
            </w:r>
            <w:r>
              <w:rPr>
                <w:spacing w:val="-2"/>
                <w:sz w:val="19"/>
              </w:rPr>
              <w:t>Наркология</w:t>
            </w:r>
          </w:p>
        </w:tc>
        <w:tc>
          <w:tcPr>
            <w:tcW w:w="4848" w:type="dxa"/>
          </w:tcPr>
          <w:p w:rsidR="008E06BB" w:rsidRDefault="008E06BB">
            <w:pPr>
              <w:pStyle w:val="TableParagraph"/>
              <w:spacing w:before="59"/>
            </w:pPr>
          </w:p>
          <w:p w:rsidR="008E06BB" w:rsidRDefault="0071499E">
            <w:pPr>
              <w:pStyle w:val="TableParagraph"/>
              <w:ind w:left="23"/>
              <w:jc w:val="center"/>
            </w:pPr>
            <w:r>
              <w:rPr>
                <w:spacing w:val="-2"/>
              </w:rPr>
              <w:t xml:space="preserve">отделения </w:t>
            </w:r>
            <w:r>
              <w:rPr>
                <w:spacing w:val="-5"/>
              </w:rPr>
              <w:t>ЛПУ</w:t>
            </w:r>
          </w:p>
        </w:tc>
        <w:tc>
          <w:tcPr>
            <w:tcW w:w="2396" w:type="dxa"/>
          </w:tcPr>
          <w:p w:rsidR="008E06BB" w:rsidRDefault="0071499E">
            <w:pPr>
              <w:pStyle w:val="TableParagraph"/>
              <w:spacing w:line="242" w:lineRule="auto"/>
              <w:ind w:left="201" w:right="330"/>
              <w:rPr>
                <w:sz w:val="19"/>
              </w:rPr>
            </w:pPr>
            <w:r>
              <w:rPr>
                <w:spacing w:val="-4"/>
                <w:sz w:val="19"/>
              </w:rPr>
              <w:t>ГБУ</w:t>
            </w:r>
            <w:r>
              <w:rPr>
                <w:spacing w:val="-8"/>
                <w:sz w:val="19"/>
              </w:rPr>
              <w:t xml:space="preserve"> </w:t>
            </w:r>
            <w:r>
              <w:rPr>
                <w:spacing w:val="-4"/>
                <w:sz w:val="19"/>
              </w:rPr>
              <w:t xml:space="preserve">«Республиканский </w:t>
            </w:r>
            <w:r>
              <w:rPr>
                <w:spacing w:val="-2"/>
                <w:sz w:val="19"/>
              </w:rPr>
              <w:t>наркологический диспансер»</w:t>
            </w:r>
          </w:p>
          <w:p w:rsidR="008E06BB" w:rsidRDefault="0071499E">
            <w:pPr>
              <w:pStyle w:val="TableParagraph"/>
              <w:spacing w:before="1"/>
              <w:ind w:left="62"/>
              <w:rPr>
                <w:sz w:val="19"/>
              </w:rPr>
            </w:pPr>
            <w:r>
              <w:rPr>
                <w:sz w:val="19"/>
              </w:rPr>
              <w:t>г.</w:t>
            </w:r>
            <w:r>
              <w:rPr>
                <w:spacing w:val="-3"/>
                <w:sz w:val="19"/>
              </w:rPr>
              <w:t xml:space="preserve"> </w:t>
            </w:r>
            <w:r>
              <w:rPr>
                <w:sz w:val="19"/>
              </w:rPr>
              <w:t>Грозный,</w:t>
            </w:r>
            <w:r>
              <w:rPr>
                <w:spacing w:val="-2"/>
                <w:sz w:val="19"/>
              </w:rPr>
              <w:t xml:space="preserve"> </w:t>
            </w:r>
            <w:r>
              <w:rPr>
                <w:sz w:val="19"/>
              </w:rPr>
              <w:t>ул.</w:t>
            </w:r>
            <w:r>
              <w:rPr>
                <w:spacing w:val="-3"/>
                <w:sz w:val="19"/>
              </w:rPr>
              <w:t xml:space="preserve"> </w:t>
            </w:r>
            <w:r>
              <w:rPr>
                <w:spacing w:val="-2"/>
                <w:sz w:val="19"/>
              </w:rPr>
              <w:t>Верхоянская</w:t>
            </w:r>
          </w:p>
        </w:tc>
      </w:tr>
    </w:tbl>
    <w:p w:rsidR="008E06BB" w:rsidRDefault="008E06BB">
      <w:pPr>
        <w:pStyle w:val="TableParagraph"/>
        <w:rPr>
          <w:sz w:val="19"/>
        </w:rPr>
        <w:sectPr w:rsidR="008E06BB">
          <w:type w:val="continuous"/>
          <w:pgSz w:w="11910" w:h="16840"/>
          <w:pgMar w:top="860" w:right="425" w:bottom="1080" w:left="283" w:header="0" w:footer="805" w:gutter="0"/>
          <w:cols w:space="720"/>
        </w:sectPr>
      </w:pPr>
    </w:p>
    <w:p w:rsidR="008E06BB" w:rsidRDefault="0071499E">
      <w:pPr>
        <w:pStyle w:val="1"/>
        <w:numPr>
          <w:ilvl w:val="0"/>
          <w:numId w:val="2"/>
        </w:numPr>
        <w:tabs>
          <w:tab w:val="left" w:pos="1704"/>
        </w:tabs>
        <w:spacing w:before="74" w:line="247" w:lineRule="auto"/>
        <w:ind w:right="2332" w:firstLine="700"/>
      </w:pPr>
      <w:bookmarkStart w:id="20" w:name="7._Нормативно-методическое_обеспечение_с"/>
      <w:bookmarkEnd w:id="20"/>
      <w:r>
        <w:lastRenderedPageBreak/>
        <w:t>Нормативно-методическое</w:t>
      </w:r>
      <w:r>
        <w:rPr>
          <w:spacing w:val="-11"/>
        </w:rPr>
        <w:t xml:space="preserve"> </w:t>
      </w:r>
      <w:r>
        <w:t>обеспечение</w:t>
      </w:r>
      <w:r>
        <w:rPr>
          <w:spacing w:val="-13"/>
        </w:rPr>
        <w:t xml:space="preserve"> </w:t>
      </w:r>
      <w:r>
        <w:t>системы</w:t>
      </w:r>
      <w:r>
        <w:rPr>
          <w:spacing w:val="-12"/>
        </w:rPr>
        <w:t xml:space="preserve"> </w:t>
      </w:r>
      <w:r>
        <w:t>оценки качества освоения обучающимися ОП</w:t>
      </w:r>
    </w:p>
    <w:p w:rsidR="008E06BB" w:rsidRDefault="0071499E">
      <w:pPr>
        <w:pStyle w:val="a4"/>
        <w:numPr>
          <w:ilvl w:val="1"/>
          <w:numId w:val="2"/>
        </w:numPr>
        <w:tabs>
          <w:tab w:val="left" w:pos="1958"/>
        </w:tabs>
        <w:spacing w:before="307"/>
        <w:ind w:left="1958"/>
        <w:jc w:val="both"/>
        <w:rPr>
          <w:b/>
          <w:sz w:val="28"/>
        </w:rPr>
      </w:pPr>
      <w:r>
        <w:rPr>
          <w:b/>
          <w:sz w:val="28"/>
        </w:rPr>
        <w:t>Фонды</w:t>
      </w:r>
      <w:r>
        <w:rPr>
          <w:b/>
          <w:spacing w:val="-15"/>
          <w:sz w:val="28"/>
        </w:rPr>
        <w:t xml:space="preserve"> </w:t>
      </w:r>
      <w:r>
        <w:rPr>
          <w:b/>
          <w:sz w:val="28"/>
        </w:rPr>
        <w:t>оценочных</w:t>
      </w:r>
      <w:r>
        <w:rPr>
          <w:b/>
          <w:spacing w:val="-15"/>
          <w:sz w:val="28"/>
        </w:rPr>
        <w:t xml:space="preserve"> </w:t>
      </w:r>
      <w:r>
        <w:rPr>
          <w:b/>
          <w:spacing w:val="-2"/>
          <w:sz w:val="28"/>
        </w:rPr>
        <w:t>средств</w:t>
      </w:r>
    </w:p>
    <w:p w:rsidR="008E06BB" w:rsidRDefault="0071499E">
      <w:pPr>
        <w:pStyle w:val="a3"/>
        <w:spacing w:before="4" w:line="244" w:lineRule="auto"/>
        <w:ind w:left="722" w:right="115" w:firstLine="700"/>
        <w:jc w:val="both"/>
      </w:pPr>
      <w:r>
        <w:t>Для проведения текущего контроля успеваемости и промежуточной аттестации кафедрами созданы фонды оценочных средств.</w:t>
      </w:r>
    </w:p>
    <w:p w:rsidR="008E06BB" w:rsidRDefault="0071499E">
      <w:pPr>
        <w:pStyle w:val="a3"/>
        <w:ind w:left="722" w:right="98" w:firstLine="700"/>
        <w:jc w:val="both"/>
      </w:pPr>
      <w:r>
        <w:t>Эти фонды включают: контрольные вопросы и типовые задания для практических занятий, зачетов и экзаменов; ситуационные задачи; перечень практических навыков и умений с критериями их оценки; тесты и компьютерные тестирующие</w:t>
      </w:r>
      <w:r>
        <w:rPr>
          <w:spacing w:val="-2"/>
        </w:rPr>
        <w:t xml:space="preserve"> </w:t>
      </w:r>
      <w:r>
        <w:t>программы; примерную тематику</w:t>
      </w:r>
      <w:r>
        <w:rPr>
          <w:spacing w:val="-2"/>
        </w:rPr>
        <w:t xml:space="preserve"> </w:t>
      </w:r>
      <w:r>
        <w:t>рефератов</w:t>
      </w:r>
      <w:r>
        <w:rPr>
          <w:spacing w:val="-2"/>
        </w:rPr>
        <w:t xml:space="preserve"> </w:t>
      </w:r>
      <w:r>
        <w:t>и</w:t>
      </w:r>
      <w:r>
        <w:rPr>
          <w:spacing w:val="-2"/>
        </w:rPr>
        <w:t xml:space="preserve"> </w:t>
      </w:r>
      <w:r>
        <w:t>т.п.,</w:t>
      </w:r>
      <w:r>
        <w:rPr>
          <w:spacing w:val="-2"/>
        </w:rPr>
        <w:t xml:space="preserve"> </w:t>
      </w:r>
      <w:r>
        <w:t>а</w:t>
      </w:r>
      <w:r>
        <w:rPr>
          <w:spacing w:val="-2"/>
        </w:rPr>
        <w:t xml:space="preserve"> </w:t>
      </w:r>
      <w:r>
        <w:t>также</w:t>
      </w:r>
      <w:r>
        <w:rPr>
          <w:spacing w:val="-2"/>
        </w:rPr>
        <w:t xml:space="preserve"> </w:t>
      </w:r>
      <w:r>
        <w:t>иные</w:t>
      </w:r>
      <w:r>
        <w:rPr>
          <w:spacing w:val="-2"/>
        </w:rPr>
        <w:t xml:space="preserve"> </w:t>
      </w:r>
      <w:r>
        <w:t xml:space="preserve">формы контроля, позволяющие оценить степень освоения дисциплин образовательной </w:t>
      </w:r>
      <w:r>
        <w:rPr>
          <w:spacing w:val="-2"/>
        </w:rPr>
        <w:t>программ</w:t>
      </w:r>
      <w:bookmarkStart w:id="21" w:name="7.2._Итоговая_государственная_аттестация"/>
      <w:bookmarkEnd w:id="21"/>
      <w:r>
        <w:rPr>
          <w:spacing w:val="-2"/>
        </w:rPr>
        <w:t>ы.</w:t>
      </w:r>
    </w:p>
    <w:p w:rsidR="008E06BB" w:rsidRDefault="0071499E">
      <w:pPr>
        <w:pStyle w:val="1"/>
        <w:numPr>
          <w:ilvl w:val="1"/>
          <w:numId w:val="2"/>
        </w:numPr>
        <w:tabs>
          <w:tab w:val="left" w:pos="1958"/>
        </w:tabs>
        <w:spacing w:line="310" w:lineRule="exact"/>
        <w:ind w:left="1958"/>
        <w:jc w:val="both"/>
      </w:pPr>
      <w:r>
        <w:rPr>
          <w:spacing w:val="-2"/>
        </w:rPr>
        <w:t>Итоговая</w:t>
      </w:r>
      <w:r>
        <w:rPr>
          <w:spacing w:val="-5"/>
        </w:rPr>
        <w:t xml:space="preserve"> </w:t>
      </w:r>
      <w:r>
        <w:rPr>
          <w:spacing w:val="-2"/>
        </w:rPr>
        <w:t>государственная</w:t>
      </w:r>
      <w:r>
        <w:rPr>
          <w:spacing w:val="-3"/>
        </w:rPr>
        <w:t xml:space="preserve"> </w:t>
      </w:r>
      <w:r>
        <w:rPr>
          <w:spacing w:val="-2"/>
        </w:rPr>
        <w:t>аттестация</w:t>
      </w:r>
      <w:r>
        <w:rPr>
          <w:spacing w:val="-3"/>
        </w:rPr>
        <w:t xml:space="preserve"> </w:t>
      </w:r>
      <w:r>
        <w:rPr>
          <w:spacing w:val="-2"/>
        </w:rPr>
        <w:t>выпускников</w:t>
      </w:r>
    </w:p>
    <w:p w:rsidR="008E06BB" w:rsidRDefault="0071499E">
      <w:pPr>
        <w:pStyle w:val="a3"/>
        <w:spacing w:before="2"/>
        <w:ind w:left="722" w:right="95" w:firstLine="700"/>
        <w:jc w:val="both"/>
      </w:pPr>
      <w:r>
        <w:t>Государственная итоговая аттестация обучающихся по результатам освоения примерной прогр</w:t>
      </w:r>
      <w:r>
        <w:t>аммы ординатуры по специальности 31.08.20 - Психиатрия проводится в три этапа и оценивает теоретическую и практическую подготовку</w:t>
      </w:r>
      <w:r>
        <w:rPr>
          <w:spacing w:val="80"/>
        </w:rPr>
        <w:t xml:space="preserve"> </w:t>
      </w:r>
      <w:r>
        <w:t>врача-психиатра в соответствии с формируемыми компетенциями:</w:t>
      </w:r>
    </w:p>
    <w:p w:rsidR="008E06BB" w:rsidRDefault="0071499E">
      <w:pPr>
        <w:pStyle w:val="a4"/>
        <w:numPr>
          <w:ilvl w:val="0"/>
          <w:numId w:val="1"/>
        </w:numPr>
        <w:tabs>
          <w:tab w:val="left" w:pos="2147"/>
        </w:tabs>
        <w:spacing w:before="309"/>
        <w:ind w:right="104" w:firstLine="700"/>
        <w:jc w:val="both"/>
        <w:rPr>
          <w:sz w:val="28"/>
        </w:rPr>
      </w:pPr>
      <w:r>
        <w:rPr>
          <w:sz w:val="28"/>
        </w:rPr>
        <w:t>Этап - Компьютерное тестирование. Предлагаются 1 вариант тестов и</w:t>
      </w:r>
      <w:r>
        <w:rPr>
          <w:sz w:val="28"/>
        </w:rPr>
        <w:t>з 100 вопросов по основным разделам изучаемых дисциплин. Результаты считаются положительными при правильном решении более 70% вопросов.</w:t>
      </w:r>
    </w:p>
    <w:p w:rsidR="008E06BB" w:rsidRDefault="0071499E">
      <w:pPr>
        <w:pStyle w:val="a4"/>
        <w:numPr>
          <w:ilvl w:val="0"/>
          <w:numId w:val="1"/>
        </w:numPr>
        <w:tabs>
          <w:tab w:val="left" w:pos="2147"/>
        </w:tabs>
        <w:ind w:right="97" w:firstLine="700"/>
        <w:jc w:val="both"/>
        <w:rPr>
          <w:sz w:val="28"/>
        </w:rPr>
      </w:pPr>
      <w:r>
        <w:rPr>
          <w:sz w:val="28"/>
        </w:rPr>
        <w:t>Этап - Оценка практических умений и навыков. Практические навыки оцениваются в психиатрическом отделении у больного по у</w:t>
      </w:r>
      <w:r>
        <w:rPr>
          <w:sz w:val="28"/>
        </w:rPr>
        <w:t>мению ординатора</w:t>
      </w:r>
      <w:r>
        <w:rPr>
          <w:spacing w:val="40"/>
          <w:sz w:val="28"/>
        </w:rPr>
        <w:t xml:space="preserve"> </w:t>
      </w:r>
      <w:r>
        <w:rPr>
          <w:sz w:val="28"/>
        </w:rPr>
        <w:t>собрать жалобы, анамнез, провести комплексное физикальное обследование</w:t>
      </w:r>
      <w:r>
        <w:rPr>
          <w:spacing w:val="40"/>
          <w:sz w:val="28"/>
        </w:rPr>
        <w:t xml:space="preserve"> </w:t>
      </w:r>
      <w:r>
        <w:rPr>
          <w:sz w:val="28"/>
        </w:rPr>
        <w:t>больного. Ординатор выставляет предварительный диагноз, составляет план лабораторного и инструментального обследования, назначает лечение. Кроме этого, ординатору предл</w:t>
      </w:r>
      <w:r>
        <w:rPr>
          <w:sz w:val="28"/>
        </w:rPr>
        <w:t xml:space="preserve">агается оценить данные лабораторного и инструментального </w:t>
      </w:r>
      <w:r>
        <w:rPr>
          <w:spacing w:val="-2"/>
          <w:sz w:val="28"/>
        </w:rPr>
        <w:t>обследования.</w:t>
      </w:r>
    </w:p>
    <w:p w:rsidR="008E06BB" w:rsidRDefault="0071499E">
      <w:pPr>
        <w:pStyle w:val="a3"/>
        <w:ind w:left="722" w:right="86" w:firstLine="700"/>
        <w:jc w:val="both"/>
      </w:pPr>
      <w:r>
        <w:t>Результаты оценки практических навыков и умений оцениваются как "зачтено" или "не зачтено". Зачет практических навыков оценивается при их выполнении на отлично, хорошо и удовлетворитель</w:t>
      </w:r>
      <w:r>
        <w:t>но. При оценке неудовлетворительно -практические навыки не зачитываются.</w:t>
      </w:r>
    </w:p>
    <w:p w:rsidR="008E06BB" w:rsidRDefault="0071499E">
      <w:pPr>
        <w:pStyle w:val="a3"/>
        <w:spacing w:before="3"/>
        <w:ind w:left="1422"/>
        <w:jc w:val="both"/>
      </w:pPr>
      <w:r>
        <w:rPr>
          <w:spacing w:val="-2"/>
        </w:rPr>
        <w:t>Критерии оценки:</w:t>
      </w:r>
    </w:p>
    <w:p w:rsidR="008E06BB" w:rsidRDefault="0071499E">
      <w:pPr>
        <w:pStyle w:val="a3"/>
        <w:spacing w:before="4"/>
        <w:ind w:left="722" w:right="116" w:firstLine="1406"/>
        <w:jc w:val="both"/>
      </w:pPr>
      <w:r>
        <w:t>Отлично - ординатор правильно выполняет все предложенные навыки и правильно их интерпретирует.</w:t>
      </w:r>
    </w:p>
    <w:p w:rsidR="008E06BB" w:rsidRDefault="0071499E">
      <w:pPr>
        <w:pStyle w:val="a3"/>
        <w:ind w:left="722" w:right="110" w:firstLine="1406"/>
        <w:jc w:val="both"/>
      </w:pPr>
      <w:r>
        <w:t xml:space="preserve">Хорошо - ординатор в основном правильно выполняет предложенные навыки, </w:t>
      </w:r>
      <w:r>
        <w:t>интерпретирует их и самостоятельно может исправить выявленные преподавателем отдельные ошибки.</w:t>
      </w:r>
    </w:p>
    <w:p w:rsidR="008E06BB" w:rsidRDefault="0071499E">
      <w:pPr>
        <w:pStyle w:val="a3"/>
        <w:spacing w:line="242" w:lineRule="auto"/>
        <w:ind w:left="722" w:right="105" w:firstLine="1406"/>
        <w:jc w:val="both"/>
      </w:pPr>
      <w:r>
        <w:t>Удовлетворительно - обучающийся ориентируется в основном задании по практическим навыкам, но допускает ряд существенных ошибок, которые исправляет</w:t>
      </w:r>
      <w:r>
        <w:t xml:space="preserve"> с помощью преподавателя.</w:t>
      </w:r>
    </w:p>
    <w:p w:rsidR="008E06BB" w:rsidRDefault="008E06BB">
      <w:pPr>
        <w:pStyle w:val="a3"/>
        <w:spacing w:line="242" w:lineRule="auto"/>
        <w:jc w:val="both"/>
        <w:sectPr w:rsidR="008E06BB">
          <w:pgSz w:w="11910" w:h="16840"/>
          <w:pgMar w:top="820" w:right="425" w:bottom="1080" w:left="283" w:header="0" w:footer="805" w:gutter="0"/>
          <w:cols w:space="720"/>
        </w:sectPr>
      </w:pPr>
    </w:p>
    <w:p w:rsidR="008E06BB" w:rsidRDefault="0071499E">
      <w:pPr>
        <w:pStyle w:val="a3"/>
        <w:spacing w:before="59"/>
        <w:ind w:left="665" w:right="57" w:firstLine="1421"/>
        <w:jc w:val="both"/>
      </w:pPr>
      <w:r>
        <w:rPr>
          <w:color w:val="2B2B2B"/>
        </w:rPr>
        <w:lastRenderedPageBreak/>
        <w:t>Неудовлетворительно - обучающийся не справился с предложенным заданием, не может правильно интерпретировать свои действия и не справляется с дополнительным заданием.</w:t>
      </w:r>
    </w:p>
    <w:p w:rsidR="008E06BB" w:rsidRDefault="008E06BB">
      <w:pPr>
        <w:pStyle w:val="a3"/>
        <w:ind w:left="0"/>
      </w:pPr>
    </w:p>
    <w:p w:rsidR="008E06BB" w:rsidRDefault="0071499E">
      <w:pPr>
        <w:pStyle w:val="a4"/>
        <w:numPr>
          <w:ilvl w:val="0"/>
          <w:numId w:val="1"/>
        </w:numPr>
        <w:tabs>
          <w:tab w:val="left" w:pos="2608"/>
        </w:tabs>
        <w:spacing w:line="235" w:lineRule="auto"/>
        <w:ind w:left="665" w:right="48" w:firstLine="696"/>
        <w:jc w:val="both"/>
        <w:rPr>
          <w:sz w:val="28"/>
        </w:rPr>
      </w:pPr>
      <w:r>
        <w:rPr>
          <w:color w:val="2B2B2B"/>
          <w:sz w:val="28"/>
        </w:rPr>
        <w:t>Этап - Собеседование. Проводится по ситуацион</w:t>
      </w:r>
      <w:r>
        <w:rPr>
          <w:color w:val="2B2B2B"/>
          <w:sz w:val="28"/>
        </w:rPr>
        <w:t>ным задачам. Оцениваются знания по основным разделам психиатрии, уделяется внимание основным неотложным состояниям.</w:t>
      </w:r>
    </w:p>
    <w:p w:rsidR="008E06BB" w:rsidRDefault="0071499E">
      <w:pPr>
        <w:pStyle w:val="a3"/>
        <w:spacing w:before="8"/>
        <w:ind w:left="665" w:right="38" w:firstLine="1421"/>
        <w:jc w:val="both"/>
      </w:pPr>
      <w:r>
        <w:rPr>
          <w:color w:val="2B2B2B"/>
        </w:rPr>
        <w:t xml:space="preserve">По результатам трех этапов экзамена выставляется итоговая оценка по квалификационному экзамену по специальности “Психиатрия”. В зависимости </w:t>
      </w:r>
      <w:r>
        <w:rPr>
          <w:color w:val="2B2B2B"/>
        </w:rPr>
        <w:t>от результатов квалификационного экзамена комиссия открытым голосованием принимает решение “Присвоить звание (квалификацию) специалиста “врач- психиатр” или “Отказать в присвоении звания (квалификации) специалиста “врач- психиатр”. Результаты экзамена фикс</w:t>
      </w:r>
      <w:r>
        <w:rPr>
          <w:color w:val="2B2B2B"/>
        </w:rPr>
        <w:t>ируются в протоколе.</w:t>
      </w:r>
    </w:p>
    <w:p w:rsidR="008E06BB" w:rsidRDefault="008E06BB">
      <w:pPr>
        <w:pStyle w:val="a3"/>
        <w:spacing w:before="3"/>
        <w:ind w:left="0"/>
      </w:pPr>
    </w:p>
    <w:p w:rsidR="008E06BB" w:rsidRDefault="0071499E">
      <w:pPr>
        <w:pStyle w:val="a4"/>
        <w:numPr>
          <w:ilvl w:val="0"/>
          <w:numId w:val="5"/>
        </w:numPr>
        <w:tabs>
          <w:tab w:val="left" w:pos="2018"/>
        </w:tabs>
        <w:spacing w:line="247" w:lineRule="auto"/>
        <w:ind w:left="665" w:right="50" w:firstLine="696"/>
        <w:jc w:val="both"/>
        <w:rPr>
          <w:sz w:val="28"/>
        </w:rPr>
      </w:pPr>
      <w:r>
        <w:rPr>
          <w:b/>
          <w:color w:val="2B2B2B"/>
          <w:sz w:val="28"/>
        </w:rPr>
        <w:t>Другие нормативно-методические документы и материалы, обеспечивающие качество подготовки обучающихся</w:t>
      </w:r>
    </w:p>
    <w:p w:rsidR="008E06BB" w:rsidRDefault="008E06BB">
      <w:pPr>
        <w:pStyle w:val="a3"/>
        <w:ind w:left="0"/>
        <w:rPr>
          <w:b/>
        </w:rPr>
      </w:pPr>
    </w:p>
    <w:p w:rsidR="008E06BB" w:rsidRDefault="008E06BB">
      <w:pPr>
        <w:pStyle w:val="a3"/>
        <w:ind w:left="0"/>
        <w:rPr>
          <w:b/>
        </w:rPr>
      </w:pPr>
    </w:p>
    <w:p w:rsidR="008E06BB" w:rsidRDefault="008E06BB">
      <w:pPr>
        <w:pStyle w:val="a3"/>
        <w:spacing w:before="117"/>
        <w:ind w:left="0"/>
        <w:rPr>
          <w:b/>
        </w:rPr>
      </w:pPr>
    </w:p>
    <w:p w:rsidR="008E06BB" w:rsidRDefault="0071499E">
      <w:pPr>
        <w:ind w:left="665"/>
        <w:rPr>
          <w:b/>
          <w:sz w:val="28"/>
        </w:rPr>
      </w:pPr>
      <w:r>
        <w:rPr>
          <w:b/>
          <w:color w:val="2B2B2B"/>
          <w:spacing w:val="-2"/>
          <w:sz w:val="28"/>
        </w:rPr>
        <w:t>Составитель:</w:t>
      </w:r>
    </w:p>
    <w:p w:rsidR="008E06BB" w:rsidRDefault="008E06BB">
      <w:pPr>
        <w:pStyle w:val="a3"/>
        <w:spacing w:before="57"/>
        <w:ind w:left="0"/>
        <w:rPr>
          <w:b/>
        </w:rPr>
      </w:pPr>
    </w:p>
    <w:p w:rsidR="008E06BB" w:rsidRDefault="0071499E">
      <w:pPr>
        <w:pStyle w:val="a3"/>
        <w:tabs>
          <w:tab w:val="left" w:pos="9168"/>
        </w:tabs>
        <w:ind w:left="665"/>
      </w:pPr>
      <w:r>
        <w:rPr>
          <w:color w:val="2B2B2B"/>
          <w:spacing w:val="-2"/>
        </w:rPr>
        <w:t>Профессор</w:t>
      </w:r>
      <w:r>
        <w:rPr>
          <w:color w:val="2B2B2B"/>
          <w:spacing w:val="-5"/>
        </w:rPr>
        <w:t xml:space="preserve"> </w:t>
      </w:r>
      <w:r>
        <w:rPr>
          <w:color w:val="2B2B2B"/>
          <w:spacing w:val="-2"/>
        </w:rPr>
        <w:t>кафедры «Госпитальная терапия»,</w:t>
      </w:r>
      <w:r>
        <w:rPr>
          <w:color w:val="2B2B2B"/>
          <w:spacing w:val="-1"/>
        </w:rPr>
        <w:t xml:space="preserve"> </w:t>
      </w:r>
      <w:r>
        <w:rPr>
          <w:color w:val="2B2B2B"/>
          <w:spacing w:val="-2"/>
        </w:rPr>
        <w:t>д.м.н.</w:t>
      </w:r>
      <w:r>
        <w:rPr>
          <w:color w:val="2B2B2B"/>
        </w:rPr>
        <w:tab/>
        <w:t>К.А.</w:t>
      </w:r>
      <w:r>
        <w:rPr>
          <w:color w:val="2B2B2B"/>
          <w:spacing w:val="-5"/>
        </w:rPr>
        <w:t xml:space="preserve"> </w:t>
      </w:r>
      <w:r>
        <w:rPr>
          <w:color w:val="2B2B2B"/>
          <w:spacing w:val="-2"/>
        </w:rPr>
        <w:t>Идрисов</w:t>
      </w:r>
    </w:p>
    <w:sectPr w:rsidR="008E06BB">
      <w:pgSz w:w="11910" w:h="16840"/>
      <w:pgMar w:top="960" w:right="425" w:bottom="1080" w:left="283"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9E" w:rsidRDefault="0071499E">
      <w:r>
        <w:separator/>
      </w:r>
    </w:p>
  </w:endnote>
  <w:endnote w:type="continuationSeparator" w:id="0">
    <w:p w:rsidR="0071499E" w:rsidRDefault="0071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0624" behindDoc="1" locked="0" layoutInCell="1" allowOverlap="1">
              <wp:simplePos x="0" y="0"/>
              <wp:positionH relativeFrom="page">
                <wp:posOffset>6875780</wp:posOffset>
              </wp:positionH>
              <wp:positionV relativeFrom="page">
                <wp:posOffset>9992175</wp:posOffset>
              </wp:positionV>
              <wp:extent cx="149225"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59385"/>
                      </a:xfrm>
                      <a:prstGeom prst="rect">
                        <a:avLst/>
                      </a:prstGeom>
                    </wps:spPr>
                    <wps:txbx>
                      <w:txbxContent>
                        <w:p w:rsidR="008E06BB" w:rsidRDefault="0071499E">
                          <w:pPr>
                            <w:spacing w:before="12"/>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CE66CC">
                            <w:rPr>
                              <w:noProof/>
                              <w:spacing w:val="-10"/>
                              <w:sz w:val="19"/>
                            </w:rPr>
                            <w:t>4</w:t>
                          </w:r>
                          <w:r>
                            <w:rPr>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1.4pt;margin-top:786.8pt;width:11.75pt;height:12.55pt;z-index:-1714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" filled="f" stroked="f">
              <v:path arrowok="t"/>
              <v:textbox inset="0,0,0,0">
                <w:txbxContent>
                  <w:p w:rsidR="008E06BB" w:rsidRDefault="0071499E">
                    <w:pPr>
                      <w:spacing w:before="12"/>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CE66CC">
                      <w:rPr>
                        <w:noProof/>
                        <w:spacing w:val="-10"/>
                        <w:sz w:val="19"/>
                      </w:rPr>
                      <w:t>4</w:t>
                    </w:r>
                    <w:r>
                      <w:rPr>
                        <w:spacing w:val="-10"/>
                        <w:sz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2672" behindDoc="1" locked="0" layoutInCell="1" allowOverlap="1">
              <wp:simplePos x="0" y="0"/>
              <wp:positionH relativeFrom="page">
                <wp:posOffset>6875780</wp:posOffset>
              </wp:positionH>
              <wp:positionV relativeFrom="page">
                <wp:posOffset>9992175</wp:posOffset>
              </wp:positionV>
              <wp:extent cx="207010" cy="1593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9385"/>
                      </a:xfrm>
                      <a:prstGeom prst="rect">
                        <a:avLst/>
                      </a:prstGeom>
                    </wps:spPr>
                    <wps:txbx>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18</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541.4pt;margin-top:786.8pt;width:16.3pt;height:12.55pt;z-index:-1714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" filled="f" stroked="f">
              <v:path arrowok="t"/>
              <v:textbox inset="0,0,0,0">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18</w:t>
                    </w:r>
                    <w:r>
                      <w:rPr>
                        <w:spacing w:val="-5"/>
                        <w:sz w:val="19"/>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3184" behindDoc="1" locked="0" layoutInCell="1" allowOverlap="1">
              <wp:simplePos x="0" y="0"/>
              <wp:positionH relativeFrom="page">
                <wp:posOffset>292734</wp:posOffset>
              </wp:positionH>
              <wp:positionV relativeFrom="page">
                <wp:posOffset>9531998</wp:posOffset>
              </wp:positionV>
              <wp:extent cx="44577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1270"/>
                      </a:xfrm>
                      <a:custGeom>
                        <a:avLst/>
                        <a:gdLst/>
                        <a:ahLst/>
                        <a:cxnLst/>
                        <a:rect l="l" t="t" r="r" b="b"/>
                        <a:pathLst>
                          <a:path w="445770">
                            <a:moveTo>
                              <a:pt x="0" y="0"/>
                            </a:moveTo>
                            <a:lnTo>
                              <a:pt x="44576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A9025" id="Graphic 9" o:spid="_x0000_s1026" style="position:absolute;margin-left:23.05pt;margin-top:750.55pt;width:35.1pt;height:.1pt;z-index:-17143296;visibility:visible;mso-wrap-style:square;mso-wrap-distance-left:0;mso-wrap-distance-top:0;mso-wrap-distance-right:0;mso-wrap-distance-bottom:0;mso-position-horizontal:absolute;mso-position-horizontal-relative:page;mso-position-vertical:absolute;mso-position-vertical-relative:page;v-text-anchor:top" coordsize="445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" path="m,l445769,e" filled="f" strokeweight=".5pt">
              <v:path arrowok="t"/>
              <w10:wrap anchorx="page" anchory="page"/>
            </v:shape>
          </w:pict>
        </mc:Fallback>
      </mc:AlternateContent>
    </w:r>
    <w:r>
      <w:rPr>
        <w:noProof/>
        <w:sz w:val="20"/>
        <w:lang w:eastAsia="ru-RU"/>
      </w:rPr>
      <mc:AlternateContent>
        <mc:Choice Requires="wps">
          <w:drawing>
            <wp:anchor distT="0" distB="0" distL="0" distR="0" simplePos="0" relativeHeight="486173696" behindDoc="1" locked="0" layoutInCell="1" allowOverlap="1">
              <wp:simplePos x="0" y="0"/>
              <wp:positionH relativeFrom="page">
                <wp:posOffset>6875780</wp:posOffset>
              </wp:positionH>
              <wp:positionV relativeFrom="page">
                <wp:posOffset>9992175</wp:posOffset>
              </wp:positionV>
              <wp:extent cx="207010" cy="1593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9385"/>
                      </a:xfrm>
                      <a:prstGeom prst="rect">
                        <a:avLst/>
                      </a:prstGeom>
                    </wps:spPr>
                    <wps:txbx>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19</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541.4pt;margin-top:786.8pt;width:16.3pt;height:12.55pt;z-index:-171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" filled="f" stroked="f">
              <v:path arrowok="t"/>
              <v:textbox inset="0,0,0,0">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19</w:t>
                    </w:r>
                    <w:r>
                      <w:rPr>
                        <w:spacing w:val="-5"/>
                        <w:sz w:val="19"/>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13"/>
      </w:rPr>
    </w:pPr>
    <w:r>
      <w:rPr>
        <w:noProof/>
        <w:sz w:val="13"/>
        <w:lang w:eastAsia="ru-RU"/>
      </w:rPr>
      <mc:AlternateContent>
        <mc:Choice Requires="wps">
          <w:drawing>
            <wp:anchor distT="0" distB="0" distL="0" distR="0" simplePos="0" relativeHeight="486174208" behindDoc="1" locked="0" layoutInCell="1" allowOverlap="1">
              <wp:simplePos x="0" y="0"/>
              <wp:positionH relativeFrom="page">
                <wp:posOffset>6875780</wp:posOffset>
              </wp:positionH>
              <wp:positionV relativeFrom="page">
                <wp:posOffset>9992175</wp:posOffset>
              </wp:positionV>
              <wp:extent cx="207010" cy="1593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9385"/>
                      </a:xfrm>
                      <a:prstGeom prst="rect">
                        <a:avLst/>
                      </a:prstGeom>
                    </wps:spPr>
                    <wps:txbx>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21</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541.4pt;margin-top:786.8pt;width:16.3pt;height:12.55pt;z-index:-1714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" filled="f" stroked="f">
              <v:path arrowok="t"/>
              <v:textbox inset="0,0,0,0">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21</w:t>
                    </w:r>
                    <w:r>
                      <w:rPr>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1136" behindDoc="1" locked="0" layoutInCell="1" allowOverlap="1">
              <wp:simplePos x="0" y="0"/>
              <wp:positionH relativeFrom="page">
                <wp:posOffset>6875780</wp:posOffset>
              </wp:positionH>
              <wp:positionV relativeFrom="page">
                <wp:posOffset>9992175</wp:posOffset>
              </wp:positionV>
              <wp:extent cx="149225" cy="159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59385"/>
                      </a:xfrm>
                      <a:prstGeom prst="rect">
                        <a:avLst/>
                      </a:prstGeom>
                    </wps:spPr>
                    <wps:txbx>
                      <w:txbxContent>
                        <w:p w:rsidR="008E06BB" w:rsidRDefault="0071499E">
                          <w:pPr>
                            <w:spacing w:before="12"/>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CE66CC">
                            <w:rPr>
                              <w:noProof/>
                              <w:spacing w:val="-10"/>
                              <w:sz w:val="19"/>
                            </w:rPr>
                            <w:t>6</w:t>
                          </w:r>
                          <w:r>
                            <w:rPr>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1.4pt;margin-top:786.8pt;width:11.75pt;height:12.55pt;z-index:-1714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" filled="f" stroked="f">
              <v:path arrowok="t"/>
              <v:textbox inset="0,0,0,0">
                <w:txbxContent>
                  <w:p w:rsidR="008E06BB" w:rsidRDefault="0071499E">
                    <w:pPr>
                      <w:spacing w:before="12"/>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CE66CC">
                      <w:rPr>
                        <w:noProof/>
                        <w:spacing w:val="-10"/>
                        <w:sz w:val="19"/>
                      </w:rPr>
                      <w:t>6</w:t>
                    </w:r>
                    <w:r>
                      <w:rPr>
                        <w:spacing w:val="-10"/>
                        <w:sz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1648" behindDoc="1" locked="0" layoutInCell="1" allowOverlap="1">
              <wp:simplePos x="0" y="0"/>
              <wp:positionH relativeFrom="page">
                <wp:posOffset>6901180</wp:posOffset>
              </wp:positionH>
              <wp:positionV relativeFrom="page">
                <wp:posOffset>9992175</wp:posOffset>
              </wp:positionV>
              <wp:extent cx="85725" cy="159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59385"/>
                      </a:xfrm>
                      <a:prstGeom prst="rect">
                        <a:avLst/>
                      </a:prstGeom>
                    </wps:spPr>
                    <wps:txbx>
                      <w:txbxContent>
                        <w:p w:rsidR="008E06BB" w:rsidRDefault="0071499E">
                          <w:pPr>
                            <w:spacing w:before="12"/>
                            <w:ind w:left="20"/>
                            <w:rPr>
                              <w:sz w:val="19"/>
                            </w:rPr>
                          </w:pPr>
                          <w:r>
                            <w:rPr>
                              <w:spacing w:val="-10"/>
                              <w:sz w:val="1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43.4pt;margin-top:786.8pt;width:6.75pt;height:12.55pt;z-index:-1714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" filled="f" stroked="f">
              <v:path arrowok="t"/>
              <v:textbox inset="0,0,0,0">
                <w:txbxContent>
                  <w:p w:rsidR="008E06BB" w:rsidRDefault="0071499E">
                    <w:pPr>
                      <w:spacing w:before="12"/>
                      <w:ind w:left="20"/>
                      <w:rPr>
                        <w:sz w:val="19"/>
                      </w:rPr>
                    </w:pPr>
                    <w:r>
                      <w:rPr>
                        <w:spacing w:val="-10"/>
                        <w:sz w:val="19"/>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8E06BB">
    <w:pPr>
      <w:pStyle w:val="a3"/>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BB" w:rsidRDefault="0071499E">
    <w:pPr>
      <w:pStyle w:val="a3"/>
      <w:spacing w:line="14" w:lineRule="auto"/>
      <w:ind w:left="0"/>
      <w:rPr>
        <w:sz w:val="20"/>
      </w:rPr>
    </w:pPr>
    <w:r>
      <w:rPr>
        <w:noProof/>
        <w:sz w:val="20"/>
        <w:lang w:eastAsia="ru-RU"/>
      </w:rPr>
      <mc:AlternateContent>
        <mc:Choice Requires="wps">
          <w:drawing>
            <wp:anchor distT="0" distB="0" distL="0" distR="0" simplePos="0" relativeHeight="486172160" behindDoc="1" locked="0" layoutInCell="1" allowOverlap="1">
              <wp:simplePos x="0" y="0"/>
              <wp:positionH relativeFrom="page">
                <wp:posOffset>6875780</wp:posOffset>
              </wp:positionH>
              <wp:positionV relativeFrom="page">
                <wp:posOffset>9992175</wp:posOffset>
              </wp:positionV>
              <wp:extent cx="207010" cy="1593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9385"/>
                      </a:xfrm>
                      <a:prstGeom prst="rect">
                        <a:avLst/>
                      </a:prstGeom>
                    </wps:spPr>
                    <wps:txbx>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15</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41.4pt;margin-top:786.8pt;width:16.3pt;height:12.55pt;z-index:-1714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" filled="f" stroked="f">
              <v:path arrowok="t"/>
              <v:textbox inset="0,0,0,0">
                <w:txbxContent>
                  <w:p w:rsidR="008E06BB" w:rsidRDefault="0071499E">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CE66CC">
                      <w:rPr>
                        <w:noProof/>
                        <w:spacing w:val="-5"/>
                        <w:sz w:val="19"/>
                      </w:rPr>
                      <w:t>15</w:t>
                    </w:r>
                    <w:r>
                      <w:rPr>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9E" w:rsidRDefault="0071499E">
      <w:r>
        <w:separator/>
      </w:r>
    </w:p>
  </w:footnote>
  <w:footnote w:type="continuationSeparator" w:id="0">
    <w:p w:rsidR="0071499E" w:rsidRDefault="0071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E0B"/>
    <w:multiLevelType w:val="multilevel"/>
    <w:tmpl w:val="FBB01474"/>
    <w:lvl w:ilvl="0">
      <w:start w:val="1"/>
      <w:numFmt w:val="decimal"/>
      <w:lvlText w:val="%1"/>
      <w:lvlJc w:val="left"/>
      <w:pPr>
        <w:ind w:left="2535" w:hanging="516"/>
      </w:pPr>
      <w:rPr>
        <w:rFonts w:hint="default"/>
        <w:lang w:val="ru-RU" w:eastAsia="en-US" w:bidi="ar-SA"/>
      </w:rPr>
    </w:lvl>
    <w:lvl w:ilvl="1">
      <w:start w:val="1"/>
      <w:numFmt w:val="decimal"/>
      <w:lvlText w:val="%1.%2."/>
      <w:lvlJc w:val="left"/>
      <w:pPr>
        <w:ind w:left="2535" w:hanging="516"/>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128" w:hanging="71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622" w:hanging="710"/>
      </w:pPr>
      <w:rPr>
        <w:rFonts w:hint="default"/>
        <w:lang w:val="ru-RU" w:eastAsia="en-US" w:bidi="ar-SA"/>
      </w:rPr>
    </w:lvl>
    <w:lvl w:ilvl="4">
      <w:numFmt w:val="bullet"/>
      <w:lvlText w:val="•"/>
      <w:lvlJc w:val="left"/>
      <w:pPr>
        <w:ind w:left="4704" w:hanging="710"/>
      </w:pPr>
      <w:rPr>
        <w:rFonts w:hint="default"/>
        <w:lang w:val="ru-RU" w:eastAsia="en-US" w:bidi="ar-SA"/>
      </w:rPr>
    </w:lvl>
    <w:lvl w:ilvl="5">
      <w:numFmt w:val="bullet"/>
      <w:lvlText w:val="•"/>
      <w:lvlJc w:val="left"/>
      <w:pPr>
        <w:ind w:left="5786" w:hanging="710"/>
      </w:pPr>
      <w:rPr>
        <w:rFonts w:hint="default"/>
        <w:lang w:val="ru-RU" w:eastAsia="en-US" w:bidi="ar-SA"/>
      </w:rPr>
    </w:lvl>
    <w:lvl w:ilvl="6">
      <w:numFmt w:val="bullet"/>
      <w:lvlText w:val="•"/>
      <w:lvlJc w:val="left"/>
      <w:pPr>
        <w:ind w:left="6869" w:hanging="710"/>
      </w:pPr>
      <w:rPr>
        <w:rFonts w:hint="default"/>
        <w:lang w:val="ru-RU" w:eastAsia="en-US" w:bidi="ar-SA"/>
      </w:rPr>
    </w:lvl>
    <w:lvl w:ilvl="7">
      <w:numFmt w:val="bullet"/>
      <w:lvlText w:val="•"/>
      <w:lvlJc w:val="left"/>
      <w:pPr>
        <w:ind w:left="7951" w:hanging="710"/>
      </w:pPr>
      <w:rPr>
        <w:rFonts w:hint="default"/>
        <w:lang w:val="ru-RU" w:eastAsia="en-US" w:bidi="ar-SA"/>
      </w:rPr>
    </w:lvl>
    <w:lvl w:ilvl="8">
      <w:numFmt w:val="bullet"/>
      <w:lvlText w:val="•"/>
      <w:lvlJc w:val="left"/>
      <w:pPr>
        <w:ind w:left="9033" w:hanging="710"/>
      </w:pPr>
      <w:rPr>
        <w:rFonts w:hint="default"/>
        <w:lang w:val="ru-RU" w:eastAsia="en-US" w:bidi="ar-SA"/>
      </w:rPr>
    </w:lvl>
  </w:abstractNum>
  <w:abstractNum w:abstractNumId="1" w15:restartNumberingAfterBreak="0">
    <w:nsid w:val="0CF079AB"/>
    <w:multiLevelType w:val="hybridMultilevel"/>
    <w:tmpl w:val="AB86AF88"/>
    <w:lvl w:ilvl="0" w:tplc="AA4CAC68">
      <w:start w:val="2"/>
      <w:numFmt w:val="decimal"/>
      <w:lvlText w:val="%1."/>
      <w:lvlJc w:val="left"/>
      <w:pPr>
        <w:ind w:left="1143" w:hanging="330"/>
      </w:pPr>
      <w:rPr>
        <w:rFonts w:ascii="Times New Roman" w:eastAsia="Times New Roman" w:hAnsi="Times New Roman" w:cs="Times New Roman" w:hint="default"/>
        <w:b w:val="0"/>
        <w:bCs w:val="0"/>
        <w:i w:val="0"/>
        <w:iCs w:val="0"/>
        <w:spacing w:val="0"/>
        <w:w w:val="100"/>
        <w:sz w:val="28"/>
        <w:szCs w:val="28"/>
        <w:lang w:val="ru-RU" w:eastAsia="en-US" w:bidi="ar-SA"/>
      </w:rPr>
    </w:lvl>
    <w:lvl w:ilvl="1" w:tplc="ACEC725C">
      <w:numFmt w:val="bullet"/>
      <w:lvlText w:val="•"/>
      <w:lvlJc w:val="left"/>
      <w:pPr>
        <w:ind w:left="2145" w:hanging="330"/>
      </w:pPr>
      <w:rPr>
        <w:rFonts w:hint="default"/>
        <w:lang w:val="ru-RU" w:eastAsia="en-US" w:bidi="ar-SA"/>
      </w:rPr>
    </w:lvl>
    <w:lvl w:ilvl="2" w:tplc="8DE4D4D4">
      <w:numFmt w:val="bullet"/>
      <w:lvlText w:val="•"/>
      <w:lvlJc w:val="left"/>
      <w:pPr>
        <w:ind w:left="3151" w:hanging="330"/>
      </w:pPr>
      <w:rPr>
        <w:rFonts w:hint="default"/>
        <w:lang w:val="ru-RU" w:eastAsia="en-US" w:bidi="ar-SA"/>
      </w:rPr>
    </w:lvl>
    <w:lvl w:ilvl="3" w:tplc="44840088">
      <w:numFmt w:val="bullet"/>
      <w:lvlText w:val="•"/>
      <w:lvlJc w:val="left"/>
      <w:pPr>
        <w:ind w:left="4157" w:hanging="330"/>
      </w:pPr>
      <w:rPr>
        <w:rFonts w:hint="default"/>
        <w:lang w:val="ru-RU" w:eastAsia="en-US" w:bidi="ar-SA"/>
      </w:rPr>
    </w:lvl>
    <w:lvl w:ilvl="4" w:tplc="CDAAB0C2">
      <w:numFmt w:val="bullet"/>
      <w:lvlText w:val="•"/>
      <w:lvlJc w:val="left"/>
      <w:pPr>
        <w:ind w:left="5163" w:hanging="330"/>
      </w:pPr>
      <w:rPr>
        <w:rFonts w:hint="default"/>
        <w:lang w:val="ru-RU" w:eastAsia="en-US" w:bidi="ar-SA"/>
      </w:rPr>
    </w:lvl>
    <w:lvl w:ilvl="5" w:tplc="B1E06156">
      <w:numFmt w:val="bullet"/>
      <w:lvlText w:val="•"/>
      <w:lvlJc w:val="left"/>
      <w:pPr>
        <w:ind w:left="6169" w:hanging="330"/>
      </w:pPr>
      <w:rPr>
        <w:rFonts w:hint="default"/>
        <w:lang w:val="ru-RU" w:eastAsia="en-US" w:bidi="ar-SA"/>
      </w:rPr>
    </w:lvl>
    <w:lvl w:ilvl="6" w:tplc="794A8D88">
      <w:numFmt w:val="bullet"/>
      <w:lvlText w:val="•"/>
      <w:lvlJc w:val="left"/>
      <w:pPr>
        <w:ind w:left="7174" w:hanging="330"/>
      </w:pPr>
      <w:rPr>
        <w:rFonts w:hint="default"/>
        <w:lang w:val="ru-RU" w:eastAsia="en-US" w:bidi="ar-SA"/>
      </w:rPr>
    </w:lvl>
    <w:lvl w:ilvl="7" w:tplc="033EB23A">
      <w:numFmt w:val="bullet"/>
      <w:lvlText w:val="•"/>
      <w:lvlJc w:val="left"/>
      <w:pPr>
        <w:ind w:left="8180" w:hanging="330"/>
      </w:pPr>
      <w:rPr>
        <w:rFonts w:hint="default"/>
        <w:lang w:val="ru-RU" w:eastAsia="en-US" w:bidi="ar-SA"/>
      </w:rPr>
    </w:lvl>
    <w:lvl w:ilvl="8" w:tplc="F30A67EA">
      <w:numFmt w:val="bullet"/>
      <w:lvlText w:val="•"/>
      <w:lvlJc w:val="left"/>
      <w:pPr>
        <w:ind w:left="9186" w:hanging="330"/>
      </w:pPr>
      <w:rPr>
        <w:rFonts w:hint="default"/>
        <w:lang w:val="ru-RU" w:eastAsia="en-US" w:bidi="ar-SA"/>
      </w:rPr>
    </w:lvl>
  </w:abstractNum>
  <w:abstractNum w:abstractNumId="2" w15:restartNumberingAfterBreak="0">
    <w:nsid w:val="214F18AB"/>
    <w:multiLevelType w:val="multilevel"/>
    <w:tmpl w:val="193C6F26"/>
    <w:lvl w:ilvl="0">
      <w:start w:val="2"/>
      <w:numFmt w:val="decimal"/>
      <w:lvlText w:val="%1."/>
      <w:lvlJc w:val="left"/>
      <w:pPr>
        <w:ind w:left="818" w:hanging="373"/>
        <w:jc w:val="right"/>
      </w:pPr>
      <w:rPr>
        <w:rFonts w:hint="default"/>
        <w:spacing w:val="0"/>
        <w:w w:val="100"/>
        <w:lang w:val="ru-RU" w:eastAsia="en-US" w:bidi="ar-SA"/>
      </w:rPr>
    </w:lvl>
    <w:lvl w:ilvl="1">
      <w:start w:val="1"/>
      <w:numFmt w:val="decimal"/>
      <w:lvlText w:val="%1.%2."/>
      <w:lvlJc w:val="left"/>
      <w:pPr>
        <w:ind w:left="1411" w:hanging="593"/>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587" w:hanging="349"/>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1900" w:hanging="349"/>
      </w:pPr>
      <w:rPr>
        <w:rFonts w:hint="default"/>
        <w:lang w:val="ru-RU" w:eastAsia="en-US" w:bidi="ar-SA"/>
      </w:rPr>
    </w:lvl>
    <w:lvl w:ilvl="4">
      <w:numFmt w:val="bullet"/>
      <w:lvlText w:val="•"/>
      <w:lvlJc w:val="left"/>
      <w:pPr>
        <w:ind w:left="3228" w:hanging="349"/>
      </w:pPr>
      <w:rPr>
        <w:rFonts w:hint="default"/>
        <w:lang w:val="ru-RU" w:eastAsia="en-US" w:bidi="ar-SA"/>
      </w:rPr>
    </w:lvl>
    <w:lvl w:ilvl="5">
      <w:numFmt w:val="bullet"/>
      <w:lvlText w:val="•"/>
      <w:lvlJc w:val="left"/>
      <w:pPr>
        <w:ind w:left="4556" w:hanging="349"/>
      </w:pPr>
      <w:rPr>
        <w:rFonts w:hint="default"/>
        <w:lang w:val="ru-RU" w:eastAsia="en-US" w:bidi="ar-SA"/>
      </w:rPr>
    </w:lvl>
    <w:lvl w:ilvl="6">
      <w:numFmt w:val="bullet"/>
      <w:lvlText w:val="•"/>
      <w:lvlJc w:val="left"/>
      <w:pPr>
        <w:ind w:left="5884" w:hanging="349"/>
      </w:pPr>
      <w:rPr>
        <w:rFonts w:hint="default"/>
        <w:lang w:val="ru-RU" w:eastAsia="en-US" w:bidi="ar-SA"/>
      </w:rPr>
    </w:lvl>
    <w:lvl w:ilvl="7">
      <w:numFmt w:val="bullet"/>
      <w:lvlText w:val="•"/>
      <w:lvlJc w:val="left"/>
      <w:pPr>
        <w:ind w:left="7213" w:hanging="349"/>
      </w:pPr>
      <w:rPr>
        <w:rFonts w:hint="default"/>
        <w:lang w:val="ru-RU" w:eastAsia="en-US" w:bidi="ar-SA"/>
      </w:rPr>
    </w:lvl>
    <w:lvl w:ilvl="8">
      <w:numFmt w:val="bullet"/>
      <w:lvlText w:val="•"/>
      <w:lvlJc w:val="left"/>
      <w:pPr>
        <w:ind w:left="8541" w:hanging="349"/>
      </w:pPr>
      <w:rPr>
        <w:rFonts w:hint="default"/>
        <w:lang w:val="ru-RU" w:eastAsia="en-US" w:bidi="ar-SA"/>
      </w:rPr>
    </w:lvl>
  </w:abstractNum>
  <w:abstractNum w:abstractNumId="3" w15:restartNumberingAfterBreak="0">
    <w:nsid w:val="33FB5FF9"/>
    <w:multiLevelType w:val="multilevel"/>
    <w:tmpl w:val="A6D6D608"/>
    <w:lvl w:ilvl="0">
      <w:start w:val="7"/>
      <w:numFmt w:val="decimal"/>
      <w:lvlText w:val="%1."/>
      <w:lvlJc w:val="left"/>
      <w:pPr>
        <w:ind w:left="722" w:hanging="282"/>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959" w:hanging="536"/>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86" w:hanging="536"/>
      </w:pPr>
      <w:rPr>
        <w:rFonts w:hint="default"/>
        <w:lang w:val="ru-RU" w:eastAsia="en-US" w:bidi="ar-SA"/>
      </w:rPr>
    </w:lvl>
    <w:lvl w:ilvl="3">
      <w:numFmt w:val="bullet"/>
      <w:lvlText w:val="•"/>
      <w:lvlJc w:val="left"/>
      <w:pPr>
        <w:ind w:left="4012" w:hanging="536"/>
      </w:pPr>
      <w:rPr>
        <w:rFonts w:hint="default"/>
        <w:lang w:val="ru-RU" w:eastAsia="en-US" w:bidi="ar-SA"/>
      </w:rPr>
    </w:lvl>
    <w:lvl w:ilvl="4">
      <w:numFmt w:val="bullet"/>
      <w:lvlText w:val="•"/>
      <w:lvlJc w:val="left"/>
      <w:pPr>
        <w:ind w:left="5039" w:hanging="536"/>
      </w:pPr>
      <w:rPr>
        <w:rFonts w:hint="default"/>
        <w:lang w:val="ru-RU" w:eastAsia="en-US" w:bidi="ar-SA"/>
      </w:rPr>
    </w:lvl>
    <w:lvl w:ilvl="5">
      <w:numFmt w:val="bullet"/>
      <w:lvlText w:val="•"/>
      <w:lvlJc w:val="left"/>
      <w:pPr>
        <w:ind w:left="6065" w:hanging="536"/>
      </w:pPr>
      <w:rPr>
        <w:rFonts w:hint="default"/>
        <w:lang w:val="ru-RU" w:eastAsia="en-US" w:bidi="ar-SA"/>
      </w:rPr>
    </w:lvl>
    <w:lvl w:ilvl="6">
      <w:numFmt w:val="bullet"/>
      <w:lvlText w:val="•"/>
      <w:lvlJc w:val="left"/>
      <w:pPr>
        <w:ind w:left="7092" w:hanging="536"/>
      </w:pPr>
      <w:rPr>
        <w:rFonts w:hint="default"/>
        <w:lang w:val="ru-RU" w:eastAsia="en-US" w:bidi="ar-SA"/>
      </w:rPr>
    </w:lvl>
    <w:lvl w:ilvl="7">
      <w:numFmt w:val="bullet"/>
      <w:lvlText w:val="•"/>
      <w:lvlJc w:val="left"/>
      <w:pPr>
        <w:ind w:left="8118" w:hanging="536"/>
      </w:pPr>
      <w:rPr>
        <w:rFonts w:hint="default"/>
        <w:lang w:val="ru-RU" w:eastAsia="en-US" w:bidi="ar-SA"/>
      </w:rPr>
    </w:lvl>
    <w:lvl w:ilvl="8">
      <w:numFmt w:val="bullet"/>
      <w:lvlText w:val="•"/>
      <w:lvlJc w:val="left"/>
      <w:pPr>
        <w:ind w:left="9145" w:hanging="536"/>
      </w:pPr>
      <w:rPr>
        <w:rFonts w:hint="default"/>
        <w:lang w:val="ru-RU" w:eastAsia="en-US" w:bidi="ar-SA"/>
      </w:rPr>
    </w:lvl>
  </w:abstractNum>
  <w:abstractNum w:abstractNumId="4" w15:restartNumberingAfterBreak="0">
    <w:nsid w:val="495472B0"/>
    <w:multiLevelType w:val="hybridMultilevel"/>
    <w:tmpl w:val="28B63FE0"/>
    <w:lvl w:ilvl="0" w:tplc="FF006036">
      <w:start w:val="1"/>
      <w:numFmt w:val="decimal"/>
      <w:lvlText w:val="%1"/>
      <w:lvlJc w:val="left"/>
      <w:pPr>
        <w:ind w:left="722" w:hanging="725"/>
        <w:jc w:val="right"/>
      </w:pPr>
      <w:rPr>
        <w:rFonts w:ascii="Times New Roman" w:eastAsia="Times New Roman" w:hAnsi="Times New Roman" w:cs="Times New Roman" w:hint="default"/>
        <w:b w:val="0"/>
        <w:bCs w:val="0"/>
        <w:i w:val="0"/>
        <w:iCs w:val="0"/>
        <w:color w:val="2B2B2B"/>
        <w:spacing w:val="0"/>
        <w:w w:val="100"/>
        <w:sz w:val="28"/>
        <w:szCs w:val="28"/>
        <w:lang w:val="ru-RU" w:eastAsia="en-US" w:bidi="ar-SA"/>
      </w:rPr>
    </w:lvl>
    <w:lvl w:ilvl="1" w:tplc="4CCCB4D6">
      <w:numFmt w:val="bullet"/>
      <w:lvlText w:val="•"/>
      <w:lvlJc w:val="left"/>
      <w:pPr>
        <w:ind w:left="1767" w:hanging="725"/>
      </w:pPr>
      <w:rPr>
        <w:rFonts w:hint="default"/>
        <w:lang w:val="ru-RU" w:eastAsia="en-US" w:bidi="ar-SA"/>
      </w:rPr>
    </w:lvl>
    <w:lvl w:ilvl="2" w:tplc="E86C2858">
      <w:numFmt w:val="bullet"/>
      <w:lvlText w:val="•"/>
      <w:lvlJc w:val="left"/>
      <w:pPr>
        <w:ind w:left="2815" w:hanging="725"/>
      </w:pPr>
      <w:rPr>
        <w:rFonts w:hint="default"/>
        <w:lang w:val="ru-RU" w:eastAsia="en-US" w:bidi="ar-SA"/>
      </w:rPr>
    </w:lvl>
    <w:lvl w:ilvl="3" w:tplc="FF8EAAA2">
      <w:numFmt w:val="bullet"/>
      <w:lvlText w:val="•"/>
      <w:lvlJc w:val="left"/>
      <w:pPr>
        <w:ind w:left="3863" w:hanging="725"/>
      </w:pPr>
      <w:rPr>
        <w:rFonts w:hint="default"/>
        <w:lang w:val="ru-RU" w:eastAsia="en-US" w:bidi="ar-SA"/>
      </w:rPr>
    </w:lvl>
    <w:lvl w:ilvl="4" w:tplc="9D7ABE18">
      <w:numFmt w:val="bullet"/>
      <w:lvlText w:val="•"/>
      <w:lvlJc w:val="left"/>
      <w:pPr>
        <w:ind w:left="4911" w:hanging="725"/>
      </w:pPr>
      <w:rPr>
        <w:rFonts w:hint="default"/>
        <w:lang w:val="ru-RU" w:eastAsia="en-US" w:bidi="ar-SA"/>
      </w:rPr>
    </w:lvl>
    <w:lvl w:ilvl="5" w:tplc="4CEC7E26">
      <w:numFmt w:val="bullet"/>
      <w:lvlText w:val="•"/>
      <w:lvlJc w:val="left"/>
      <w:pPr>
        <w:ind w:left="5959" w:hanging="725"/>
      </w:pPr>
      <w:rPr>
        <w:rFonts w:hint="default"/>
        <w:lang w:val="ru-RU" w:eastAsia="en-US" w:bidi="ar-SA"/>
      </w:rPr>
    </w:lvl>
    <w:lvl w:ilvl="6" w:tplc="F10A972A">
      <w:numFmt w:val="bullet"/>
      <w:lvlText w:val="•"/>
      <w:lvlJc w:val="left"/>
      <w:pPr>
        <w:ind w:left="7006" w:hanging="725"/>
      </w:pPr>
      <w:rPr>
        <w:rFonts w:hint="default"/>
        <w:lang w:val="ru-RU" w:eastAsia="en-US" w:bidi="ar-SA"/>
      </w:rPr>
    </w:lvl>
    <w:lvl w:ilvl="7" w:tplc="94CE09D4">
      <w:numFmt w:val="bullet"/>
      <w:lvlText w:val="•"/>
      <w:lvlJc w:val="left"/>
      <w:pPr>
        <w:ind w:left="8054" w:hanging="725"/>
      </w:pPr>
      <w:rPr>
        <w:rFonts w:hint="default"/>
        <w:lang w:val="ru-RU" w:eastAsia="en-US" w:bidi="ar-SA"/>
      </w:rPr>
    </w:lvl>
    <w:lvl w:ilvl="8" w:tplc="4F387CF6">
      <w:numFmt w:val="bullet"/>
      <w:lvlText w:val="•"/>
      <w:lvlJc w:val="left"/>
      <w:pPr>
        <w:ind w:left="9102" w:hanging="725"/>
      </w:pPr>
      <w:rPr>
        <w:rFonts w:hint="default"/>
        <w:lang w:val="ru-RU" w:eastAsia="en-US" w:bidi="ar-SA"/>
      </w:rPr>
    </w:lvl>
  </w:abstractNum>
  <w:abstractNum w:abstractNumId="5" w15:restartNumberingAfterBreak="0">
    <w:nsid w:val="64805784"/>
    <w:multiLevelType w:val="hybridMultilevel"/>
    <w:tmpl w:val="78EECF7C"/>
    <w:lvl w:ilvl="0" w:tplc="70A2659C">
      <w:start w:val="1"/>
      <w:numFmt w:val="decimal"/>
      <w:lvlText w:val="%1."/>
      <w:lvlJc w:val="left"/>
      <w:pPr>
        <w:ind w:left="1677" w:hanging="273"/>
      </w:pPr>
      <w:rPr>
        <w:rFonts w:ascii="Times New Roman" w:eastAsia="Times New Roman" w:hAnsi="Times New Roman" w:cs="Times New Roman" w:hint="default"/>
        <w:b w:val="0"/>
        <w:bCs w:val="0"/>
        <w:i w:val="0"/>
        <w:iCs w:val="0"/>
        <w:spacing w:val="0"/>
        <w:w w:val="100"/>
        <w:sz w:val="28"/>
        <w:szCs w:val="28"/>
        <w:lang w:val="ru-RU" w:eastAsia="en-US" w:bidi="ar-SA"/>
      </w:rPr>
    </w:lvl>
    <w:lvl w:ilvl="1" w:tplc="89341A38">
      <w:numFmt w:val="bullet"/>
      <w:lvlText w:val="-"/>
      <w:lvlJc w:val="left"/>
      <w:pPr>
        <w:ind w:left="818" w:hanging="268"/>
      </w:pPr>
      <w:rPr>
        <w:rFonts w:ascii="Times New Roman" w:eastAsia="Times New Roman" w:hAnsi="Times New Roman" w:cs="Times New Roman" w:hint="default"/>
        <w:b w:val="0"/>
        <w:bCs w:val="0"/>
        <w:i w:val="0"/>
        <w:iCs w:val="0"/>
        <w:spacing w:val="0"/>
        <w:w w:val="100"/>
        <w:sz w:val="28"/>
        <w:szCs w:val="28"/>
        <w:lang w:val="ru-RU" w:eastAsia="en-US" w:bidi="ar-SA"/>
      </w:rPr>
    </w:lvl>
    <w:lvl w:ilvl="2" w:tplc="335EF272">
      <w:numFmt w:val="bullet"/>
      <w:lvlText w:val="•"/>
      <w:lvlJc w:val="left"/>
      <w:pPr>
        <w:ind w:left="2737" w:hanging="268"/>
      </w:pPr>
      <w:rPr>
        <w:rFonts w:hint="default"/>
        <w:lang w:val="ru-RU" w:eastAsia="en-US" w:bidi="ar-SA"/>
      </w:rPr>
    </w:lvl>
    <w:lvl w:ilvl="3" w:tplc="BBF2BAAC">
      <w:numFmt w:val="bullet"/>
      <w:lvlText w:val="•"/>
      <w:lvlJc w:val="left"/>
      <w:pPr>
        <w:ind w:left="3795" w:hanging="268"/>
      </w:pPr>
      <w:rPr>
        <w:rFonts w:hint="default"/>
        <w:lang w:val="ru-RU" w:eastAsia="en-US" w:bidi="ar-SA"/>
      </w:rPr>
    </w:lvl>
    <w:lvl w:ilvl="4" w:tplc="E108A4FA">
      <w:numFmt w:val="bullet"/>
      <w:lvlText w:val="•"/>
      <w:lvlJc w:val="left"/>
      <w:pPr>
        <w:ind w:left="4852" w:hanging="268"/>
      </w:pPr>
      <w:rPr>
        <w:rFonts w:hint="default"/>
        <w:lang w:val="ru-RU" w:eastAsia="en-US" w:bidi="ar-SA"/>
      </w:rPr>
    </w:lvl>
    <w:lvl w:ilvl="5" w:tplc="8A08CBA4">
      <w:numFmt w:val="bullet"/>
      <w:lvlText w:val="•"/>
      <w:lvlJc w:val="left"/>
      <w:pPr>
        <w:ind w:left="5910" w:hanging="268"/>
      </w:pPr>
      <w:rPr>
        <w:rFonts w:hint="default"/>
        <w:lang w:val="ru-RU" w:eastAsia="en-US" w:bidi="ar-SA"/>
      </w:rPr>
    </w:lvl>
    <w:lvl w:ilvl="6" w:tplc="FF2CF0A8">
      <w:numFmt w:val="bullet"/>
      <w:lvlText w:val="•"/>
      <w:lvlJc w:val="left"/>
      <w:pPr>
        <w:ind w:left="6967" w:hanging="268"/>
      </w:pPr>
      <w:rPr>
        <w:rFonts w:hint="default"/>
        <w:lang w:val="ru-RU" w:eastAsia="en-US" w:bidi="ar-SA"/>
      </w:rPr>
    </w:lvl>
    <w:lvl w:ilvl="7" w:tplc="0BBC9AC6">
      <w:numFmt w:val="bullet"/>
      <w:lvlText w:val="•"/>
      <w:lvlJc w:val="left"/>
      <w:pPr>
        <w:ind w:left="8025" w:hanging="268"/>
      </w:pPr>
      <w:rPr>
        <w:rFonts w:hint="default"/>
        <w:lang w:val="ru-RU" w:eastAsia="en-US" w:bidi="ar-SA"/>
      </w:rPr>
    </w:lvl>
    <w:lvl w:ilvl="8" w:tplc="0492C960">
      <w:numFmt w:val="bullet"/>
      <w:lvlText w:val="•"/>
      <w:lvlJc w:val="left"/>
      <w:pPr>
        <w:ind w:left="9082" w:hanging="268"/>
      </w:pPr>
      <w:rPr>
        <w:rFonts w:hint="default"/>
        <w:lang w:val="ru-RU" w:eastAsia="en-US" w:bidi="ar-SA"/>
      </w:rPr>
    </w:lvl>
  </w:abstractNum>
  <w:abstractNum w:abstractNumId="6" w15:restartNumberingAfterBreak="0">
    <w:nsid w:val="7E1F51A1"/>
    <w:multiLevelType w:val="multilevel"/>
    <w:tmpl w:val="B098693A"/>
    <w:lvl w:ilvl="0">
      <w:start w:val="5"/>
      <w:numFmt w:val="decimal"/>
      <w:lvlText w:val="%1"/>
      <w:lvlJc w:val="left"/>
      <w:pPr>
        <w:ind w:left="818" w:hanging="748"/>
      </w:pPr>
      <w:rPr>
        <w:rFonts w:hint="default"/>
        <w:lang w:val="ru-RU" w:eastAsia="en-US" w:bidi="ar-SA"/>
      </w:rPr>
    </w:lvl>
    <w:lvl w:ilvl="1">
      <w:start w:val="4"/>
      <w:numFmt w:val="decimal"/>
      <w:lvlText w:val="%1.%2."/>
      <w:lvlJc w:val="left"/>
      <w:pPr>
        <w:ind w:left="818" w:hanging="74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18"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933" w:hanging="248"/>
      </w:pPr>
      <w:rPr>
        <w:rFonts w:hint="default"/>
        <w:lang w:val="ru-RU" w:eastAsia="en-US" w:bidi="ar-SA"/>
      </w:rPr>
    </w:lvl>
    <w:lvl w:ilvl="4">
      <w:numFmt w:val="bullet"/>
      <w:lvlText w:val="•"/>
      <w:lvlJc w:val="left"/>
      <w:pPr>
        <w:ind w:left="4971" w:hanging="248"/>
      </w:pPr>
      <w:rPr>
        <w:rFonts w:hint="default"/>
        <w:lang w:val="ru-RU" w:eastAsia="en-US" w:bidi="ar-SA"/>
      </w:rPr>
    </w:lvl>
    <w:lvl w:ilvl="5">
      <w:numFmt w:val="bullet"/>
      <w:lvlText w:val="•"/>
      <w:lvlJc w:val="left"/>
      <w:pPr>
        <w:ind w:left="6009" w:hanging="248"/>
      </w:pPr>
      <w:rPr>
        <w:rFonts w:hint="default"/>
        <w:lang w:val="ru-RU" w:eastAsia="en-US" w:bidi="ar-SA"/>
      </w:rPr>
    </w:lvl>
    <w:lvl w:ilvl="6">
      <w:numFmt w:val="bullet"/>
      <w:lvlText w:val="•"/>
      <w:lvlJc w:val="left"/>
      <w:pPr>
        <w:ind w:left="7046" w:hanging="248"/>
      </w:pPr>
      <w:rPr>
        <w:rFonts w:hint="default"/>
        <w:lang w:val="ru-RU" w:eastAsia="en-US" w:bidi="ar-SA"/>
      </w:rPr>
    </w:lvl>
    <w:lvl w:ilvl="7">
      <w:numFmt w:val="bullet"/>
      <w:lvlText w:val="•"/>
      <w:lvlJc w:val="left"/>
      <w:pPr>
        <w:ind w:left="8084" w:hanging="248"/>
      </w:pPr>
      <w:rPr>
        <w:rFonts w:hint="default"/>
        <w:lang w:val="ru-RU" w:eastAsia="en-US" w:bidi="ar-SA"/>
      </w:rPr>
    </w:lvl>
    <w:lvl w:ilvl="8">
      <w:numFmt w:val="bullet"/>
      <w:lvlText w:val="•"/>
      <w:lvlJc w:val="left"/>
      <w:pPr>
        <w:ind w:left="9122" w:hanging="248"/>
      </w:pPr>
      <w:rPr>
        <w:rFonts w:hint="default"/>
        <w:lang w:val="ru-RU" w:eastAsia="en-US" w:bidi="ar-S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E06BB"/>
    <w:rsid w:val="0071499E"/>
    <w:rsid w:val="008E06BB"/>
    <w:rsid w:val="00CE6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7833"/>
  <w15:docId w15:val="{5EB441BE-25B1-4544-8BAC-1DFA3F86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8"/>
    </w:pPr>
    <w:rPr>
      <w:sz w:val="28"/>
      <w:szCs w:val="28"/>
    </w:rPr>
  </w:style>
  <w:style w:type="paragraph" w:styleId="a4">
    <w:name w:val="List Paragraph"/>
    <w:basedOn w:val="a"/>
    <w:uiPriority w:val="1"/>
    <w:qFormat/>
    <w:pPr>
      <w:ind w:left="818" w:hanging="26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36310">
      <w:bodyDiv w:val="1"/>
      <w:marLeft w:val="0"/>
      <w:marRight w:val="0"/>
      <w:marTop w:val="0"/>
      <w:marBottom w:val="0"/>
      <w:divBdr>
        <w:top w:val="none" w:sz="0" w:space="0" w:color="auto"/>
        <w:left w:val="none" w:sz="0" w:space="0" w:color="auto"/>
        <w:bottom w:val="none" w:sz="0" w:space="0" w:color="auto"/>
        <w:right w:val="none" w:sz="0" w:space="0" w:color="auto"/>
      </w:divBdr>
    </w:div>
    <w:div w:id="1744835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6914</Words>
  <Characters>39414</Characters>
  <Application>Microsoft Office Word</Application>
  <DocSecurity>0</DocSecurity>
  <Lines>328</Lines>
  <Paragraphs>92</Paragraphs>
  <ScaleCrop>false</ScaleCrop>
  <Company>SPecialiST RePack</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3</cp:revision>
  <dcterms:created xsi:type="dcterms:W3CDTF">2026-05-18T13:39:00Z</dcterms:created>
  <dcterms:modified xsi:type="dcterms:W3CDTF">2026-05-20T07:15:00Z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Writer</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